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0e82ebdad8463f" w:history="1">
              <w:r>
                <w:rPr>
                  <w:rStyle w:val="Hyperlink"/>
                </w:rPr>
                <w:t>2026-2032年全球与中国硫喷妥钠行业现状调研分析及市场前景预测报告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0e82ebdad8463f" w:history="1">
              <w:r>
                <w:rPr>
                  <w:rStyle w:val="Hyperlink"/>
                </w:rPr>
                <w:t>2026-2032年全球与中国硫喷妥钠行业现状调研分析及市场前景预测报告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0e82ebdad8463f" w:history="1">
                <w:r>
                  <w:rPr>
                    <w:rStyle w:val="Hyperlink"/>
                  </w:rPr>
                  <w:t>https://www.20087.com/2/85/LiuPenTuoNaQianJing.html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硫喷妥钠（Sodium Thiopental）是一种超短效巴比妥类静脉麻醉药，曾广泛用于全身麻醉诱导、癫痫持续状态控制及司法注射程序。该药物通过增强GABA受体活性迅速抑制中枢神经，起效快（30秒内）、作用时间短（5–10分钟），但治疗窗窄，过量易致呼吸抑制。当前全球多数发达国家已逐步淘汰硫喷妥钠，转而采用更安全的丙泊酚或依托咪酯；仅在资源有限地区或特定紧急医疗场景中保留使用。其生产涉及严格管制，原料药供应链高度集中，且因伦理争议导致部分企业停止供应。</w:t>
      </w:r>
      <w:r>
        <w:rPr>
          <w:rFonts w:hint="eastAsia"/>
        </w:rPr>
        <w:br/>
      </w:r>
      <w:r>
        <w:rPr>
          <w:rFonts w:hint="eastAsia"/>
        </w:rPr>
        <w:t>　　未来，硫喷妥钠的临床角色将持续萎缩，仅作为应急储备或特殊适应症备选。新一代超短效GABA能药物（如瑞马唑仑）凭借可拮抗性与更优安全性将全面取代其麻醉用途；在癫痫急救领域，鼻用或直肠给药的苯二氮䓬类制剂提供更便捷替代方案。在监管层面，国际麻醉品管制局（INCB）对其流通实施严密追踪，防止非医疗用途滥用。更关键的是，随着全球麻醉安全标准统一化，硫喷妥钠将退出常规用药目录，仅在极少数无法获得现代替代品的地区维持有限库存。长远看，硫喷妥钠将从主流麻醉药转型为历史过渡性药物，其价值更多体现在药理学教育与应急医学史研究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0e82ebdad8463f" w:history="1">
        <w:r>
          <w:rPr>
            <w:rStyle w:val="Hyperlink"/>
          </w:rPr>
          <w:t>2026-2032年全球与中国硫喷妥钠行业现状调研分析及市场前景预测报告</w:t>
        </w:r>
      </w:hyperlink>
      <w:r>
        <w:rPr>
          <w:rFonts w:hint="eastAsia"/>
        </w:rPr>
        <w:t>》依托国家统计局、相关行业协会及科研单位提供的权威数据，全面分析了硫喷妥钠行业发展环境、产业链结构、市场供需状况及价格变化，重点研究了硫喷妥钠行业内主要企业的经营现状。报告对硫喷妥钠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按产品类型细分，全球硫喷妥钠市场规模2021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99%纯度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按应用细分，全球硫喷妥钠市场规模2021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麻醉</w:t>
      </w:r>
      <w:r>
        <w:rPr>
          <w:rFonts w:hint="eastAsia"/>
        </w:rPr>
        <w:br/>
      </w:r>
      <w:r>
        <w:rPr>
          <w:rFonts w:hint="eastAsia"/>
        </w:rPr>
        <w:t>　　　　1.4.3 医疗用途昏迷</w:t>
      </w:r>
      <w:r>
        <w:rPr>
          <w:rFonts w:hint="eastAsia"/>
        </w:rPr>
        <w:br/>
      </w:r>
      <w:r>
        <w:rPr>
          <w:rFonts w:hint="eastAsia"/>
        </w:rPr>
        <w:t>　　　　1.4.4 安乐死</w:t>
      </w:r>
      <w:r>
        <w:rPr>
          <w:rFonts w:hint="eastAsia"/>
        </w:rPr>
        <w:br/>
      </w:r>
      <w:r>
        <w:rPr>
          <w:rFonts w:hint="eastAsia"/>
        </w:rPr>
        <w:t>　　　　1.4.5 注射死刑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硫喷妥钠行业发展总体概况</w:t>
      </w:r>
      <w:r>
        <w:rPr>
          <w:rFonts w:hint="eastAsia"/>
        </w:rPr>
        <w:br/>
      </w:r>
      <w:r>
        <w:rPr>
          <w:rFonts w:hint="eastAsia"/>
        </w:rPr>
        <w:t>　　　　1.5.2 硫喷妥钠行业发展主要特点</w:t>
      </w:r>
      <w:r>
        <w:rPr>
          <w:rFonts w:hint="eastAsia"/>
        </w:rPr>
        <w:br/>
      </w:r>
      <w:r>
        <w:rPr>
          <w:rFonts w:hint="eastAsia"/>
        </w:rPr>
        <w:t>　　　　1.5.3 硫喷妥钠行业发展影响因素</w:t>
      </w:r>
      <w:r>
        <w:rPr>
          <w:rFonts w:hint="eastAsia"/>
        </w:rPr>
        <w:br/>
      </w:r>
      <w:r>
        <w:rPr>
          <w:rFonts w:hint="eastAsia"/>
        </w:rPr>
        <w:t>　　　　1.5.3 .1 硫喷妥钠有利因素</w:t>
      </w:r>
      <w:r>
        <w:rPr>
          <w:rFonts w:hint="eastAsia"/>
        </w:rPr>
        <w:br/>
      </w:r>
      <w:r>
        <w:rPr>
          <w:rFonts w:hint="eastAsia"/>
        </w:rPr>
        <w:t>　　　　1.5.3 .2 硫喷妥钠不利因素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全球市场，近三年硫喷妥钠主要企业占有率及排名（按销量）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硫喷妥钠主要企业在国际市场占有率（按销量，2023-2026）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2025年硫喷妥钠主要企业在国际市场排名（按销量）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全球市场主要企业硫喷妥钠销量（2023-2026）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全球市场，近三年硫喷妥钠主要企业占有率及排名（按收入）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硫喷妥钠主要企业在国际市场占有率（按收入，2023-2026）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2025年硫喷妥钠主要企业在国际市场排名（按收入）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全球市场主要企业硫喷妥钠销售收入（2023-2026）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全球市场主要企业硫喷妥钠销售价格（2023-2026）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中国市场，近三年硫喷妥钠主要企业占有率及排名（按销量）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硫喷妥钠主要企业在中国市场占有率（按销量，2023-2026）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2025年硫喷妥钠主要企业在中国市场排名（按销量）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中国市场主要企业硫喷妥钠销量（2023-2026）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中国市场，近三年硫喷妥钠主要企业占有率及排名（按收入）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硫喷妥钠主要企业在中国市场占有率（按收入，2023-2026）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2025年硫喷妥钠主要企业在中国市场排名（按收入）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中国市场主要企业硫喷妥钠销售收入（2023-2026）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全球主要厂商硫喷妥钠总部及产地分布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全球主要厂商成立时间及硫喷妥钠商业化日期</w:t>
      </w:r>
      <w:r>
        <w:rPr>
          <w:rFonts w:hint="eastAsia"/>
        </w:rPr>
        <w:br/>
      </w:r>
      <w:r>
        <w:rPr>
          <w:rFonts w:hint="eastAsia"/>
        </w:rPr>
        <w:t>　　2.8 全球主要厂商硫喷妥钠产品类型及应用</w:t>
      </w:r>
      <w:r>
        <w:rPr>
          <w:rFonts w:hint="eastAsia"/>
        </w:rPr>
        <w:br/>
      </w:r>
      <w:r>
        <w:rPr>
          <w:rFonts w:hint="eastAsia"/>
        </w:rPr>
        <w:t>　　2.9 硫喷妥钠行业集中度、竞争程度分析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硫喷妥钠行业集中度分析：2025年全球Top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全球硫喷妥钠第一梯队、第二梯队和第三梯队生产商（品牌）及市场份额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全球硫喷妥钠总体规模分析</w:t>
      </w:r>
      <w:r>
        <w:rPr>
          <w:rFonts w:hint="eastAsia"/>
        </w:rPr>
        <w:br/>
      </w:r>
      <w:r>
        <w:rPr>
          <w:rFonts w:hint="eastAsia"/>
        </w:rPr>
        <w:t>　　3.1 全球硫喷妥钠供需现状及预测（2021-2032）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全球硫喷妥钠产能、产量、产能利用率及发展趋势（2021-2032）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全球硫喷妥钠产量、需求量及发展趋势（2021-2032）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全球主要地区硫喷妥钠产量及发展趋势（2021-2032）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全球主要地区硫喷妥钠产量（2021-2026）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全球主要地区硫喷妥钠产量（2027-2032）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全球主要地区硫喷妥钠产量市场份额（2021-2032）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中国硫喷妥钠供需现状及预测（2021-2032）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中国硫喷妥钠产能、产量、产能利用率及发展趋势（2021-2032）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中国硫喷妥钠产量、市场需求量及发展趋势（2021-2032）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中国市场硫喷妥钠进出口（2021-2032）</w:t>
      </w:r>
      <w:r>
        <w:rPr>
          <w:rFonts w:hint="eastAsia"/>
        </w:rPr>
        <w:br/>
      </w:r>
      <w:r>
        <w:rPr>
          <w:rFonts w:hint="eastAsia"/>
        </w:rPr>
        <w:t>　　3.4 全球硫喷妥钠销量及销售额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全球市场硫喷妥钠销售额（2021-2032）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全球市场硫喷妥钠销量（2021-2032）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全球市场硫喷妥钠价格趋势（2021-2032）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全球硫喷妥钠主要地区分析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全球主要地区硫喷妥钠市场规模分析：2021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全球主要地区硫喷妥钠销售收入及市场份额（2021-2026）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全球主要地区硫喷妥钠销售收入预测（2027-2032）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全球主要地区硫喷妥钠销量分析：2021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全球主要地区硫喷妥钠销量及市场份额（2021-2026）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全球主要地区硫喷妥钠销量及市场份额预测（2027-2032）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北美市场硫喷妥钠销量、收入及增长率（2021-2032）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欧洲市场硫喷妥钠销量、收入及增长率（2021-2032）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中国市场硫喷妥钠销量、收入及增长率（2021-2032）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日本市场硫喷妥钠销量、收入及增长率（2021-2032）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东南亚市场硫喷妥钠销量、收入及增长率（2021-2032）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印度市场硫喷妥钠销量、收入及增长率（2021-2032）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南美市场硫喷妥钠销量、收入及增长率（2021-2032）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中东市场硫喷妥钠销量、收入及增长率（2021-2032）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重点企业（1）基本信息、硫喷妥钠生产基地、销售区域、竞争对手及市场地位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硫喷妥钠产品规格、参数及市场应用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硫喷妥钠销量、收入、价格及毛利率（2021-2026）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重点企业（2）基本信息、硫喷妥钠生产基地、销售区域、竞争对手及市场地位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硫喷妥钠产品规格、参数及市场应用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硫喷妥钠销量、收入、价格及毛利率（2021-2026）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重点企业（3）基本信息、硫喷妥钠生产基地、销售区域、竞争对手及市场地位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硫喷妥钠产品规格、参数及市场应用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硫喷妥钠销量、收入、价格及毛利率（2021-2026）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不同产品类型硫喷妥钠分析</w:t>
      </w:r>
      <w:r>
        <w:rPr>
          <w:rFonts w:hint="eastAsia"/>
        </w:rPr>
        <w:br/>
      </w:r>
      <w:r>
        <w:rPr>
          <w:rFonts w:hint="eastAsia"/>
        </w:rPr>
        <w:t>　　6.1 全球不同产品类型硫喷妥钠销量（2021-2032）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全球不同产品类型硫喷妥钠销量及市场份额（2021-2026）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全球不同产品类型硫喷妥钠销量预测（2027-2032）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全球不同产品类型硫喷妥钠收入（2021-2032）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全球不同产品类型硫喷妥钠收入及市场份额（2021-2026）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全球不同产品类型硫喷妥钠收入预测（2027-2032）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全球不同产品类型硫喷妥钠价格走势（2021-2032）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中国不同产品类型硫喷妥钠销量（2021-2032）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中国不同产品类型硫喷妥钠销量及市场份额（2021-2026）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中国不同产品类型硫喷妥钠销量预测（2027-2032）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中国不同产品类型硫喷妥钠收入（2021-2032）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中国不同产品类型硫喷妥钠收入及市场份额（2021-2026）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中国不同产品类型硫喷妥钠收入预测（2027-2032）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不同应用硫喷妥钠分析</w:t>
      </w:r>
      <w:r>
        <w:rPr>
          <w:rFonts w:hint="eastAsia"/>
        </w:rPr>
        <w:br/>
      </w:r>
      <w:r>
        <w:rPr>
          <w:rFonts w:hint="eastAsia"/>
        </w:rPr>
        <w:t>　　7.1 全球不同应用硫喷妥钠销量（2021-2032）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全球不同应用硫喷妥钠销量及市场份额（2021-2026）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全球不同应用硫喷妥钠销量预测（2027-2032）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全球不同应用硫喷妥钠收入（2021-2032）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全球不同应用硫喷妥钠收入及市场份额（2021-2026）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全球不同应用硫喷妥钠收入预测（2027-2032）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全球不同应用硫喷妥钠价格走势（2021-2032）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中国不同应用硫喷妥钠销量（2021-2032）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中国不同应用硫喷妥钠销量及市场份额（2021-2026）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中国不同应用硫喷妥钠销量预测（2027-2032）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中国不同应用硫喷妥钠收入（2021-2032）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中国不同应用硫喷妥钠收入及市场份额（2021-2026）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中国不同应用硫喷妥钠收入预测（2027-2032）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硫喷妥钠行业发展趋势</w:t>
      </w:r>
      <w:r>
        <w:rPr>
          <w:rFonts w:hint="eastAsia"/>
        </w:rPr>
        <w:br/>
      </w:r>
      <w:r>
        <w:rPr>
          <w:rFonts w:hint="eastAsia"/>
        </w:rPr>
        <w:t>　　8.2 硫喷妥钠行业主要驱动因素</w:t>
      </w:r>
      <w:r>
        <w:rPr>
          <w:rFonts w:hint="eastAsia"/>
        </w:rPr>
        <w:br/>
      </w:r>
      <w:r>
        <w:rPr>
          <w:rFonts w:hint="eastAsia"/>
        </w:rPr>
        <w:t>　　8.3 硫喷妥钠中国企业SWOT分析</w:t>
      </w:r>
      <w:r>
        <w:rPr>
          <w:rFonts w:hint="eastAsia"/>
        </w:rPr>
        <w:br/>
      </w:r>
      <w:r>
        <w:rPr>
          <w:rFonts w:hint="eastAsia"/>
        </w:rPr>
        <w:t>　　8.4 中国硫喷妥钠行业政策环境分析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硫喷妥钠行业产业链简介</w:t>
      </w:r>
      <w:r>
        <w:rPr>
          <w:rFonts w:hint="eastAsia"/>
        </w:rPr>
        <w:br/>
      </w:r>
      <w:r>
        <w:rPr>
          <w:rFonts w:hint="eastAsia"/>
        </w:rPr>
        <w:t>　　　　9.1.1 硫喷妥钠行业供应链分析</w:t>
      </w:r>
      <w:r>
        <w:rPr>
          <w:rFonts w:hint="eastAsia"/>
        </w:rPr>
        <w:br/>
      </w:r>
      <w:r>
        <w:rPr>
          <w:rFonts w:hint="eastAsia"/>
        </w:rPr>
        <w:t>　　　　9.1.2 硫喷妥钠主要原料及供应情况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硫喷妥钠行业采购模式</w:t>
      </w:r>
      <w:r>
        <w:rPr>
          <w:rFonts w:hint="eastAsia"/>
        </w:rPr>
        <w:br/>
      </w:r>
      <w:r>
        <w:rPr>
          <w:rFonts w:hint="eastAsia"/>
        </w:rPr>
        <w:t>　　9.3 硫喷妥钠行业生产模式</w:t>
      </w:r>
      <w:r>
        <w:rPr>
          <w:rFonts w:hint="eastAsia"/>
        </w:rPr>
        <w:br/>
      </w:r>
      <w:r>
        <w:rPr>
          <w:rFonts w:hint="eastAsia"/>
        </w:rPr>
        <w:t>　　9.4 硫喷妥钠行业销售模式及销售渠道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按产品类型细分，全球硫喷妥钠市场规模2021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按应用细分，全球硫喷妥钠市场规模（CAGR）2021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硫喷妥钠行业发展主要特点</w:t>
      </w:r>
      <w:r>
        <w:rPr>
          <w:rFonts w:hint="eastAsia"/>
        </w:rPr>
        <w:br/>
      </w:r>
      <w:r>
        <w:rPr>
          <w:rFonts w:hint="eastAsia"/>
        </w:rPr>
        <w:t>　　表 4： 硫喷妥钠行业发展有利因素分析</w:t>
      </w:r>
      <w:r>
        <w:rPr>
          <w:rFonts w:hint="eastAsia"/>
        </w:rPr>
        <w:br/>
      </w:r>
      <w:r>
        <w:rPr>
          <w:rFonts w:hint="eastAsia"/>
        </w:rPr>
        <w:t>　　表 5： 硫喷妥钠行业发展不利因素分析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进入硫喷妥钠行业壁垒</w:t>
      </w:r>
      <w:r>
        <w:rPr>
          <w:rFonts w:hint="eastAsia"/>
        </w:rPr>
        <w:br/>
      </w:r>
      <w:r>
        <w:rPr>
          <w:rFonts w:hint="eastAsia"/>
        </w:rPr>
        <w:t>　　表 7： 硫喷妥钠主要企业在国际市场占有率（按销量，2023-2026）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2025年硫喷妥钠主要企业在国际市场排名（按销量）&amp;（吨）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全球市场主要企业硫喷妥钠销量（2023-2026）&amp;（吨）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硫喷妥钠主要企业在国际市场占有率（按收入，2023-2026）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2025年硫喷妥钠主要企业在国际市场排名（按收入）&amp;（万元）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全球市场主要企业硫喷妥钠销售收入（2023-2026）&amp;（万元）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全球市场主要企业硫喷妥钠销售价格（2023-2026）&amp;（元/吨）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硫喷妥钠主要企业在中国市场占有率（按销量，2023-2026）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2025年硫喷妥钠主要企业在中国市场排名（按销量）&amp;（吨）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中国市场主要企业硫喷妥钠销量（2023-2026）&amp;（吨）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硫喷妥钠主要企业在中国市场占有率（按收入，2023-2026）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2025年硫喷妥钠主要企业在中国市场排名（按收入）&amp;（万元）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中国市场主要企业硫喷妥钠销售收入（2023-2026）&amp;（万元）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全球主要厂商硫喷妥钠总部及产地分布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全球主要厂商成立时间及硫喷妥钠商业化日期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全球主要厂商硫喷妥钠产品类型及应用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2025年全球硫喷妥钠主要厂商市场地位（第一梯队、第二梯队和第三梯队）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全球硫喷妥钠市场投资、并购等现状分析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全球主要地区硫喷妥钠产量增速（CAGR）：（2021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全球主要地区硫喷妥钠产量（2021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全球主要地区硫喷妥钠产量（2021-2026）&amp;（吨）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全球主要地区硫喷妥钠产量（2027-2032）&amp;（吨）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全球主要地区硫喷妥钠产量市场份额（2021-2026）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全球主要地区硫喷妥钠产量市场份额（2027-2032）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中国市场硫喷妥钠产量、销量、进出口（2021-2026）&amp;（吨）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中国市场硫喷妥钠产量、销量、进出口预测（2027-2032）&amp;（吨）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全球主要地区硫喷妥钠销售收入增速：（2021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全球主要地区硫喷妥钠销售收入（2021-2026）&amp;（万元）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全球主要地区硫喷妥钠销售收入市场份额（2021-2026）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全球主要地区硫喷妥钠收入（2027-2032）&amp;（万元）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全球主要地区硫喷妥钠收入市场份额（2027-2032）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全球主要地区硫喷妥钠销量（吨）：2021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全球主要地区硫喷妥钠销量（2021-2026）&amp;（吨）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全球主要地区硫喷妥钠销量市场份额（2021-2026）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全球主要地区硫喷妥钠销量（2027-2032）&amp;（吨）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全球主要地区硫喷妥钠销量份额（2027-2032）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硫喷妥钠生产基地、销售区域、竞争对手及市场地位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硫喷妥钠产品规格、参数及市场应用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硫喷妥钠销量（吨）、收入（万元）、价格（元/吨）及毛利率（2021-2026）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硫喷妥钠生产基地、销售区域、竞争对手及市场地位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硫喷妥钠产品规格、参数及市场应用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硫喷妥钠销量（吨）、收入（万元）、价格（元/吨）及毛利率（2021-2026）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硫喷妥钠生产基地、销售区域、竞争对手及市场地位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硫喷妥钠产品规格、参数及市场应用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硫喷妥钠销量（吨）、收入（万元）、价格（元/吨）及毛利率（2021-2026）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全球不同产品类型硫喷妥钠销量（2021-2026）&amp;（吨）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59： 全球不同产品类型硫喷妥钠销量市场份额（2021-2026）</w:t>
      </w:r>
      <w:r>
        <w:rPr>
          <w:rFonts w:hint="eastAsia"/>
        </w:rPr>
        <w:br/>
      </w:r>
      <w:r>
        <w:rPr>
          <w:rFonts w:hint="eastAsia"/>
        </w:rPr>
        <w:t>　　表 60： 全球不同产品类型硫喷妥钠销量预测（2027-2032）&amp;（吨）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全球市场不同产品类型硫喷妥钠销量市场份额预测（2027-2032）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全球不同产品类型硫喷妥钠收入（2021-2026）&amp;（万元）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全球不同产品类型硫喷妥钠收入市场份额（2021-2026）</w:t>
      </w:r>
      <w:r>
        <w:rPr>
          <w:rFonts w:hint="eastAsia"/>
        </w:rPr>
        <w:br/>
      </w:r>
      <w:r>
        <w:rPr>
          <w:rFonts w:hint="eastAsia"/>
        </w:rPr>
        <w:t>　　表 64： 全球不同产品类型硫喷妥钠收入预测（2027-2032）&amp;（万元）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全球不同产品类型硫喷妥钠收入市场份额预测（2027-2032）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中国不同产品类型硫喷妥钠销量（2021-2026）&amp;（吨）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67： 中国不同产品类型硫喷妥钠销量市场份额（2021-2026）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中国不同产品类型硫喷妥钠销量预测（2027-2032）&amp;（吨）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69： 全球市场不同产品类型硫喷妥钠销量市场份额预测（2027-2032）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中国不同产品类型硫喷妥钠收入（2021-2026）&amp;（万元）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中国不同产品类型硫喷妥钠收入市场份额（2021-2026）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中国不同产品类型硫喷妥钠收入预测（2027-2032）&amp;（万元）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中国不同产品类型硫喷妥钠收入市场份额预测（2027-2032）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全球不同应用硫喷妥钠销量（2021-2026）&amp;（吨）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全球不同应用硫喷妥钠销量市场份额（2021-2026）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全球不同应用硫喷妥钠销量预测（2027-2032）&amp;（吨）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全球市场不同应用硫喷妥钠销量市场份额预测（2027-2032）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全球不同应用硫喷妥钠收入（2021-2026）&amp;（万元）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全球不同应用硫喷妥钠收入市场份额（2021-2026）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全球不同应用硫喷妥钠收入预测（2027-2032）&amp;（万元）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全球不同应用硫喷妥钠收入市场份额预测（2027-2032）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中国不同应用硫喷妥钠销量（2021-2026）&amp;（吨）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83： 中国不同应用硫喷妥钠销量市场份额（2021-2026）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中国不同应用硫喷妥钠销量预测（2027-2032）&amp;（吨）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中国市场不同应用硫喷妥钠销量市场份额预测（2027-2032）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中国不同应用硫喷妥钠收入（2021-2026）&amp;（万元）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中国不同应用硫喷妥钠收入市场份额（2021-2026）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中国不同应用硫喷妥钠收入预测（2027-2032）&amp;（万元）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中国不同应用硫喷妥钠收入市场份额预测（2027-2032）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硫喷妥钠行业发展趋势</w:t>
      </w:r>
      <w:r>
        <w:rPr>
          <w:rFonts w:hint="eastAsia"/>
        </w:rPr>
        <w:br/>
      </w:r>
      <w:r>
        <w:rPr>
          <w:rFonts w:hint="eastAsia"/>
        </w:rPr>
        <w:t>　　表 91： 硫喷妥钠行业主要驱动因素</w:t>
      </w:r>
      <w:r>
        <w:rPr>
          <w:rFonts w:hint="eastAsia"/>
        </w:rPr>
        <w:br/>
      </w:r>
      <w:r>
        <w:rPr>
          <w:rFonts w:hint="eastAsia"/>
        </w:rPr>
        <w:t>　　表 92： 硫喷妥钠行业供应链分析</w:t>
      </w:r>
      <w:r>
        <w:rPr>
          <w:rFonts w:hint="eastAsia"/>
        </w:rPr>
        <w:br/>
      </w:r>
      <w:r>
        <w:rPr>
          <w:rFonts w:hint="eastAsia"/>
        </w:rPr>
        <w:t>　　表 93： 硫喷妥钠上游原料供应商</w:t>
      </w:r>
      <w:r>
        <w:rPr>
          <w:rFonts w:hint="eastAsia"/>
        </w:rPr>
        <w:br/>
      </w:r>
      <w:r>
        <w:rPr>
          <w:rFonts w:hint="eastAsia"/>
        </w:rPr>
        <w:t>　　表 94： 硫喷妥钠主要地区不同应用客户分析</w:t>
      </w:r>
      <w:r>
        <w:rPr>
          <w:rFonts w:hint="eastAsia"/>
        </w:rPr>
        <w:br/>
      </w:r>
      <w:r>
        <w:rPr>
          <w:rFonts w:hint="eastAsia"/>
        </w:rPr>
        <w:t>　　表 95： 硫喷妥钠典型经销商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硫喷妥钠产品图片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全球不同产品类型硫喷妥钠销售额2021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全球不同产品类型硫喷妥钠市场份额2025 &amp; 2032</w:t>
      </w:r>
      <w:r>
        <w:rPr>
          <w:rFonts w:hint="eastAsia"/>
        </w:rPr>
        <w:br/>
      </w:r>
      <w:r>
        <w:rPr>
          <w:rFonts w:hint="eastAsia"/>
        </w:rPr>
        <w:t>　　图 4： 99%纯度产品图片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全球不同应用硫喷妥钠市场份额2025 &amp; 2032</w:t>
      </w:r>
      <w:r>
        <w:rPr>
          <w:rFonts w:hint="eastAsia"/>
        </w:rPr>
        <w:br/>
      </w:r>
      <w:r>
        <w:rPr>
          <w:rFonts w:hint="eastAsia"/>
        </w:rPr>
        <w:t>　　图 8： 麻醉</w:t>
      </w:r>
      <w:r>
        <w:rPr>
          <w:rFonts w:hint="eastAsia"/>
        </w:rPr>
        <w:br/>
      </w:r>
      <w:r>
        <w:rPr>
          <w:rFonts w:hint="eastAsia"/>
        </w:rPr>
        <w:t>　　图 9： 医疗用途昏迷</w:t>
      </w:r>
      <w:r>
        <w:rPr>
          <w:rFonts w:hint="eastAsia"/>
        </w:rPr>
        <w:br/>
      </w:r>
      <w:r>
        <w:rPr>
          <w:rFonts w:hint="eastAsia"/>
        </w:rPr>
        <w:t>　　图 10： 安乐死</w:t>
      </w:r>
      <w:r>
        <w:rPr>
          <w:rFonts w:hint="eastAsia"/>
        </w:rPr>
        <w:br/>
      </w:r>
      <w:r>
        <w:rPr>
          <w:rFonts w:hint="eastAsia"/>
        </w:rPr>
        <w:t>　　图 11： 注射死刑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2025年全球前五大生产商硫喷妥钠市场份额</w:t>
      </w:r>
      <w:r>
        <w:rPr>
          <w:rFonts w:hint="eastAsia"/>
        </w:rPr>
        <w:br/>
      </w:r>
      <w:r>
        <w:rPr>
          <w:rFonts w:hint="eastAsia"/>
        </w:rPr>
        <w:t>　　图 14： 2025年全球硫喷妥钠第一梯队、第二梯队和第三梯队厂商及市场份额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全球硫喷妥钠产能、产量、产能利用率及发展趋势（2021-2032）&amp;（吨）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全球硫喷妥钠产量、需求量及发展趋势（2021-2032）&amp;（吨）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全球主要地区硫喷妥钠产量市场份额（2021-2032）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中国硫喷妥钠产能、产量、产能利用率及发展趋势（2021-2032）&amp;（吨）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中国硫喷妥钠产量、市场需求量及发展趋势（2021-2032）&amp;（吨）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全球硫喷妥钠市场销售额及增长率：（2021-2032）&amp;（万元）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全球市场硫喷妥钠市场规模：2021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全球市场硫喷妥钠销量及增长率（2021-2032）&amp;（吨）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全球市场硫喷妥钠价格趋势（2021-2032）&amp;（元/吨）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全球主要地区硫喷妥钠销售收入（2021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全球主要地区硫喷妥钠销售收入市场份额（2021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北美市场硫喷妥钠销量及增长率（2021-2032）&amp;（吨）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北美市场硫喷妥钠收入及增长率（2021-2032）&amp;（万元）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欧洲市场硫喷妥钠销量及增长率（2021-2032）&amp;（吨）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欧洲市场硫喷妥钠收入及增长率（2021-2032）&amp;（万元）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中国市场硫喷妥钠销量及增长率（2021-2032）&amp;（吨）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中国市场硫喷妥钠收入及增长率（2021-2032）&amp;（万元）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日本市场硫喷妥钠销量及增长率（2021-2032）&amp;（吨）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日本市场硫喷妥钠收入及增长率（2021-2032）&amp;（万元）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东南亚市场硫喷妥钠销量及增长率（2021-2032）&amp;（吨）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东南亚市场硫喷妥钠收入及增长率（2021-2032）&amp;（万元）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印度市场硫喷妥钠销量及增长率（2021-2032）&amp;（吨）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印度市场硫喷妥钠收入及增长率（2021-2032）&amp;（万元）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南美市场硫喷妥钠销量及增长率（2021-2032）&amp;（吨）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南美市场硫喷妥钠收入及增长率（2021-2032）&amp;（万元）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中东市场硫喷妥钠销量及增长率（2021-2032）&amp;（吨）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中东市场硫喷妥钠收入及增长率（2021-2032）&amp;（万元）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全球不同产品类型硫喷妥钠价格走势（2021-2032）&amp;（元/吨）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全球不同应用硫喷妥钠价格走势（2021-2032）&amp;（元/吨）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硫喷妥钠中国企业SWOT分析</w:t>
      </w:r>
      <w:r>
        <w:rPr>
          <w:rFonts w:hint="eastAsia"/>
        </w:rPr>
        <w:br/>
      </w:r>
      <w:r>
        <w:rPr>
          <w:rFonts w:hint="eastAsia"/>
        </w:rPr>
        <w:t>　　图 45： 硫喷妥钠产业链</w:t>
      </w:r>
      <w:r>
        <w:rPr>
          <w:rFonts w:hint="eastAsia"/>
        </w:rPr>
        <w:br/>
      </w:r>
      <w:r>
        <w:rPr>
          <w:rFonts w:hint="eastAsia"/>
        </w:rPr>
        <w:t>　　图 46： 硫喷妥钠行业采购模式分析</w:t>
      </w:r>
      <w:r>
        <w:rPr>
          <w:rFonts w:hint="eastAsia"/>
        </w:rPr>
        <w:br/>
      </w:r>
      <w:r>
        <w:rPr>
          <w:rFonts w:hint="eastAsia"/>
        </w:rPr>
        <w:t>　　图 47： 硫喷妥钠行业生产模式</w:t>
      </w:r>
      <w:r>
        <w:rPr>
          <w:rFonts w:hint="eastAsia"/>
        </w:rPr>
        <w:br/>
      </w:r>
      <w:r>
        <w:rPr>
          <w:rFonts w:hint="eastAsia"/>
        </w:rPr>
        <w:t>　　图 48： 硫喷妥钠行业销售模式分析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0e82ebdad8463f" w:history="1">
        <w:r>
          <w:rPr>
            <w:rStyle w:val="Hyperlink"/>
          </w:rPr>
          <w:t>2026-2032年全球与中国硫喷妥钠行业现状调研分析及市场前景预测报告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0e82ebdad8463f" w:history="1">
        <w:r>
          <w:rPr>
            <w:rStyle w:val="Hyperlink"/>
          </w:rPr>
          <w:t>https://www.20087.com/2/85/LiuPenTuoNaQianJing.html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484888e71044ee" w:history="1">
      <w:r>
        <w:rPr>
          <w:rStyle w:val="Hyperlink"/>
        </w:rPr>
        <w:t>2026-2032年全球与中国硫喷妥钠行业现状调研分析及市场前景预测报告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LiuPenTuoNaQianJing.html" TargetMode="External" Id="Ra20e82ebdad846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LiuPenTuoNaQianJing.html" TargetMode="External" Id="R7d484888e71044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2026-01-04T23:04:41Z</dcterms:created>
  <dcterms:modified xsi:type="dcterms:W3CDTF">2026-01-05T00:04:41Z</dcterms:modified>
  <dc:subject>2026-2032年全球与中国硫喷妥钠行业现状调研分析及市场前景预测报告</dc:subject>
  <dc:title>2026-2032年全球与中国硫喷妥钠行业现状调研分析及市场前景预测报告</dc:title>
  <cp:keywords>2026-2032年全球与中国硫喷妥钠行业现状调研分析及市场前景预测报告</cp:keywords>
  <dc:description>2026-2032年全球与中国硫喷妥钠行业现状调研分析及市场前景预测报告</dc:description>
</cp:coreProperties>
</file>