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51a553b26476f" w:history="1">
              <w:r>
                <w:rPr>
                  <w:rStyle w:val="Hyperlink"/>
                </w:rPr>
                <w:t>2025-2031年中国非布司他片行业现状调研与市场前景分析报告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51a553b26476f" w:history="1">
              <w:r>
                <w:rPr>
                  <w:rStyle w:val="Hyperlink"/>
                </w:rPr>
                <w:t>2025-2031年中国非布司他片行业现状调研与市场前景分析报告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51a553b26476f" w:history="1">
                <w:r>
                  <w:rPr>
                    <w:rStyle w:val="Hyperlink"/>
                  </w:rPr>
                  <w:t>https://www.20087.com/3/95/FeiBuSiTaPianDeFaZhanQianJing.html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布司他片是一种治疗高尿酸血症和痛风的药物，通过抑制尿酸合成来降低血液中的尿酸水平。近年来，随着对痛风和代谢综合征认识的加深，非布司他片的市场需求持续增长。现代非布司他片的研发注重药物的安全性和长期疗效，通过临床试验验证了其对肾脏功能的影响较小，成为治疗痛风的一线药物选择。同时，药物的剂型和给药途径也在不断优化，以提高患者的依从性。</w:t>
      </w:r>
      <w:r>
        <w:rPr>
          <w:rFonts w:hint="eastAsia"/>
        </w:rPr>
        <w:br/>
      </w:r>
      <w:r>
        <w:rPr>
          <w:rFonts w:hint="eastAsia"/>
        </w:rPr>
        <w:t>　　未来，非布司他片的发展将更加聚焦于个性化治疗和药物创新。个性化治疗方面，将探索基于遗传学和代谢组学的个体化用药方案，以提高药物疗效和减少不良反应。药物创新方面，将研发新型非布司他衍生物和联合疗法，以应对难治性痛风和并发症的挑战。此外，随着仿制药市场的竞争加剧，原研药企将通过专利布局和市场策略，维持产品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51a553b26476f" w:history="1">
        <w:r>
          <w:rPr>
            <w:rStyle w:val="Hyperlink"/>
          </w:rPr>
          <w:t>2025-2031年中国非布司他片行业现状调研与市场前景分析报告</w:t>
        </w:r>
      </w:hyperlink>
      <w:r>
        <w:rPr>
          <w:rFonts w:hint="eastAsia"/>
        </w:rPr>
        <w:t>》通过严谨的分析、翔实的数据及直观的图表，系统解析了非布司他片行业的市场规模、需求变化、价格波动及产业链结构。报告全面评估了当前非布司他片市场现状，科学预测了未来市场前景与发展趋势，重点剖析了非布司他片细分市场的机遇与挑战。同时，报告对非布司他片重点企业的竞争地位及市场集中度进行了评估，为非布司他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非布司他片行业界定</w:t>
      </w:r>
      <w:r>
        <w:rPr>
          <w:rFonts w:hint="eastAsia"/>
        </w:rPr>
        <w:br/>
      </w:r>
      <w:r>
        <w:rPr>
          <w:rFonts w:hint="eastAsia"/>
        </w:rPr>
        <w:t>　　第一节 非布司他片行业定义</w:t>
      </w:r>
      <w:r>
        <w:rPr>
          <w:rFonts w:hint="eastAsia"/>
        </w:rPr>
        <w:br/>
      </w:r>
      <w:r>
        <w:rPr>
          <w:rFonts w:hint="eastAsia"/>
        </w:rPr>
        <w:t>　　第二节 非布司他片行业特点分析</w:t>
      </w:r>
      <w:r>
        <w:rPr>
          <w:rFonts w:hint="eastAsia"/>
        </w:rPr>
        <w:br/>
      </w:r>
      <w:r>
        <w:rPr>
          <w:rFonts w:hint="eastAsia"/>
        </w:rPr>
        <w:t>　　第三节 非布司他片行业发展历程</w:t>
      </w:r>
      <w:r>
        <w:rPr>
          <w:rFonts w:hint="eastAsia"/>
        </w:rPr>
        <w:br/>
      </w:r>
      <w:r>
        <w:rPr>
          <w:rFonts w:hint="eastAsia"/>
        </w:rPr>
        <w:t>　　第四节 非布司他片产业链分析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2024-2025年国外非布司他片行业发展态势分析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国外非布司他片行业总体情况</w:t>
      </w:r>
      <w:r>
        <w:rPr>
          <w:rFonts w:hint="eastAsia"/>
        </w:rPr>
        <w:br/>
      </w:r>
      <w:r>
        <w:rPr>
          <w:rFonts w:hint="eastAsia"/>
        </w:rPr>
        <w:t>　　第二节 非布司他片行业重点国家、地区市场分析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国外非布司他片行业发展前景预测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2024-2025年中国非布司他片行业发展环境分析</w:t>
      </w:r>
      <w:r>
        <w:rPr>
          <w:rFonts w:hint="eastAsia"/>
        </w:rPr>
        <w:br/>
      </w:r>
      <w:r>
        <w:rPr>
          <w:rFonts w:hint="eastAsia"/>
        </w:rPr>
        <w:t>　　第一节 非布司他片行业经济环境分析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非布司他片行业政策环境分析</w:t>
      </w:r>
      <w:r>
        <w:rPr>
          <w:rFonts w:hint="eastAsia"/>
        </w:rPr>
        <w:br/>
      </w:r>
      <w:r>
        <w:rPr>
          <w:rFonts w:hint="eastAsia"/>
        </w:rPr>
        <w:t>　　　　一、非布司他片行业相关政策</w:t>
      </w:r>
      <w:r>
        <w:rPr>
          <w:rFonts w:hint="eastAsia"/>
        </w:rPr>
        <w:br/>
      </w:r>
      <w:r>
        <w:rPr>
          <w:rFonts w:hint="eastAsia"/>
        </w:rPr>
        <w:t>　　　　二、非布司他片行业相关标准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2024-2025年非布司他片行业技术发展现状及趋势分析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非布司他片行业技术发展现状分析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国内外非布司他片行业技术差异与原因</w:t>
      </w:r>
      <w:r>
        <w:rPr>
          <w:rFonts w:hint="eastAsia"/>
        </w:rPr>
        <w:br/>
      </w:r>
      <w:r>
        <w:rPr>
          <w:rFonts w:hint="eastAsia"/>
        </w:rPr>
        <w:t>　　第三节 非布司他片行业技术发展方向、趋势预测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提升非布司他片行业技术能力策略建议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中国非布司他片行业市场供需状况分析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中国非布司他片行业市场规模情况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中国非布司他片行业市场需求状况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一、2019-2024年非布司他片行业市场需求情况</w:t>
      </w:r>
      <w:r>
        <w:rPr>
          <w:rFonts w:hint="eastAsia"/>
        </w:rPr>
        <w:br/>
      </w:r>
      <w:r>
        <w:rPr>
          <w:rFonts w:hint="eastAsia"/>
        </w:rPr>
        <w:t>　　　　二、非布司他片行业市场需求特点分析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三、2025-2031年非布司他片行业市场需求预测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中国非布司他片行业产量情况分析与预测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一、2019-2024年非布司他片行业产量统计分析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二、2025年非布司他片行业产量特点分析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三、2025-2031年非布司他片行业产量预测分析</w:t>
      </w:r>
      <w:r>
        <w:rPr>
          <w:rFonts w:hint="eastAsia"/>
        </w:rPr>
        <w:br/>
      </w:r>
      <w:r>
        <w:rPr>
          <w:rFonts w:hint="eastAsia"/>
        </w:rPr>
        <w:t>　　第四节 非布司他片行业市场供需平衡状况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中国非布司他片行业进出口情况分析</w:t>
      </w:r>
      <w:r>
        <w:rPr>
          <w:rFonts w:hint="eastAsia"/>
        </w:rPr>
        <w:br/>
      </w:r>
      <w:r>
        <w:rPr>
          <w:rFonts w:hint="eastAsia"/>
        </w:rPr>
        <w:t>　　第一节 非布司他片行业出口情况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一、2019-2024年非布司他片行业出口情况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三、2025-2031年非布司他片行业出口情况预测</w:t>
      </w:r>
      <w:r>
        <w:rPr>
          <w:rFonts w:hint="eastAsia"/>
        </w:rPr>
        <w:br/>
      </w:r>
      <w:r>
        <w:rPr>
          <w:rFonts w:hint="eastAsia"/>
        </w:rPr>
        <w:t>　　第二节 非布司他片行业进口情况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一、2019-2024年非布司他片行业进口情况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三、2025-2031年非布司他片行业进口情况预测</w:t>
      </w:r>
      <w:r>
        <w:rPr>
          <w:rFonts w:hint="eastAsia"/>
        </w:rPr>
        <w:br/>
      </w:r>
      <w:r>
        <w:rPr>
          <w:rFonts w:hint="eastAsia"/>
        </w:rPr>
        <w:t>　　第三节 非布司他片行业进出口面临的挑战及对策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中国非布司他片行业产品价格监测</w:t>
      </w:r>
      <w:r>
        <w:rPr>
          <w:rFonts w:hint="eastAsia"/>
        </w:rPr>
        <w:br/>
      </w:r>
      <w:r>
        <w:rPr>
          <w:rFonts w:hint="eastAsia"/>
        </w:rPr>
        <w:t>　　　　一、非布司他片市场价格特征</w:t>
      </w:r>
      <w:r>
        <w:rPr>
          <w:rFonts w:hint="eastAsia"/>
        </w:rPr>
        <w:br/>
      </w:r>
      <w:r>
        <w:rPr>
          <w:rFonts w:hint="eastAsia"/>
        </w:rPr>
        <w:t>　　　　二、当前非布司他片市场价格评述</w:t>
      </w:r>
      <w:r>
        <w:rPr>
          <w:rFonts w:hint="eastAsia"/>
        </w:rPr>
        <w:br/>
      </w:r>
      <w:r>
        <w:rPr>
          <w:rFonts w:hint="eastAsia"/>
        </w:rPr>
        <w:t>　　　　三、影响非布司他片市场价格因素分析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四、未来非布司他片市场价格走势预测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中国非布司他片行业重点区域市场分析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非布司他片行业区域市场分布情况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2024-2025年非布司他片行业细分市场调研分析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非布司他片细分产品（一）市场调研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非布司他片细分产品（二）市场调研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非布司他片行业上、下游市场分析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非布司他片行业上游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非布司他片行业下游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非布司他片行业重点企业发展调研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非布司他片重点企业（一）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非布司他片重点企业（二）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非布司他片重点企业（三）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非布司他片重点企业（四）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非布司他片重点企业（五）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非布司他片重点企业（六）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非布司他片行业风险及对策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2025-2031年非布司他片行业发展环境分析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2025-2031年非布司他片行业投资特性分析</w:t>
      </w:r>
      <w:r>
        <w:rPr>
          <w:rFonts w:hint="eastAsia"/>
        </w:rPr>
        <w:br/>
      </w:r>
      <w:r>
        <w:rPr>
          <w:rFonts w:hint="eastAsia"/>
        </w:rPr>
        <w:t>　　　　一、非布司他片行业进入壁垒</w:t>
      </w:r>
      <w:r>
        <w:rPr>
          <w:rFonts w:hint="eastAsia"/>
        </w:rPr>
        <w:br/>
      </w:r>
      <w:r>
        <w:rPr>
          <w:rFonts w:hint="eastAsia"/>
        </w:rPr>
        <w:t>　　　　二、非布司他片行业盈利模式</w:t>
      </w:r>
      <w:r>
        <w:rPr>
          <w:rFonts w:hint="eastAsia"/>
        </w:rPr>
        <w:br/>
      </w:r>
      <w:r>
        <w:rPr>
          <w:rFonts w:hint="eastAsia"/>
        </w:rPr>
        <w:t>　　　　三、非布司他片行业盈利因素</w:t>
      </w:r>
      <w:r>
        <w:rPr>
          <w:rFonts w:hint="eastAsia"/>
        </w:rPr>
        <w:br/>
      </w:r>
      <w:r>
        <w:rPr>
          <w:rFonts w:hint="eastAsia"/>
        </w:rPr>
        <w:t>　　第三节 非布司他片行业“波特五力模型”分析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2025-2031年非布司他片行业风险及对策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非布司他片企业竞争策略分析</w:t>
      </w:r>
      <w:r>
        <w:rPr>
          <w:rFonts w:hint="eastAsia"/>
        </w:rPr>
        <w:br/>
      </w:r>
      <w:r>
        <w:rPr>
          <w:rFonts w:hint="eastAsia"/>
        </w:rPr>
        <w:t>　　第一节 非布司他片市场竞争策略分析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一、2025-2031年中国非布司他片市场增长潜力分析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二、2025-2031年中国非布司他片主要潜力品种分析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三、现有非布司他片产品竞争策略分析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四、潜力非布司他片品种竞争策略选择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2025-2031年中国非布司他片企业竞争策略分析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一、2025-2031年我国非布司他片市场竞争趋势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二、2025-2031年非布司他片行业竞争格局展望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三、2025-2031年非布司他片行业竞争策略分析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四、2025-2031年非布司他片企业竞争策略分析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2025-2031年中国非布司他片行业发展趋势分析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一、2025-2031年非布司他片技术发展趋势分析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二、2025-2031年非布司他片产品发展趋势分析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三、2025-2031年非布司他片行业竞争格局展望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2025-2031年中国非布司他片市场趋势分析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一、2025-2031年非布司他片发展趋势预测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二、2025-2025年非布司他片市场前景分析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三、2025-2031年非布司他片产业政策趋向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2025-2031年非布司他片行业投资价值评估分析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非布司他片行业发展建议分析</w:t>
      </w:r>
      <w:r>
        <w:rPr>
          <w:rFonts w:hint="eastAsia"/>
        </w:rPr>
        <w:br/>
      </w:r>
      <w:r>
        <w:rPr>
          <w:rFonts w:hint="eastAsia"/>
        </w:rPr>
        <w:t>　　第一节 非布司他片行业研究结论及建议</w:t>
      </w:r>
      <w:r>
        <w:rPr>
          <w:rFonts w:hint="eastAsia"/>
        </w:rPr>
        <w:br/>
      </w:r>
      <w:r>
        <w:rPr>
          <w:rFonts w:hint="eastAsia"/>
        </w:rPr>
        <w:t>　　第二节 非布司他片细分行业研究结论及建议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非布司他片行业竞争策略总结及建议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非布司他片行业历程</w:t>
      </w:r>
      <w:r>
        <w:rPr>
          <w:rFonts w:hint="eastAsia"/>
        </w:rPr>
        <w:br/>
      </w:r>
      <w:r>
        <w:rPr>
          <w:rFonts w:hint="eastAsia"/>
        </w:rPr>
        <w:t>　　图表 非布司他片行业生命周期</w:t>
      </w:r>
      <w:r>
        <w:rPr>
          <w:rFonts w:hint="eastAsia"/>
        </w:rPr>
        <w:br/>
      </w:r>
      <w:r>
        <w:rPr>
          <w:rFonts w:hint="eastAsia"/>
        </w:rPr>
        <w:t>　　图表 非布司他片行业产业链分析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2019-2024年非布司他片行业市场容量分析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2019-2024年中国非布司他片行业产量及增长趋势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2019-2024年中国非布司他片市场需求量及增速统计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2024年中国非布司他片行业需求领域分布格局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2019-2024年中国非布司他片行业盈利情况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2019-2024年中国非布司他片行业利润总额统计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2019-2024年中国非布司他片进口金额分析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2019-2024年中国非布司他片出口数量分析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2019-2024年中国非布司他片出口金额分析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2024年中国非布司他片进口国家及地区分析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2024年中国非布司他片出口国家及地区分析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2019-2024年中国非布司他片行业企业平均规模情况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**地区非布司他片市场规模及增长情况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**地区非布司他片行业市场需求情况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**地区非布司他片市场规模及增长情况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**地区非布司他片行业市场需求情况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**地区非布司他片市场规模及增长情况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**地区非布司他片行业市场需求情况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**地区非布司他片市场规模及增长情况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**地区非布司他片行业市场需求情况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非布司他片重点企业（一）基本信息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非布司他片重点企业（一）经营情况分析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非布司他片重点企业（一）主要经济指标情况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非布司他片重点企业（二）经营情况分析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非布司他片重点企业（二）主要经济指标情况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非布司他片重点企业（三）经营情况分析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非布司他片重点企业（三）主要经济指标情况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非布司他片重点企业（三）成长能力情况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2025-2031年中国非布司他片行业产能预测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2025-2031年中国非布司他片行业产量预测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2025-2031年中国非布司他片市场需求量预测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2025-2031年中国非布司他片行业供需平衡预测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2025-2031年中国非布司他片行业市场容量预测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2025-2031年中国非布司他片行业市场规模预测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2025年中国非布司他片市场前景分析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2025年中国非布司他片发展趋势预测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51a553b26476f" w:history="1">
        <w:r>
          <w:rPr>
            <w:rStyle w:val="Hyperlink"/>
          </w:rPr>
          <w:t>2025-2031年中国非布司他片行业现状调研与市场前景分析报告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51a553b26476f" w:history="1">
        <w:r>
          <w:rPr>
            <w:rStyle w:val="Hyperlink"/>
          </w:rPr>
          <w:t>https://www.20087.com/3/95/FeiBuSiTaPianDeFaZhanQianJing.html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特效药第一名、非布司他片的作用及副作用、鹅肌肽能根治痛风吗、非布司他片说明书、非布司他正确服用方法、非布司他片的作用、非布司他片功效主治、非布司他片能长期使用吗、痛风吃什么药最好效果好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00a1a1ab94e45" w:history="1">
      <w:r>
        <w:rPr>
          <w:rStyle w:val="Hyperlink"/>
        </w:rPr>
        <w:t>2025-2031年中国非布司他片行业现状调研与市场前景分析报告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eiBuSiTaPianDeFaZhanQianJing.html" TargetMode="External" Id="R0c951a553b26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eiBuSiTaPianDeFaZhanQianJing.html" TargetMode="External" Id="Rbb600a1a1ab9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2024-10-22T23:10:00Z</dcterms:created>
  <dcterms:modified xsi:type="dcterms:W3CDTF">2024-10-23T00:10:00Z</dcterms:modified>
  <dc:subject>2025-2031年中国非布司他片行业现状调研与市场前景分析报告</dc:subject>
  <dc:title>2025-2031年中国非布司他片行业现状调研与市场前景分析报告</dc:title>
  <cp:keywords>2025-2031年中国非布司他片行业现状调研与市场前景分析报告</cp:keywords>
  <dc:description>2025-2031年中国非布司他片行业现状调研与市场前景分析报告</dc:description>
</cp:coreProperties>
</file>