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2626740f4ebe" w:history="1">
              <w:r>
                <w:rPr>
                  <w:rStyle w:val="Hyperlink"/>
                </w:rPr>
                <w:t>中国溴抗感明行业深度研究及未来走势预测报告（2026-2032年）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2626740f4ebe" w:history="1">
              <w:r>
                <w:rPr>
                  <w:rStyle w:val="Hyperlink"/>
                </w:rPr>
                <w:t>中国溴抗感明行业深度研究及未来走势预测报告（2026-2032年）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62626740f4ebe" w:history="1">
                <w:r>
                  <w:rPr>
                    <w:rStyle w:val="Hyperlink"/>
                  </w:rPr>
                  <w:t>https://www.20087.com/3/76/XiuKangGanMingHangYeYanJiuBaoGao.html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抗感明是一种抗组胺药物，主要用于缓解过敏症状，如打喷嚏、流鼻涕和眼睛痒。随着过敏性疾病的普遍化和消费者对非处方药的信任度提高，溴抗感明的市场正不断扩大。目前，溴抗感明正朝着更长效、更少副作用和更方便服用的方向发展，如采用缓释技术、低剂量配方和口服液体制剂。</w:t>
      </w:r>
      <w:r>
        <w:rPr>
          <w:rFonts w:hint="eastAsia"/>
        </w:rPr>
        <w:br/>
      </w:r>
      <w:r>
        <w:rPr>
          <w:rFonts w:hint="eastAsia"/>
        </w:rPr>
        <w:t>　　未来，溴抗感明将更加注重精准医疗和个性化治疗。一方面，通过基因组学和代谢组学，开发基于个体差异的过敏治疗方案，如考虑遗传倾向、环境暴露和药物代谢速率，提高治疗效果和减少不良反应。另一方面，结合智能穿戴设备和移动健康应用，溴抗感明将提供过敏预警、症状跟踪和药物提醒服务，如通过空气质量监测和花粉预报，帮助患者提前采取预防措施，提升生活质量。此外，随着人工智能和药物发现技术的融合，溴抗感明将可能用于开发新型抗过敏药物，如针对过敏原的特异性抗体和免疫调节剂，推动过敏治疗的精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62626740f4ebe" w:history="1">
        <w:r>
          <w:rPr>
            <w:rStyle w:val="Hyperlink"/>
          </w:rPr>
          <w:t>中国溴抗感明行业深度研究及未来走势预测报告（2026-2032年）</w:t>
        </w:r>
      </w:hyperlink>
      <w:r>
        <w:rPr>
          <w:rFonts w:hint="eastAsia"/>
        </w:rPr>
        <w:t>》系统分析了溴抗感明行业的现状，全面梳理了溴抗感明市场需求、市场规模、产业链结构及价格体系，详细解读了溴抗感明细分市场特点。报告结合权威数据，科学预测了溴抗感明市场前景与发展趋势，客观分析了品牌竞争格局、市场集中度及重点企业的运营表现，并指出了溴抗感明行业面临的机遇与风险。为溴抗感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溴抗感明产业概述</w:t>
      </w:r>
      <w:r>
        <w:rPr>
          <w:rFonts w:hint="eastAsia"/>
        </w:rPr>
        <w:br/>
      </w:r>
      <w:r>
        <w:rPr>
          <w:rFonts w:hint="eastAsia"/>
        </w:rPr>
        <w:t>　　第一节 溴抗感明产业定义</w:t>
      </w:r>
      <w:r>
        <w:rPr>
          <w:rFonts w:hint="eastAsia"/>
        </w:rPr>
        <w:br/>
      </w:r>
      <w:r>
        <w:rPr>
          <w:rFonts w:hint="eastAsia"/>
        </w:rPr>
        <w:t>　　第二节 溴抗感明产业发展历程</w:t>
      </w:r>
      <w:r>
        <w:rPr>
          <w:rFonts w:hint="eastAsia"/>
        </w:rPr>
        <w:br/>
      </w:r>
      <w:r>
        <w:rPr>
          <w:rFonts w:hint="eastAsia"/>
        </w:rPr>
        <w:t>　　第三节 溴抗感明分类情况</w:t>
      </w:r>
      <w:r>
        <w:rPr>
          <w:rFonts w:hint="eastAsia"/>
        </w:rPr>
        <w:br/>
      </w:r>
      <w:r>
        <w:rPr>
          <w:rFonts w:hint="eastAsia"/>
        </w:rPr>
        <w:t>　　第四节 溴抗感明产业链分析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2025-2026年中国溴抗感明行业发展环境分析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2025-2026年中国溴抗感明行业经济环境分析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2025-2026年中国溴抗感明行业社会环境分析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2025-2026年中国溴抗感明行业政策环境分析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2025-2026年溴抗感明行业技术发展现状及趋势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当前我国溴抗感明技术发展现状</w:t>
      </w:r>
      <w:r>
        <w:rPr>
          <w:rFonts w:hint="eastAsia"/>
        </w:rPr>
        <w:br/>
      </w:r>
      <w:r>
        <w:rPr>
          <w:rFonts w:hint="eastAsia"/>
        </w:rPr>
        <w:t>　　第二节 中外溴抗感明技术差距及产生差距的主要原因分析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提高我国溴抗感明技术的对策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2025-2026年全球溴抗感明行业发展状况及趋势分析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全球溴抗感明行业发展概况</w:t>
      </w:r>
      <w:r>
        <w:rPr>
          <w:rFonts w:hint="eastAsia"/>
        </w:rPr>
        <w:br/>
      </w:r>
      <w:r>
        <w:rPr>
          <w:rFonts w:hint="eastAsia"/>
        </w:rPr>
        <w:t>　　第二节 全球溴抗感明行业发展现状及趋势分析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一、全球溴抗感明行业市场分布情况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二、全球溴抗感明行业发展趋势分析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全球溴抗感明行业重点区域发展分析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中国溴抗感明行业运行状况分析</w:t>
      </w:r>
      <w:r>
        <w:rPr>
          <w:rFonts w:hint="eastAsia"/>
        </w:rPr>
        <w:br/>
      </w:r>
      <w:r>
        <w:rPr>
          <w:rFonts w:hint="eastAsia"/>
        </w:rPr>
        <w:t>　　第一节 溴抗感明行业市场规模分析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一、2020-2025年溴抗感明行业市场规模分析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二、2025-2026年溴抗感明行业市场规模现状分析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二、2026-2032年溴抗感明行业市场规模况预测</w:t>
      </w:r>
      <w:r>
        <w:rPr>
          <w:rFonts w:hint="eastAsia"/>
        </w:rPr>
        <w:br/>
      </w:r>
      <w:r>
        <w:rPr>
          <w:rFonts w:hint="eastAsia"/>
        </w:rPr>
        <w:t>　　第二节 溴抗感明行业市场供给分析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一、2020-2025年溴抗感明行业市场供给情况分析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二、2025-2026年溴抗感明行业市场供给现状分析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二、2026-2032年溴抗感明行业市场供给情况预测</w:t>
      </w:r>
      <w:r>
        <w:rPr>
          <w:rFonts w:hint="eastAsia"/>
        </w:rPr>
        <w:br/>
      </w:r>
      <w:r>
        <w:rPr>
          <w:rFonts w:hint="eastAsia"/>
        </w:rPr>
        <w:t>　　第三节 溴抗感明行业市场需求分析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一、2020-2025年溴抗感明行业市场需求情况分析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二、2025-2026年溴抗感明行业市场需求现状分析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二、2026-2032年溴抗感明行业市场需求情况预测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2025-2026年中国溴抗感明行业集中度分析</w:t>
      </w:r>
      <w:r>
        <w:rPr>
          <w:rFonts w:hint="eastAsia"/>
        </w:rPr>
        <w:br/>
      </w:r>
      <w:r>
        <w:rPr>
          <w:rFonts w:hint="eastAsia"/>
        </w:rPr>
        <w:t>　　　　一、溴抗感明行业市场集中度情况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二、溴抗感明行业企业集中度分析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中国溴抗感明行业市场区域结构分析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中国溴抗感明行业市场需求结构分析</w:t>
      </w:r>
      <w:r>
        <w:rPr>
          <w:rFonts w:hint="eastAsia"/>
        </w:rPr>
        <w:br/>
      </w:r>
      <w:r>
        <w:rPr>
          <w:rFonts w:hint="eastAsia"/>
        </w:rPr>
        <w:t>　　第二节 溴抗感明行业重点区域（一）需求分析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溴抗感明行业重点区域（二）需求分析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溴抗感明行业重点区域（三）需求分析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溴抗感明产品市场价格行情分析预测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2020-2025年溴抗感明产品市场价格回顾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2025-2026年溴抗感明产品市场价格现状分析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影响溴抗感明产品市场价格因素分析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2026-2032年溴抗感明产品市场价格走势预测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溴抗感明行业标杆企业竞争力分析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2025-2026年溴抗感明行业企业经营策略研究分析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溴抗感明企业多样化经营策略分析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一、溴抗感明企业多样化经营情况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二、现行溴抗感明行业多样化经营的方向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大型溴抗感明企业集团未来发展策略分析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对中小溴抗感明企业生产经营的建议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2025-2026年中国溴抗感明市场营销策略竞争分析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溴抗感明市场产品策略</w:t>
      </w:r>
      <w:r>
        <w:rPr>
          <w:rFonts w:hint="eastAsia"/>
        </w:rPr>
        <w:br/>
      </w:r>
      <w:r>
        <w:rPr>
          <w:rFonts w:hint="eastAsia"/>
        </w:rPr>
        <w:t>　　第二节 溴抗感明市场渠道策略</w:t>
      </w:r>
      <w:r>
        <w:rPr>
          <w:rFonts w:hint="eastAsia"/>
        </w:rPr>
        <w:br/>
      </w:r>
      <w:r>
        <w:rPr>
          <w:rFonts w:hint="eastAsia"/>
        </w:rPr>
        <w:t>　　第三节 溴抗感明市场价格策略</w:t>
      </w:r>
      <w:r>
        <w:rPr>
          <w:rFonts w:hint="eastAsia"/>
        </w:rPr>
        <w:br/>
      </w:r>
      <w:r>
        <w:rPr>
          <w:rFonts w:hint="eastAsia"/>
        </w:rPr>
        <w:t>　　第四节 溴抗感明广告媒体策略</w:t>
      </w:r>
      <w:r>
        <w:rPr>
          <w:rFonts w:hint="eastAsia"/>
        </w:rPr>
        <w:br/>
      </w:r>
      <w:r>
        <w:rPr>
          <w:rFonts w:hint="eastAsia"/>
        </w:rPr>
        <w:t>　　第五节 溴抗感明客户服务策略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溴抗感明行业发展因素与投资风险分析预测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影响溴抗感明行业发展主要因素分析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一、2025-2026年影响溴抗感明行业发展的不利因素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二、2025-2026年影响溴抗感明行业发展的稳定因素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三、2025-2026年影响溴抗感明行业发展的有利因素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四、2025-2026年中国溴抗感明行业发展面临的机遇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五、2025-2026年中国溴抗感明行业发展面临的挑战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中^智^林^溴抗感明行业投资风险分析预测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一、2026-2032年溴抗感明行业市场风险分析预测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二、2026-2032年溴抗感明行业政策风险分析预测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三、2026-2032年溴抗感明行业技术风险分析预测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四、2026-2032年溴抗感明行业竞争风险分析预测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五、2026-2032年溴抗感明行业管理风险分析预测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六、2026-2032年溴抗感明行业其他风险分析预测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溴抗感明行业类别</w:t>
      </w:r>
      <w:r>
        <w:rPr>
          <w:rFonts w:hint="eastAsia"/>
        </w:rPr>
        <w:br/>
      </w:r>
      <w:r>
        <w:rPr>
          <w:rFonts w:hint="eastAsia"/>
        </w:rPr>
        <w:t>　　图表 溴抗感明行业产业链调研</w:t>
      </w:r>
      <w:r>
        <w:rPr>
          <w:rFonts w:hint="eastAsia"/>
        </w:rPr>
        <w:br/>
      </w:r>
      <w:r>
        <w:rPr>
          <w:rFonts w:hint="eastAsia"/>
        </w:rPr>
        <w:t>　　图表 溴抗感明行业现状</w:t>
      </w:r>
      <w:r>
        <w:rPr>
          <w:rFonts w:hint="eastAsia"/>
        </w:rPr>
        <w:br/>
      </w:r>
      <w:r>
        <w:rPr>
          <w:rFonts w:hint="eastAsia"/>
        </w:rPr>
        <w:t>　　图表 溴抗感明行业标准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2020-2025年中国溴抗感明行业市场规模</w:t>
      </w:r>
      <w:r>
        <w:rPr>
          <w:rFonts w:hint="eastAsia"/>
        </w:rPr>
        <w:br/>
      </w:r>
      <w:r>
        <w:rPr>
          <w:rFonts w:hint="eastAsia"/>
        </w:rPr>
        <w:t>　　图表 2026年中国溴抗感明行业产能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2020-2025年中国溴抗感明行业产量统计</w:t>
      </w:r>
      <w:r>
        <w:rPr>
          <w:rFonts w:hint="eastAsia"/>
        </w:rPr>
        <w:br/>
      </w:r>
      <w:r>
        <w:rPr>
          <w:rFonts w:hint="eastAsia"/>
        </w:rPr>
        <w:t>　　图表 溴抗感明行业动态</w:t>
      </w:r>
      <w:r>
        <w:rPr>
          <w:rFonts w:hint="eastAsia"/>
        </w:rPr>
        <w:br/>
      </w:r>
      <w:r>
        <w:rPr>
          <w:rFonts w:hint="eastAsia"/>
        </w:rPr>
        <w:t>　　图表 2020-2025年中国溴抗感明市场需求量</w:t>
      </w:r>
      <w:r>
        <w:rPr>
          <w:rFonts w:hint="eastAsia"/>
        </w:rPr>
        <w:br/>
      </w:r>
      <w:r>
        <w:rPr>
          <w:rFonts w:hint="eastAsia"/>
        </w:rPr>
        <w:t>　　图表 2026年中国溴抗感明行业需求区域调研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2020-2025年中国溴抗感明行情</w:t>
      </w:r>
      <w:r>
        <w:rPr>
          <w:rFonts w:hint="eastAsia"/>
        </w:rPr>
        <w:br/>
      </w:r>
      <w:r>
        <w:rPr>
          <w:rFonts w:hint="eastAsia"/>
        </w:rPr>
        <w:t>　　图表 2020-2025年中国溴抗感明价格走势图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2020-2025年中国溴抗感明进口统计</w:t>
      </w:r>
      <w:r>
        <w:rPr>
          <w:rFonts w:hint="eastAsia"/>
        </w:rPr>
        <w:br/>
      </w:r>
      <w:r>
        <w:rPr>
          <w:rFonts w:hint="eastAsia"/>
        </w:rPr>
        <w:t>　　图表 2020-2025年中国溴抗感明出口统计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2020-2025年中国溴抗感明行业企业数量统计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**地区溴抗感明市场规模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</w:t>
      </w:r>
      <w:r>
        <w:rPr>
          <w:rFonts w:hint="eastAsia"/>
        </w:rPr>
        <w:br/>
      </w:r>
      <w:r>
        <w:rPr>
          <w:rFonts w:hint="eastAsia"/>
        </w:rPr>
        <w:t>　　图表 **地区溴抗感明市场调研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**地区溴抗感明市场规模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</w:t>
      </w:r>
      <w:r>
        <w:rPr>
          <w:rFonts w:hint="eastAsia"/>
        </w:rPr>
        <w:br/>
      </w:r>
      <w:r>
        <w:rPr>
          <w:rFonts w:hint="eastAsia"/>
        </w:rPr>
        <w:t>　　图表 **地区溴抗感明市场调研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溴抗感明行业竞争对手分析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2026-2032年中国溴抗感明市场需求预测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2026-2032年中国溴抗感明行业市场规模预测</w:t>
      </w:r>
      <w:r>
        <w:rPr>
          <w:rFonts w:hint="eastAsia"/>
        </w:rPr>
        <w:br/>
      </w:r>
      <w:r>
        <w:rPr>
          <w:rFonts w:hint="eastAsia"/>
        </w:rPr>
        <w:t>　　图表 溴抗感明行业准入条件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2026-2032年中国溴抗感明市场前景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2026-2032年中国溴抗感明行业发展趋势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2626740f4ebe" w:history="1">
        <w:r>
          <w:rPr>
            <w:rStyle w:val="Hyperlink"/>
          </w:rPr>
          <w:t>中国溴抗感明行业深度研究及未来走势预测报告（2026-2032年）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62626740f4ebe" w:history="1">
        <w:r>
          <w:rPr>
            <w:rStyle w:val="Hyperlink"/>
          </w:rPr>
          <w:t>https://www.20087.com/3/76/XiuKangGanMingHangYeYanJiuBaoGao.html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热点：盐酸氨溴索替代药、氨溴索和抗感一起吃吗、氨溴索是抗胆碱药吗、溴安索感冒药、溴吡斯的明片有几个厂家、带溴字的感冒药、溴斯的明片能停吗、溴吡斯的明怎么读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d4f5e58f4a21" w:history="1">
      <w:r>
        <w:rPr>
          <w:rStyle w:val="Hyperlink"/>
        </w:rPr>
        <w:t>中国溴抗感明行业深度研究及未来走势预测报告（2026-2032年）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uKangGanMingHangYeYanJiuBaoGao.html" TargetMode="External" Id="R48562626740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uKangGanMingHangYeYanJiuBaoGao.html" TargetMode="External" Id="Re181d4f5e58f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2025-10-04T05:21:00Z</dcterms:created>
  <dcterms:modified xsi:type="dcterms:W3CDTF">2025-10-04T06:21:00Z</dcterms:modified>
  <dc:subject>中国溴抗感明行业深度研究及未来走势预测报告（2026-2032年）</dc:subject>
  <dc:title>中国溴抗感明行业深度研究及未来走势预测报告（2026-2032年）</dc:title>
  <cp:keywords>中国溴抗感明行业深度研究及未来走势预测报告（2026-2032年）</cp:keywords>
  <dc:description>中国溴抗感明行业深度研究及未来走势预测报告（2026-2032年）</dc:description>
</cp:coreProperties>
</file>