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b43d0f7acc478f" w:history="1">
              <w:r>
                <w:rPr>
                  <w:rStyle w:val="Hyperlink"/>
                </w:rPr>
                <w:t>2025-2031年中国中药市场全面调研与发展趋势分析报告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b43d0f7acc478f" w:history="1">
              <w:r>
                <w:rPr>
                  <w:rStyle w:val="Hyperlink"/>
                </w:rPr>
                <w:t>2025-2031年中国中药市场全面调研与发展趋势分析报告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b43d0f7acc478f" w:history="1">
                <w:r>
                  <w:rPr>
                    <w:rStyle w:val="Hyperlink"/>
                  </w:rPr>
                  <w:t>https://www.20087.com/9/16/ZhongYaoHangYeQuShiFenXi.html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是传统医学的重要组成部分，近年来在全球范围内受到广泛关注。随着现代科技的融入，中药的提取、制备技术有了显著提升，标准化、现代化的中药产品不断涌现。中药不仅在治疗疾病上发挥作用，其在保健、美容等领域的应用也日益广泛，显示出强劲的市场潜力。此外，国际上对中药的认可度提升，推动了中药产品的国际贸易与国际合作研究。</w:t>
      </w:r>
      <w:r>
        <w:rPr>
          <w:rFonts w:hint="eastAsia"/>
        </w:rPr>
        <w:br/>
      </w:r>
      <w:r>
        <w:rPr>
          <w:rFonts w:hint="eastAsia"/>
        </w:rPr>
        <w:t>　　中药行业未来的发展将更加注重科学化与国际化进程。随着“中药+”战略的深入实施，中药将与现代生物技术、信息技术等深度融合，提升中药的创新水平和疗效评价标准。同时，中药的国际化注册与认证将加速，符合国际质量标准的中药产品将更受欢迎。此外，中药资源的可持续利用和生态保护将得到重视，绿色生产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b43d0f7acc478f" w:history="1">
        <w:r>
          <w:rPr>
            <w:rStyle w:val="Hyperlink"/>
          </w:rPr>
          <w:t>2025-2031年中国中药市场全面调研与发展趋势分析报告</w:t>
        </w:r>
      </w:hyperlink>
      <w:r>
        <w:rPr>
          <w:rFonts w:hint="eastAsia"/>
        </w:rPr>
        <w:t>》基于多年中药行业研究积累，结合当前市场发展现状，依托国家权威数据资源和长期市场监测数据库，对中药行业进行了全面调研与分析。报告详细阐述了中药市场规模、市场前景、发展趋势、技术现状及未来方向，重点分析了行业内主要企业的竞争格局，并通过SWOT分析揭示了中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b43d0f7acc478f" w:history="1">
        <w:r>
          <w:rPr>
            <w:rStyle w:val="Hyperlink"/>
          </w:rPr>
          <w:t>2025-2031年中国中药市场全面调研与发展趋势分析报告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》为投资者提供了准确的市场现状解读，帮助预判行业前景，挖掘投资价值，同时从投资策略和营销策略等角度提出实用建议，助力投资者在中药行业中把握机遇、规避风险。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市场发展概述</w:t>
      </w:r>
      <w:r>
        <w:rPr>
          <w:rFonts w:hint="eastAsia"/>
        </w:rPr>
        <w:br/>
      </w:r>
      <w:r>
        <w:rPr>
          <w:rFonts w:hint="eastAsia"/>
        </w:rPr>
        <w:t>第一章 中药行业发展综述</w:t>
      </w:r>
      <w:r>
        <w:rPr>
          <w:rFonts w:hint="eastAsia"/>
        </w:rPr>
        <w:br/>
      </w:r>
      <w:r>
        <w:rPr>
          <w:rFonts w:hint="eastAsia"/>
        </w:rPr>
        <w:t>　　第一节 中药行业定义及特征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　　　　1、高技术性</w:t>
      </w:r>
      <w:r>
        <w:rPr>
          <w:rFonts w:hint="eastAsia"/>
        </w:rPr>
        <w:br/>
      </w:r>
      <w:r>
        <w:rPr>
          <w:rFonts w:hint="eastAsia"/>
        </w:rPr>
        <w:t>　　　　　　2、区域性季节性</w:t>
      </w:r>
      <w:r>
        <w:rPr>
          <w:rFonts w:hint="eastAsia"/>
        </w:rPr>
        <w:br/>
      </w:r>
      <w:r>
        <w:rPr>
          <w:rFonts w:hint="eastAsia"/>
        </w:rPr>
        <w:t>　　　　　　3、集中程度高</w:t>
      </w:r>
      <w:r>
        <w:rPr>
          <w:rFonts w:hint="eastAsia"/>
        </w:rPr>
        <w:br/>
      </w:r>
      <w:r>
        <w:rPr>
          <w:rFonts w:hint="eastAsia"/>
        </w:rPr>
        <w:t>　　第二节 中药行业统计标准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中药行业经济指标分析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　　（一）超临界流体萃取技术</w:t>
      </w:r>
      <w:r>
        <w:rPr>
          <w:rFonts w:hint="eastAsia"/>
        </w:rPr>
        <w:br/>
      </w:r>
      <w:r>
        <w:rPr>
          <w:rFonts w:hint="eastAsia"/>
        </w:rPr>
        <w:t>　　　　　　（二）中药澄清技术</w:t>
      </w:r>
      <w:r>
        <w:rPr>
          <w:rFonts w:hint="eastAsia"/>
        </w:rPr>
        <w:br/>
      </w:r>
      <w:r>
        <w:rPr>
          <w:rFonts w:hint="eastAsia"/>
        </w:rPr>
        <w:t>　　　　　　（三）中药分离、纯化工艺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第三章 中成药市场发展分析</w:t>
      </w:r>
      <w:r>
        <w:rPr>
          <w:rFonts w:hint="eastAsia"/>
        </w:rPr>
        <w:br/>
      </w:r>
      <w:r>
        <w:rPr>
          <w:rFonts w:hint="eastAsia"/>
        </w:rPr>
        <w:t>　　第一节 中国中成药市场发展分析</w:t>
      </w:r>
      <w:r>
        <w:rPr>
          <w:rFonts w:hint="eastAsia"/>
        </w:rPr>
        <w:br/>
      </w:r>
      <w:r>
        <w:rPr>
          <w:rFonts w:hint="eastAsia"/>
        </w:rPr>
        <w:t>　　2020-2025年中国中成药产量及增速</w:t>
      </w:r>
      <w:r>
        <w:rPr>
          <w:rFonts w:hint="eastAsia"/>
        </w:rPr>
        <w:br/>
      </w:r>
      <w:r>
        <w:rPr>
          <w:rFonts w:hint="eastAsia"/>
        </w:rPr>
        <w:t>　　　　一、中国中成药行业发展总体概述</w:t>
      </w:r>
      <w:r>
        <w:rPr>
          <w:rFonts w:hint="eastAsia"/>
        </w:rPr>
        <w:br/>
      </w:r>
      <w:r>
        <w:rPr>
          <w:rFonts w:hint="eastAsia"/>
        </w:rPr>
        <w:t>　　　　二、2025年中成药行业发展状况</w:t>
      </w:r>
      <w:r>
        <w:rPr>
          <w:rFonts w:hint="eastAsia"/>
        </w:rPr>
        <w:br/>
      </w:r>
      <w:r>
        <w:rPr>
          <w:rFonts w:hint="eastAsia"/>
        </w:rPr>
        <w:t>　　　　三、2025年中成药行业发展态势</w:t>
      </w:r>
      <w:r>
        <w:rPr>
          <w:rFonts w:hint="eastAsia"/>
        </w:rPr>
        <w:br/>
      </w:r>
      <w:r>
        <w:rPr>
          <w:rFonts w:hint="eastAsia"/>
        </w:rPr>
        <w:t>　　　　四、中国中成药行业发展特征分析</w:t>
      </w:r>
      <w:r>
        <w:rPr>
          <w:rFonts w:hint="eastAsia"/>
        </w:rPr>
        <w:br/>
      </w:r>
      <w:r>
        <w:rPr>
          <w:rFonts w:hint="eastAsia"/>
        </w:rPr>
        <w:t>　　　　　　1、行业的周期性与季节性</w:t>
      </w:r>
      <w:r>
        <w:rPr>
          <w:rFonts w:hint="eastAsia"/>
        </w:rPr>
        <w:br/>
      </w:r>
      <w:r>
        <w:rPr>
          <w:rFonts w:hint="eastAsia"/>
        </w:rPr>
        <w:t>　　　　　　2、行业区域性</w:t>
      </w:r>
      <w:r>
        <w:rPr>
          <w:rFonts w:hint="eastAsia"/>
        </w:rPr>
        <w:br/>
      </w:r>
      <w:r>
        <w:rPr>
          <w:rFonts w:hint="eastAsia"/>
        </w:rPr>
        <w:t>　　第二节 中成药与化学药竞争对比分析</w:t>
      </w:r>
      <w:r>
        <w:rPr>
          <w:rFonts w:hint="eastAsia"/>
        </w:rPr>
        <w:br/>
      </w:r>
      <w:r>
        <w:rPr>
          <w:rFonts w:hint="eastAsia"/>
        </w:rPr>
        <w:t>　　　　一、替代产品对比分析</w:t>
      </w:r>
      <w:r>
        <w:rPr>
          <w:rFonts w:hint="eastAsia"/>
        </w:rPr>
        <w:br/>
      </w:r>
      <w:r>
        <w:rPr>
          <w:rFonts w:hint="eastAsia"/>
        </w:rPr>
        <w:t>　　　　二、新竞争厂商的潜在进入分析</w:t>
      </w:r>
      <w:r>
        <w:rPr>
          <w:rFonts w:hint="eastAsia"/>
        </w:rPr>
        <w:br/>
      </w:r>
      <w:r>
        <w:rPr>
          <w:rFonts w:hint="eastAsia"/>
        </w:rPr>
        <w:t>　　　　三、供应商的权力分析</w:t>
      </w:r>
      <w:r>
        <w:rPr>
          <w:rFonts w:hint="eastAsia"/>
        </w:rPr>
        <w:br/>
      </w:r>
      <w:r>
        <w:rPr>
          <w:rFonts w:hint="eastAsia"/>
        </w:rPr>
        <w:t>　　　　四、购买商的权力分析</w:t>
      </w:r>
      <w:r>
        <w:rPr>
          <w:rFonts w:hint="eastAsia"/>
        </w:rPr>
        <w:br/>
      </w:r>
      <w:r>
        <w:rPr>
          <w:rFonts w:hint="eastAsia"/>
        </w:rPr>
        <w:t>　　第三节 中成药市场存在的问题及对策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一、我国中成药与国外存在的差距</w:t>
      </w:r>
      <w:r>
        <w:rPr>
          <w:rFonts w:hint="eastAsia"/>
        </w:rPr>
        <w:br/>
      </w:r>
      <w:r>
        <w:rPr>
          <w:rFonts w:hint="eastAsia"/>
        </w:rPr>
        <w:t>　　　　二、制约我国中成药发展的因素</w:t>
      </w:r>
      <w:r>
        <w:rPr>
          <w:rFonts w:hint="eastAsia"/>
        </w:rPr>
        <w:br/>
      </w:r>
      <w:r>
        <w:rPr>
          <w:rFonts w:hint="eastAsia"/>
        </w:rPr>
        <w:t>　　　　三、中成药流通环节质量管理的建议</w:t>
      </w:r>
      <w:r>
        <w:rPr>
          <w:rFonts w:hint="eastAsia"/>
        </w:rPr>
        <w:br/>
      </w:r>
      <w:r>
        <w:rPr>
          <w:rFonts w:hint="eastAsia"/>
        </w:rPr>
        <w:t>　　　　四、中国中成药品牌经营策略</w:t>
      </w:r>
      <w:r>
        <w:rPr>
          <w:rFonts w:hint="eastAsia"/>
        </w:rPr>
        <w:br/>
      </w:r>
      <w:r>
        <w:rPr>
          <w:rFonts w:hint="eastAsia"/>
        </w:rPr>
        <w:t>　　　　　　1、是东方最古老的中药与现代技术的产物</w:t>
      </w:r>
      <w:r>
        <w:rPr>
          <w:rFonts w:hint="eastAsia"/>
        </w:rPr>
        <w:br/>
      </w:r>
      <w:r>
        <w:rPr>
          <w:rFonts w:hint="eastAsia"/>
        </w:rPr>
        <w:t>　　　　　　2、能治疗西药难以治愈的疑难病症</w:t>
      </w:r>
      <w:r>
        <w:rPr>
          <w:rFonts w:hint="eastAsia"/>
        </w:rPr>
        <w:br/>
      </w:r>
      <w:r>
        <w:rPr>
          <w:rFonts w:hint="eastAsia"/>
        </w:rPr>
        <w:t>　　　　　　3、具有保健功效</w:t>
      </w:r>
      <w:r>
        <w:rPr>
          <w:rFonts w:hint="eastAsia"/>
        </w:rPr>
        <w:br/>
      </w:r>
      <w:r>
        <w:rPr>
          <w:rFonts w:hint="eastAsia"/>
        </w:rPr>
        <w:t>　　　　　　4、强调中成药的安全性</w:t>
      </w:r>
      <w:r>
        <w:rPr>
          <w:rFonts w:hint="eastAsia"/>
        </w:rPr>
        <w:br/>
      </w:r>
      <w:r>
        <w:rPr>
          <w:rFonts w:hint="eastAsia"/>
        </w:rPr>
        <w:t>　　　　　　5、与西药具有互补作</w:t>
      </w:r>
      <w:r>
        <w:rPr>
          <w:rFonts w:hint="eastAsia"/>
        </w:rPr>
        <w:br/>
      </w:r>
      <w:r>
        <w:rPr>
          <w:rFonts w:hint="eastAsia"/>
        </w:rPr>
        <w:t>　　　　　　6、产品质量标准定位</w:t>
      </w:r>
      <w:r>
        <w:rPr>
          <w:rFonts w:hint="eastAsia"/>
        </w:rPr>
        <w:br/>
      </w:r>
      <w:r>
        <w:rPr>
          <w:rFonts w:hint="eastAsia"/>
        </w:rPr>
        <w:t>　　　　五、中成药企业市场发展策略</w:t>
      </w:r>
      <w:r>
        <w:rPr>
          <w:rFonts w:hint="eastAsia"/>
        </w:rPr>
        <w:br/>
      </w:r>
      <w:r>
        <w:rPr>
          <w:rFonts w:hint="eastAsia"/>
        </w:rPr>
        <w:t>　　　　　　1、国内市场发展策略</w:t>
      </w:r>
      <w:r>
        <w:rPr>
          <w:rFonts w:hint="eastAsia"/>
        </w:rPr>
        <w:br/>
      </w:r>
      <w:r>
        <w:rPr>
          <w:rFonts w:hint="eastAsia"/>
        </w:rPr>
        <w:t>　　　　　　2、国外市场发展策略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民族药市场发展分析</w:t>
      </w:r>
      <w:r>
        <w:rPr>
          <w:rFonts w:hint="eastAsia"/>
        </w:rPr>
        <w:br/>
      </w:r>
      <w:r>
        <w:rPr>
          <w:rFonts w:hint="eastAsia"/>
        </w:rPr>
        <w:t>　　第一节 民族药行业发展概况</w:t>
      </w:r>
      <w:r>
        <w:rPr>
          <w:rFonts w:hint="eastAsia"/>
        </w:rPr>
        <w:br/>
      </w:r>
      <w:r>
        <w:rPr>
          <w:rFonts w:hint="eastAsia"/>
        </w:rPr>
        <w:t>　　　　一、中国民族医药简介</w:t>
      </w:r>
      <w:r>
        <w:rPr>
          <w:rFonts w:hint="eastAsia"/>
        </w:rPr>
        <w:br/>
      </w:r>
      <w:r>
        <w:rPr>
          <w:rFonts w:hint="eastAsia"/>
        </w:rPr>
        <w:t>　　　　二、我国民族医药产业发展概况</w:t>
      </w:r>
      <w:r>
        <w:rPr>
          <w:rFonts w:hint="eastAsia"/>
        </w:rPr>
        <w:br/>
      </w:r>
      <w:r>
        <w:rPr>
          <w:rFonts w:hint="eastAsia"/>
        </w:rPr>
        <w:t>　　　　三、我国民族药创新发展的瓶颈</w:t>
      </w:r>
      <w:r>
        <w:rPr>
          <w:rFonts w:hint="eastAsia"/>
        </w:rPr>
        <w:br/>
      </w:r>
      <w:r>
        <w:rPr>
          <w:rFonts w:hint="eastAsia"/>
        </w:rPr>
        <w:t>　　　　四、我国民族药面临发展好时机</w:t>
      </w:r>
      <w:r>
        <w:rPr>
          <w:rFonts w:hint="eastAsia"/>
        </w:rPr>
        <w:br/>
      </w:r>
      <w:r>
        <w:rPr>
          <w:rFonts w:hint="eastAsia"/>
        </w:rPr>
        <w:t>　　第二节 苗药</w:t>
      </w:r>
      <w:r>
        <w:rPr>
          <w:rFonts w:hint="eastAsia"/>
        </w:rPr>
        <w:br/>
      </w:r>
      <w:r>
        <w:rPr>
          <w:rFonts w:hint="eastAsia"/>
        </w:rPr>
        <w:t>　　　　一、苗药简介</w:t>
      </w:r>
      <w:r>
        <w:rPr>
          <w:rFonts w:hint="eastAsia"/>
        </w:rPr>
        <w:br/>
      </w:r>
      <w:r>
        <w:rPr>
          <w:rFonts w:hint="eastAsia"/>
        </w:rPr>
        <w:t>　　　　二、苗药成为贵州医药工业主导</w:t>
      </w:r>
      <w:r>
        <w:rPr>
          <w:rFonts w:hint="eastAsia"/>
        </w:rPr>
        <w:br/>
      </w:r>
      <w:r>
        <w:rPr>
          <w:rFonts w:hint="eastAsia"/>
        </w:rPr>
        <w:t>　　　　三、贵州苗药行业竞争整合情况</w:t>
      </w:r>
      <w:r>
        <w:rPr>
          <w:rFonts w:hint="eastAsia"/>
        </w:rPr>
        <w:br/>
      </w:r>
      <w:r>
        <w:rPr>
          <w:rFonts w:hint="eastAsia"/>
        </w:rPr>
        <w:t>　　第三节 藏药</w:t>
      </w:r>
      <w:r>
        <w:rPr>
          <w:rFonts w:hint="eastAsia"/>
        </w:rPr>
        <w:br/>
      </w:r>
      <w:r>
        <w:rPr>
          <w:rFonts w:hint="eastAsia"/>
        </w:rPr>
        <w:t>　　　　一、藏药概述</w:t>
      </w:r>
      <w:r>
        <w:rPr>
          <w:rFonts w:hint="eastAsia"/>
        </w:rPr>
        <w:br/>
      </w:r>
      <w:r>
        <w:rPr>
          <w:rFonts w:hint="eastAsia"/>
        </w:rPr>
        <w:t>　　　　二、西藏首部地方藏药材标准颁布</w:t>
      </w:r>
      <w:r>
        <w:rPr>
          <w:rFonts w:hint="eastAsia"/>
        </w:rPr>
        <w:br/>
      </w:r>
      <w:r>
        <w:rPr>
          <w:rFonts w:hint="eastAsia"/>
        </w:rPr>
        <w:t>　　　　三、青海藏药发展的现状分析</w:t>
      </w:r>
      <w:r>
        <w:rPr>
          <w:rFonts w:hint="eastAsia"/>
        </w:rPr>
        <w:br/>
      </w:r>
      <w:r>
        <w:rPr>
          <w:rFonts w:hint="eastAsia"/>
        </w:rPr>
        <w:t>　　　　四、“十五五”藏药迎来更大发展</w:t>
      </w:r>
      <w:r>
        <w:rPr>
          <w:rFonts w:hint="eastAsia"/>
        </w:rPr>
        <w:br/>
      </w:r>
      <w:r>
        <w:rPr>
          <w:rFonts w:hint="eastAsia"/>
        </w:rPr>
        <w:t>　　　　　　1、政策优势</w:t>
      </w:r>
      <w:r>
        <w:rPr>
          <w:rFonts w:hint="eastAsia"/>
        </w:rPr>
        <w:br/>
      </w:r>
      <w:r>
        <w:rPr>
          <w:rFonts w:hint="eastAsia"/>
        </w:rPr>
        <w:t>　　　　　　2、藏药文化</w:t>
      </w:r>
      <w:r>
        <w:rPr>
          <w:rFonts w:hint="eastAsia"/>
        </w:rPr>
        <w:br/>
      </w:r>
      <w:r>
        <w:rPr>
          <w:rFonts w:hint="eastAsia"/>
        </w:rPr>
        <w:t>　　　　　　3、资源优势</w:t>
      </w:r>
      <w:r>
        <w:rPr>
          <w:rFonts w:hint="eastAsia"/>
        </w:rPr>
        <w:br/>
      </w:r>
      <w:r>
        <w:rPr>
          <w:rFonts w:hint="eastAsia"/>
        </w:rPr>
        <w:t>　　　　　　4、药物疗效</w:t>
      </w:r>
      <w:r>
        <w:rPr>
          <w:rFonts w:hint="eastAsia"/>
        </w:rPr>
        <w:br/>
      </w:r>
      <w:r>
        <w:rPr>
          <w:rFonts w:hint="eastAsia"/>
        </w:rPr>
        <w:t>　　　　五、藏药标准体系建设</w:t>
      </w:r>
      <w:r>
        <w:rPr>
          <w:rFonts w:hint="eastAsia"/>
        </w:rPr>
        <w:br/>
      </w:r>
      <w:r>
        <w:rPr>
          <w:rFonts w:hint="eastAsia"/>
        </w:rPr>
        <w:t>　　第四节 彝药</w:t>
      </w:r>
      <w:r>
        <w:rPr>
          <w:rFonts w:hint="eastAsia"/>
        </w:rPr>
        <w:br/>
      </w:r>
      <w:r>
        <w:rPr>
          <w:rFonts w:hint="eastAsia"/>
        </w:rPr>
        <w:t>　　　　一、彝族民族医药发展及资源简介</w:t>
      </w:r>
      <w:r>
        <w:rPr>
          <w:rFonts w:hint="eastAsia"/>
        </w:rPr>
        <w:br/>
      </w:r>
      <w:r>
        <w:rPr>
          <w:rFonts w:hint="eastAsia"/>
        </w:rPr>
        <w:t>　　　　二、彝药市场发展概述</w:t>
      </w:r>
      <w:r>
        <w:rPr>
          <w:rFonts w:hint="eastAsia"/>
        </w:rPr>
        <w:br/>
      </w:r>
      <w:r>
        <w:rPr>
          <w:rFonts w:hint="eastAsia"/>
        </w:rPr>
        <w:t>　　　　三、云南楚雄州传承发扬彝药产业</w:t>
      </w:r>
      <w:r>
        <w:rPr>
          <w:rFonts w:hint="eastAsia"/>
        </w:rPr>
        <w:br/>
      </w:r>
      <w:r>
        <w:rPr>
          <w:rFonts w:hint="eastAsia"/>
        </w:rPr>
        <w:t>　　　　四、关于彝药的再开发分析</w:t>
      </w:r>
      <w:r>
        <w:rPr>
          <w:rFonts w:hint="eastAsia"/>
        </w:rPr>
        <w:br/>
      </w:r>
      <w:r>
        <w:rPr>
          <w:rFonts w:hint="eastAsia"/>
        </w:rPr>
        <w:t>　　　　五、彝药市场发展前景看好</w:t>
      </w:r>
      <w:r>
        <w:rPr>
          <w:rFonts w:hint="eastAsia"/>
        </w:rPr>
        <w:br/>
      </w:r>
      <w:r>
        <w:rPr>
          <w:rFonts w:hint="eastAsia"/>
        </w:rPr>
        <w:t>　　第五节 民族医药行业的发展机遇与挑战</w:t>
      </w:r>
      <w:r>
        <w:rPr>
          <w:rFonts w:hint="eastAsia"/>
        </w:rPr>
        <w:br/>
      </w:r>
      <w:r>
        <w:rPr>
          <w:rFonts w:hint="eastAsia"/>
        </w:rPr>
        <w:t>　　　　一、我国民族药业迎来三大发展机遇</w:t>
      </w:r>
      <w:r>
        <w:rPr>
          <w:rFonts w:hint="eastAsia"/>
        </w:rPr>
        <w:br/>
      </w:r>
      <w:r>
        <w:rPr>
          <w:rFonts w:hint="eastAsia"/>
        </w:rPr>
        <w:t>　　　　　　1、世界各国人民越来越喜爱应用传统医药防病治病</w:t>
      </w:r>
      <w:r>
        <w:rPr>
          <w:rFonts w:hint="eastAsia"/>
        </w:rPr>
        <w:br/>
      </w:r>
      <w:r>
        <w:rPr>
          <w:rFonts w:hint="eastAsia"/>
        </w:rPr>
        <w:t>　　　　　　2、民族医药一直受到党和国家重视和宪法的保护</w:t>
      </w:r>
      <w:r>
        <w:rPr>
          <w:rFonts w:hint="eastAsia"/>
        </w:rPr>
        <w:br/>
      </w:r>
      <w:r>
        <w:rPr>
          <w:rFonts w:hint="eastAsia"/>
        </w:rPr>
        <w:t>　　　　　　3、民族医药对某些疾病具有独特的疗效和特色</w:t>
      </w:r>
      <w:r>
        <w:rPr>
          <w:rFonts w:hint="eastAsia"/>
        </w:rPr>
        <w:br/>
      </w:r>
      <w:r>
        <w:rPr>
          <w:rFonts w:hint="eastAsia"/>
        </w:rPr>
        <w:t>　　　　二、中国医药产业发展面临的挑战</w:t>
      </w:r>
      <w:r>
        <w:rPr>
          <w:rFonts w:hint="eastAsia"/>
        </w:rPr>
        <w:br/>
      </w:r>
      <w:r>
        <w:rPr>
          <w:rFonts w:hint="eastAsia"/>
        </w:rPr>
        <w:t>　　　　　　1、低增速、低药价和高成本的挑战</w:t>
      </w:r>
      <w:r>
        <w:rPr>
          <w:rFonts w:hint="eastAsia"/>
        </w:rPr>
        <w:br/>
      </w:r>
      <w:r>
        <w:rPr>
          <w:rFonts w:hint="eastAsia"/>
        </w:rPr>
        <w:t>　　　　　　2、新药研发市场区域性束缚的挑战</w:t>
      </w:r>
      <w:r>
        <w:rPr>
          <w:rFonts w:hint="eastAsia"/>
        </w:rPr>
        <w:br/>
      </w:r>
      <w:r>
        <w:rPr>
          <w:rFonts w:hint="eastAsia"/>
        </w:rPr>
        <w:t>　　　　　　3、新药、新技术与新装备三叠加的挑战</w:t>
      </w:r>
      <w:r>
        <w:rPr>
          <w:rFonts w:hint="eastAsia"/>
        </w:rPr>
        <w:br/>
      </w:r>
      <w:r>
        <w:rPr>
          <w:rFonts w:hint="eastAsia"/>
        </w:rPr>
        <w:t>　　　　　　4、自身能力不足无法应对外界高要求的挑战</w:t>
      </w:r>
      <w:r>
        <w:rPr>
          <w:rFonts w:hint="eastAsia"/>
        </w:rPr>
        <w:br/>
      </w:r>
      <w:r>
        <w:rPr>
          <w:rFonts w:hint="eastAsia"/>
        </w:rPr>
        <w:t>　　　　　　5、多元化吸引与自身专业能力不足的挑战</w:t>
      </w:r>
      <w:r>
        <w:rPr>
          <w:rFonts w:hint="eastAsia"/>
        </w:rPr>
        <w:br/>
      </w:r>
      <w:r>
        <w:rPr>
          <w:rFonts w:hint="eastAsia"/>
        </w:rPr>
        <w:t>　　　　三、我国民族药发展亟待解决的难题</w:t>
      </w:r>
      <w:r>
        <w:rPr>
          <w:rFonts w:hint="eastAsia"/>
        </w:rPr>
        <w:br/>
      </w:r>
      <w:r>
        <w:rPr>
          <w:rFonts w:hint="eastAsia"/>
        </w:rPr>
        <w:t>　　　　四、民族药行业标准建设有待加强</w:t>
      </w:r>
      <w:r>
        <w:rPr>
          <w:rFonts w:hint="eastAsia"/>
        </w:rPr>
        <w:br/>
      </w:r>
      <w:r>
        <w:rPr>
          <w:rFonts w:hint="eastAsia"/>
        </w:rPr>
        <w:t>　　第六节 中国民族药行业发展对策</w:t>
      </w:r>
      <w:r>
        <w:rPr>
          <w:rFonts w:hint="eastAsia"/>
        </w:rPr>
        <w:br/>
      </w:r>
      <w:r>
        <w:rPr>
          <w:rFonts w:hint="eastAsia"/>
        </w:rPr>
        <w:t>　　　　一、我国民族医药行业发展建议</w:t>
      </w:r>
      <w:r>
        <w:rPr>
          <w:rFonts w:hint="eastAsia"/>
        </w:rPr>
        <w:br/>
      </w:r>
      <w:r>
        <w:rPr>
          <w:rFonts w:hint="eastAsia"/>
        </w:rPr>
        <w:t>　　　　　　1、建立完善的民族医药管理体制</w:t>
      </w:r>
      <w:r>
        <w:rPr>
          <w:rFonts w:hint="eastAsia"/>
        </w:rPr>
        <w:br/>
      </w:r>
      <w:r>
        <w:rPr>
          <w:rFonts w:hint="eastAsia"/>
        </w:rPr>
        <w:t>　　　　　　2、加强民族医药知识产权保护体系建设</w:t>
      </w:r>
      <w:r>
        <w:rPr>
          <w:rFonts w:hint="eastAsia"/>
        </w:rPr>
        <w:br/>
      </w:r>
      <w:r>
        <w:rPr>
          <w:rFonts w:hint="eastAsia"/>
        </w:rPr>
        <w:t>　　　　　　3、提高支持力度，提升民族医药科技创新能力</w:t>
      </w:r>
      <w:r>
        <w:rPr>
          <w:rFonts w:hint="eastAsia"/>
        </w:rPr>
        <w:br/>
      </w:r>
      <w:r>
        <w:rPr>
          <w:rFonts w:hint="eastAsia"/>
        </w:rPr>
        <w:t>　　　　　　4、保护民族医药资源，走可持续发展道路</w:t>
      </w:r>
      <w:r>
        <w:rPr>
          <w:rFonts w:hint="eastAsia"/>
        </w:rPr>
        <w:br/>
      </w:r>
      <w:r>
        <w:rPr>
          <w:rFonts w:hint="eastAsia"/>
        </w:rPr>
        <w:t>　　　　二、民族药发展的政策支持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中药材市场发展分析</w:t>
      </w:r>
      <w:r>
        <w:rPr>
          <w:rFonts w:hint="eastAsia"/>
        </w:rPr>
        <w:br/>
      </w:r>
      <w:r>
        <w:rPr>
          <w:rFonts w:hint="eastAsia"/>
        </w:rPr>
        <w:t>　　第一节 中药材市场发展状况分析</w:t>
      </w:r>
      <w:r>
        <w:rPr>
          <w:rFonts w:hint="eastAsia"/>
        </w:rPr>
        <w:br/>
      </w:r>
      <w:r>
        <w:rPr>
          <w:rFonts w:hint="eastAsia"/>
        </w:rPr>
        <w:t>　　　　一、我国中药材市场发展分析</w:t>
      </w:r>
      <w:r>
        <w:rPr>
          <w:rFonts w:hint="eastAsia"/>
        </w:rPr>
        <w:br/>
      </w:r>
      <w:r>
        <w:rPr>
          <w:rFonts w:hint="eastAsia"/>
        </w:rPr>
        <w:t>　　　　　　1、中药材人工种植快速发展，生产面积逐年扩大</w:t>
      </w:r>
      <w:r>
        <w:rPr>
          <w:rFonts w:hint="eastAsia"/>
        </w:rPr>
        <w:br/>
      </w:r>
      <w:r>
        <w:rPr>
          <w:rFonts w:hint="eastAsia"/>
        </w:rPr>
        <w:t>　　　　　　2、生产布局科学合理化，因地制宜制定发展规划</w:t>
      </w:r>
      <w:r>
        <w:rPr>
          <w:rFonts w:hint="eastAsia"/>
        </w:rPr>
        <w:br/>
      </w:r>
      <w:r>
        <w:rPr>
          <w:rFonts w:hint="eastAsia"/>
        </w:rPr>
        <w:t>　　　　　　3、具有产业化生产特征，产业化经营得到各方重视</w:t>
      </w:r>
      <w:r>
        <w:rPr>
          <w:rFonts w:hint="eastAsia"/>
        </w:rPr>
        <w:br/>
      </w:r>
      <w:r>
        <w:rPr>
          <w:rFonts w:hint="eastAsia"/>
        </w:rPr>
        <w:t>　　　　　　4、野生濒危药材保护得到加强，促进药材资源的合理利用和药材生产的可持续发展</w:t>
      </w:r>
      <w:r>
        <w:rPr>
          <w:rFonts w:hint="eastAsia"/>
        </w:rPr>
        <w:br/>
      </w:r>
      <w:r>
        <w:rPr>
          <w:rFonts w:hint="eastAsia"/>
        </w:rPr>
        <w:t>　　　　　　5、规范中药材生产，编写中药材生产技术规程</w:t>
      </w:r>
      <w:r>
        <w:rPr>
          <w:rFonts w:hint="eastAsia"/>
        </w:rPr>
        <w:br/>
      </w:r>
      <w:r>
        <w:rPr>
          <w:rFonts w:hint="eastAsia"/>
        </w:rPr>
        <w:t>　　　　　　6、开展技术宣传培训，加快中药材产业化技术的普及推广</w:t>
      </w:r>
      <w:r>
        <w:rPr>
          <w:rFonts w:hint="eastAsia"/>
        </w:rPr>
        <w:br/>
      </w:r>
      <w:r>
        <w:rPr>
          <w:rFonts w:hint="eastAsia"/>
        </w:rPr>
        <w:t>　　　　二、我国大力整治中药材专业市场</w:t>
      </w:r>
      <w:r>
        <w:rPr>
          <w:rFonts w:hint="eastAsia"/>
        </w:rPr>
        <w:br/>
      </w:r>
      <w:r>
        <w:rPr>
          <w:rFonts w:hint="eastAsia"/>
        </w:rPr>
        <w:t>　　　　三、2025年我国中药材市场发展分析</w:t>
      </w:r>
      <w:r>
        <w:rPr>
          <w:rFonts w:hint="eastAsia"/>
        </w:rPr>
        <w:br/>
      </w:r>
      <w:r>
        <w:rPr>
          <w:rFonts w:hint="eastAsia"/>
        </w:rPr>
        <w:t>　　　　　　1、《国家中医法》正式出台，开始改变“医不知药”现状</w:t>
      </w:r>
      <w:r>
        <w:rPr>
          <w:rFonts w:hint="eastAsia"/>
        </w:rPr>
        <w:br/>
      </w:r>
      <w:r>
        <w:rPr>
          <w:rFonts w:hint="eastAsia"/>
        </w:rPr>
        <w:t>　　　　　　2、全民中医服务体系推进，中药获重大利好</w:t>
      </w:r>
      <w:r>
        <w:rPr>
          <w:rFonts w:hint="eastAsia"/>
        </w:rPr>
        <w:br/>
      </w:r>
      <w:r>
        <w:rPr>
          <w:rFonts w:hint="eastAsia"/>
        </w:rPr>
        <w:t>　　　　　　3、中医药纳入国家文化发展规划，加快国际化进程</w:t>
      </w:r>
      <w:r>
        <w:rPr>
          <w:rFonts w:hint="eastAsia"/>
        </w:rPr>
        <w:br/>
      </w:r>
      <w:r>
        <w:rPr>
          <w:rFonts w:hint="eastAsia"/>
        </w:rPr>
        <w:t>　　　　　　4、国内中药材市场综合200指数在胶着中振荡</w:t>
      </w:r>
      <w:r>
        <w:rPr>
          <w:rFonts w:hint="eastAsia"/>
        </w:rPr>
        <w:br/>
      </w:r>
      <w:r>
        <w:rPr>
          <w:rFonts w:hint="eastAsia"/>
        </w:rPr>
        <w:t>　　　　　　5、西药注册难度加大，中成药审批开通“绿色通道”</w:t>
      </w:r>
      <w:r>
        <w:rPr>
          <w:rFonts w:hint="eastAsia"/>
        </w:rPr>
        <w:br/>
      </w:r>
      <w:r>
        <w:rPr>
          <w:rFonts w:hint="eastAsia"/>
        </w:rPr>
        <w:t>　　　　　　6、中药材市场“优质优价”进程加速</w:t>
      </w:r>
      <w:r>
        <w:rPr>
          <w:rFonts w:hint="eastAsia"/>
        </w:rPr>
        <w:br/>
      </w:r>
      <w:r>
        <w:rPr>
          <w:rFonts w:hint="eastAsia"/>
        </w:rPr>
        <w:t>　　　　　　7、家种药材产能过剩与野生药材资源枯竭相伴</w:t>
      </w:r>
      <w:r>
        <w:rPr>
          <w:rFonts w:hint="eastAsia"/>
        </w:rPr>
        <w:br/>
      </w:r>
      <w:r>
        <w:rPr>
          <w:rFonts w:hint="eastAsia"/>
        </w:rPr>
        <w:t>　　　　　　8、滋补保健类药材快速增长，药食两用品种大热</w:t>
      </w:r>
      <w:r>
        <w:rPr>
          <w:rFonts w:hint="eastAsia"/>
        </w:rPr>
        <w:br/>
      </w:r>
      <w:r>
        <w:rPr>
          <w:rFonts w:hint="eastAsia"/>
        </w:rPr>
        <w:t>　　　　　　9、中药材电商迅速崛起，行业替代作用明显</w:t>
      </w:r>
      <w:r>
        <w:rPr>
          <w:rFonts w:hint="eastAsia"/>
        </w:rPr>
        <w:br/>
      </w:r>
      <w:r>
        <w:rPr>
          <w:rFonts w:hint="eastAsia"/>
        </w:rPr>
        <w:t>　　　　　　10、GMP证书收回大于发出，饮片企业洗牌加速</w:t>
      </w:r>
      <w:r>
        <w:rPr>
          <w:rFonts w:hint="eastAsia"/>
        </w:rPr>
        <w:br/>
      </w:r>
      <w:r>
        <w:rPr>
          <w:rFonts w:hint="eastAsia"/>
        </w:rPr>
        <w:t>　　第二节 中药材重点品种流通分析</w:t>
      </w:r>
      <w:r>
        <w:rPr>
          <w:rFonts w:hint="eastAsia"/>
        </w:rPr>
        <w:br/>
      </w:r>
      <w:r>
        <w:rPr>
          <w:rFonts w:hint="eastAsia"/>
        </w:rPr>
        <w:t>　　　　一、中药材重点品种种植和产地价格情况</w:t>
      </w:r>
      <w:r>
        <w:rPr>
          <w:rFonts w:hint="eastAsia"/>
        </w:rPr>
        <w:br/>
      </w:r>
      <w:r>
        <w:rPr>
          <w:rFonts w:hint="eastAsia"/>
        </w:rPr>
        <w:t>　　　　二、中药材重点品种市场流通情况</w:t>
      </w:r>
      <w:r>
        <w:rPr>
          <w:rFonts w:hint="eastAsia"/>
        </w:rPr>
        <w:br/>
      </w:r>
      <w:r>
        <w:rPr>
          <w:rFonts w:hint="eastAsia"/>
        </w:rPr>
        <w:t>　　　　三、中药材重点品种价格波动情况</w:t>
      </w:r>
      <w:r>
        <w:rPr>
          <w:rFonts w:hint="eastAsia"/>
        </w:rPr>
        <w:br/>
      </w:r>
      <w:r>
        <w:rPr>
          <w:rFonts w:hint="eastAsia"/>
        </w:rPr>
        <w:t>　　第三节 中药材生产可持续发展的综述</w:t>
      </w:r>
      <w:r>
        <w:rPr>
          <w:rFonts w:hint="eastAsia"/>
        </w:rPr>
        <w:br/>
      </w:r>
      <w:r>
        <w:rPr>
          <w:rFonts w:hint="eastAsia"/>
        </w:rPr>
        <w:t>　　　　一、中药材实施可持续发展的必要性</w:t>
      </w:r>
      <w:r>
        <w:rPr>
          <w:rFonts w:hint="eastAsia"/>
        </w:rPr>
        <w:br/>
      </w:r>
      <w:r>
        <w:rPr>
          <w:rFonts w:hint="eastAsia"/>
        </w:rPr>
        <w:t>　　　　二、中药材可持续发展的主要途经</w:t>
      </w:r>
      <w:r>
        <w:rPr>
          <w:rFonts w:hint="eastAsia"/>
        </w:rPr>
        <w:br/>
      </w:r>
      <w:r>
        <w:rPr>
          <w:rFonts w:hint="eastAsia"/>
        </w:rPr>
        <w:t>　　　　　　1、资源动态与资源保护</w:t>
      </w:r>
      <w:r>
        <w:rPr>
          <w:rFonts w:hint="eastAsia"/>
        </w:rPr>
        <w:br/>
      </w:r>
      <w:r>
        <w:rPr>
          <w:rFonts w:hint="eastAsia"/>
        </w:rPr>
        <w:t>　　　　　　2、药材生产的规范化</w:t>
      </w:r>
      <w:r>
        <w:rPr>
          <w:rFonts w:hint="eastAsia"/>
        </w:rPr>
        <w:br/>
      </w:r>
      <w:r>
        <w:rPr>
          <w:rFonts w:hint="eastAsia"/>
        </w:rPr>
        <w:t>　　　　　　3、药材生产的科学化</w:t>
      </w:r>
      <w:r>
        <w:rPr>
          <w:rFonts w:hint="eastAsia"/>
        </w:rPr>
        <w:br/>
      </w:r>
      <w:r>
        <w:rPr>
          <w:rFonts w:hint="eastAsia"/>
        </w:rPr>
        <w:t>　　　　　　4、现代生物技术的运用</w:t>
      </w:r>
      <w:r>
        <w:rPr>
          <w:rFonts w:hint="eastAsia"/>
        </w:rPr>
        <w:br/>
      </w:r>
      <w:r>
        <w:rPr>
          <w:rFonts w:hint="eastAsia"/>
        </w:rPr>
        <w:t>　　　　三、实施中药材可持续发展的保证措施</w:t>
      </w:r>
      <w:r>
        <w:rPr>
          <w:rFonts w:hint="eastAsia"/>
        </w:rPr>
        <w:br/>
      </w:r>
      <w:r>
        <w:rPr>
          <w:rFonts w:hint="eastAsia"/>
        </w:rPr>
        <w:t>　　　　　　1、政策措施</w:t>
      </w:r>
      <w:r>
        <w:rPr>
          <w:rFonts w:hint="eastAsia"/>
        </w:rPr>
        <w:br/>
      </w:r>
      <w:r>
        <w:rPr>
          <w:rFonts w:hint="eastAsia"/>
        </w:rPr>
        <w:t>　　　　　　2、机制措施</w:t>
      </w:r>
      <w:r>
        <w:rPr>
          <w:rFonts w:hint="eastAsia"/>
        </w:rPr>
        <w:br/>
      </w:r>
      <w:r>
        <w:rPr>
          <w:rFonts w:hint="eastAsia"/>
        </w:rPr>
        <w:t>　　　　　　3、技术措施</w:t>
      </w:r>
      <w:r>
        <w:rPr>
          <w:rFonts w:hint="eastAsia"/>
        </w:rPr>
        <w:br/>
      </w:r>
      <w:r>
        <w:rPr>
          <w:rFonts w:hint="eastAsia"/>
        </w:rPr>
        <w:t>　　　　　　4、人才措施</w:t>
      </w:r>
      <w:r>
        <w:rPr>
          <w:rFonts w:hint="eastAsia"/>
        </w:rPr>
        <w:br/>
      </w:r>
      <w:r>
        <w:rPr>
          <w:rFonts w:hint="eastAsia"/>
        </w:rPr>
        <w:t>　　　　　　5、资金措施</w:t>
      </w:r>
      <w:r>
        <w:rPr>
          <w:rFonts w:hint="eastAsia"/>
        </w:rPr>
        <w:br/>
      </w:r>
      <w:r>
        <w:rPr>
          <w:rFonts w:hint="eastAsia"/>
        </w:rPr>
        <w:t>　　第四节 中药材GAP</w:t>
      </w:r>
      <w:r>
        <w:rPr>
          <w:rFonts w:hint="eastAsia"/>
        </w:rPr>
        <w:br/>
      </w:r>
      <w:r>
        <w:rPr>
          <w:rFonts w:hint="eastAsia"/>
        </w:rPr>
        <w:t>　　　　一、GAP对绿色中药可持续发展的重要意义</w:t>
      </w:r>
      <w:r>
        <w:rPr>
          <w:rFonts w:hint="eastAsia"/>
        </w:rPr>
        <w:br/>
      </w:r>
      <w:r>
        <w:rPr>
          <w:rFonts w:hint="eastAsia"/>
        </w:rPr>
        <w:t>　　　　二、中药材GAP研究认证问题解析</w:t>
      </w:r>
      <w:r>
        <w:rPr>
          <w:rFonts w:hint="eastAsia"/>
        </w:rPr>
        <w:br/>
      </w:r>
      <w:r>
        <w:rPr>
          <w:rFonts w:hint="eastAsia"/>
        </w:rPr>
        <w:t>　　　　三、中药材GAP基地建设存在的问题</w:t>
      </w:r>
      <w:r>
        <w:rPr>
          <w:rFonts w:hint="eastAsia"/>
        </w:rPr>
        <w:br/>
      </w:r>
      <w:r>
        <w:rPr>
          <w:rFonts w:hint="eastAsia"/>
        </w:rPr>
        <w:t>　　　　四、中药材GAP基地建设的对策</w:t>
      </w:r>
      <w:r>
        <w:rPr>
          <w:rFonts w:hint="eastAsia"/>
        </w:rPr>
        <w:br/>
      </w:r>
      <w:r>
        <w:rPr>
          <w:rFonts w:hint="eastAsia"/>
        </w:rPr>
        <w:t>　　第五节 中药材市场问题及对策</w:t>
      </w:r>
      <w:r>
        <w:rPr>
          <w:rFonts w:hint="eastAsia"/>
        </w:rPr>
        <w:br/>
      </w:r>
      <w:r>
        <w:rPr>
          <w:rFonts w:hint="eastAsia"/>
        </w:rPr>
        <w:t>　　　　一、中药材的法制化管理亟待加强</w:t>
      </w:r>
      <w:r>
        <w:rPr>
          <w:rFonts w:hint="eastAsia"/>
        </w:rPr>
        <w:br/>
      </w:r>
      <w:r>
        <w:rPr>
          <w:rFonts w:hint="eastAsia"/>
        </w:rPr>
        <w:t>　　　　二、中药材生产流通模式存在的问题及对策</w:t>
      </w:r>
      <w:r>
        <w:rPr>
          <w:rFonts w:hint="eastAsia"/>
        </w:rPr>
        <w:br/>
      </w:r>
      <w:r>
        <w:rPr>
          <w:rFonts w:hint="eastAsia"/>
        </w:rPr>
        <w:t>　　　　三、中国中药材开发应实施可持续发展战略</w:t>
      </w:r>
      <w:r>
        <w:rPr>
          <w:rFonts w:hint="eastAsia"/>
        </w:rPr>
        <w:br/>
      </w:r>
      <w:r>
        <w:rPr>
          <w:rFonts w:hint="eastAsia"/>
        </w:rPr>
        <w:t>　　　　四、振兴中国中药材产业的根本途径探索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中药饮片发展分析</w:t>
      </w:r>
      <w:r>
        <w:rPr>
          <w:rFonts w:hint="eastAsia"/>
        </w:rPr>
        <w:br/>
      </w:r>
      <w:r>
        <w:rPr>
          <w:rFonts w:hint="eastAsia"/>
        </w:rPr>
        <w:t>　　第一节 中药饮片市场发展分析</w:t>
      </w:r>
      <w:r>
        <w:rPr>
          <w:rFonts w:hint="eastAsia"/>
        </w:rPr>
        <w:br/>
      </w:r>
      <w:r>
        <w:rPr>
          <w:rFonts w:hint="eastAsia"/>
        </w:rPr>
        <w:t>　　　　一、中药饮片加工行业发展总况</w:t>
      </w:r>
      <w:r>
        <w:rPr>
          <w:rFonts w:hint="eastAsia"/>
        </w:rPr>
        <w:br/>
      </w:r>
      <w:r>
        <w:rPr>
          <w:rFonts w:hint="eastAsia"/>
        </w:rPr>
        <w:t>　　　　二、2025年中药饮片加工业发展状况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四、中国中药饮片行业竞争层次分析</w:t>
      </w:r>
      <w:r>
        <w:rPr>
          <w:rFonts w:hint="eastAsia"/>
        </w:rPr>
        <w:br/>
      </w:r>
      <w:r>
        <w:rPr>
          <w:rFonts w:hint="eastAsia"/>
        </w:rPr>
        <w:t>　　　　　　1、行业市场化程度较高</w:t>
      </w:r>
      <w:r>
        <w:rPr>
          <w:rFonts w:hint="eastAsia"/>
        </w:rPr>
        <w:br/>
      </w:r>
      <w:r>
        <w:rPr>
          <w:rFonts w:hint="eastAsia"/>
        </w:rPr>
        <w:t>　　　　　　2、行业集中度较低</w:t>
      </w:r>
      <w:r>
        <w:rPr>
          <w:rFonts w:hint="eastAsia"/>
        </w:rPr>
        <w:br/>
      </w:r>
      <w:r>
        <w:rPr>
          <w:rFonts w:hint="eastAsia"/>
        </w:rPr>
        <w:t>　　　　　　3、产业政策和市场环境更有利于优势企业发展</w:t>
      </w:r>
      <w:r>
        <w:rPr>
          <w:rFonts w:hint="eastAsia"/>
        </w:rPr>
        <w:br/>
      </w:r>
      <w:r>
        <w:rPr>
          <w:rFonts w:hint="eastAsia"/>
        </w:rPr>
        <w:t>　　第二节 中药饮片炮制</w:t>
      </w:r>
      <w:r>
        <w:rPr>
          <w:rFonts w:hint="eastAsia"/>
        </w:rPr>
        <w:br/>
      </w:r>
      <w:r>
        <w:rPr>
          <w:rFonts w:hint="eastAsia"/>
        </w:rPr>
        <w:t>　　　　一、中药饮片炮制产业分析</w:t>
      </w:r>
      <w:r>
        <w:rPr>
          <w:rFonts w:hint="eastAsia"/>
        </w:rPr>
        <w:br/>
      </w:r>
      <w:r>
        <w:rPr>
          <w:rFonts w:hint="eastAsia"/>
        </w:rPr>
        <w:t>　　　　二、新政严格中药饮片炮制规范</w:t>
      </w:r>
      <w:r>
        <w:rPr>
          <w:rFonts w:hint="eastAsia"/>
        </w:rPr>
        <w:br/>
      </w:r>
      <w:r>
        <w:rPr>
          <w:rFonts w:hint="eastAsia"/>
        </w:rPr>
        <w:t>　　　　三、中药饮片炮制面临的问题解析</w:t>
      </w:r>
      <w:r>
        <w:rPr>
          <w:rFonts w:hint="eastAsia"/>
        </w:rPr>
        <w:br/>
      </w:r>
      <w:r>
        <w:rPr>
          <w:rFonts w:hint="eastAsia"/>
        </w:rPr>
        <w:t>　　　　四、发展中药饮片炮制产业的对策</w:t>
      </w:r>
      <w:r>
        <w:rPr>
          <w:rFonts w:hint="eastAsia"/>
        </w:rPr>
        <w:br/>
      </w:r>
      <w:r>
        <w:rPr>
          <w:rFonts w:hint="eastAsia"/>
        </w:rPr>
        <w:t>　　第三节 中药饮片行业存在的主要问题</w:t>
      </w:r>
      <w:r>
        <w:rPr>
          <w:rFonts w:hint="eastAsia"/>
        </w:rPr>
        <w:br/>
      </w:r>
      <w:r>
        <w:rPr>
          <w:rFonts w:hint="eastAsia"/>
        </w:rPr>
        <w:t>　　　　一、中药饮片流通和应用中的管理问题</w:t>
      </w:r>
      <w:r>
        <w:rPr>
          <w:rFonts w:hint="eastAsia"/>
        </w:rPr>
        <w:br/>
      </w:r>
      <w:r>
        <w:rPr>
          <w:rFonts w:hint="eastAsia"/>
        </w:rPr>
        <w:t>　　　　二、中药饮片生产中存在的问题</w:t>
      </w:r>
      <w:r>
        <w:rPr>
          <w:rFonts w:hint="eastAsia"/>
        </w:rPr>
        <w:br/>
      </w:r>
      <w:r>
        <w:rPr>
          <w:rFonts w:hint="eastAsia"/>
        </w:rPr>
        <w:t>　　　　三、中药饮片的有效性和安全性评价中的问题</w:t>
      </w:r>
      <w:r>
        <w:rPr>
          <w:rFonts w:hint="eastAsia"/>
        </w:rPr>
        <w:br/>
      </w:r>
      <w:r>
        <w:rPr>
          <w:rFonts w:hint="eastAsia"/>
        </w:rPr>
        <w:t>　　　　四、中药饮片行业科研中存在的问题</w:t>
      </w:r>
      <w:r>
        <w:rPr>
          <w:rFonts w:hint="eastAsia"/>
        </w:rPr>
        <w:br/>
      </w:r>
      <w:r>
        <w:rPr>
          <w:rFonts w:hint="eastAsia"/>
        </w:rPr>
        <w:t>　　第四节 中药饮片市场发展对策</w:t>
      </w:r>
      <w:r>
        <w:rPr>
          <w:rFonts w:hint="eastAsia"/>
        </w:rPr>
        <w:br/>
      </w:r>
      <w:r>
        <w:rPr>
          <w:rFonts w:hint="eastAsia"/>
        </w:rPr>
        <w:t>　　　　一、中药饮片进入国际主流医药市场的对策</w:t>
      </w:r>
      <w:r>
        <w:rPr>
          <w:rFonts w:hint="eastAsia"/>
        </w:rPr>
        <w:br/>
      </w:r>
      <w:r>
        <w:rPr>
          <w:rFonts w:hint="eastAsia"/>
        </w:rPr>
        <w:t>　　　　二、中药饮片行业发展对策浅析</w:t>
      </w:r>
      <w:r>
        <w:rPr>
          <w:rFonts w:hint="eastAsia"/>
        </w:rPr>
        <w:br/>
      </w:r>
      <w:r>
        <w:rPr>
          <w:rFonts w:hint="eastAsia"/>
        </w:rPr>
        <w:t>　　　　　　1、加强饮片的分级管理</w:t>
      </w:r>
      <w:r>
        <w:rPr>
          <w:rFonts w:hint="eastAsia"/>
        </w:rPr>
        <w:br/>
      </w:r>
      <w:r>
        <w:rPr>
          <w:rFonts w:hint="eastAsia"/>
        </w:rPr>
        <w:t>　　　　　　2、建立科研新方式</w:t>
      </w:r>
      <w:r>
        <w:rPr>
          <w:rFonts w:hint="eastAsia"/>
        </w:rPr>
        <w:br/>
      </w:r>
      <w:r>
        <w:rPr>
          <w:rFonts w:hint="eastAsia"/>
        </w:rPr>
        <w:t>　　　　三、技术创新是中药饮片行业现代化必由之路</w:t>
      </w:r>
      <w:r>
        <w:rPr>
          <w:rFonts w:hint="eastAsia"/>
        </w:rPr>
        <w:br/>
      </w:r>
      <w:r>
        <w:rPr>
          <w:rFonts w:hint="eastAsia"/>
        </w:rPr>
        <w:t>　　　　四、加强中药饮片质量建设的途径</w:t>
      </w:r>
      <w:r>
        <w:rPr>
          <w:rFonts w:hint="eastAsia"/>
        </w:rPr>
        <w:br/>
      </w:r>
      <w:r>
        <w:rPr>
          <w:rFonts w:hint="eastAsia"/>
        </w:rPr>
        <w:t>　　　　　　1、完善工艺流程强化源头</w:t>
      </w:r>
      <w:r>
        <w:rPr>
          <w:rFonts w:hint="eastAsia"/>
        </w:rPr>
        <w:br/>
      </w:r>
      <w:r>
        <w:rPr>
          <w:rFonts w:hint="eastAsia"/>
        </w:rPr>
        <w:t>　　　　　　2、继续加大中药饮片生成经营和监管法律、法规的宣传力度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中药市场竞争格局及集中度分析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中药行业国际竞争格局分析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一、国际中药市场发展状况</w:t>
      </w:r>
      <w:r>
        <w:rPr>
          <w:rFonts w:hint="eastAsia"/>
        </w:rPr>
        <w:br/>
      </w:r>
      <w:r>
        <w:rPr>
          <w:rFonts w:hint="eastAsia"/>
        </w:rPr>
        <w:t>　　　　二、国际中药市场竞争格局</w:t>
      </w:r>
      <w:r>
        <w:rPr>
          <w:rFonts w:hint="eastAsia"/>
        </w:rPr>
        <w:br/>
      </w:r>
      <w:r>
        <w:rPr>
          <w:rFonts w:hint="eastAsia"/>
        </w:rPr>
        <w:t>　　　　三、国际中药市场发展趋势分析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四、国际中药重点企业竞争力分析</w:t>
      </w:r>
      <w:r>
        <w:rPr>
          <w:rFonts w:hint="eastAsia"/>
        </w:rPr>
        <w:br/>
      </w:r>
      <w:r>
        <w:rPr>
          <w:rFonts w:hint="eastAsia"/>
        </w:rPr>
        <w:t>　　第二节 中药行业国内竞争格局分析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一、国内中药行业市场规模分析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二、国内中药行业竞争格局分析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三、国内中药行业竞争力分析</w:t>
      </w:r>
      <w:r>
        <w:rPr>
          <w:rFonts w:hint="eastAsia"/>
        </w:rPr>
        <w:br/>
      </w:r>
      <w:r>
        <w:rPr>
          <w:rFonts w:hint="eastAsia"/>
        </w:rPr>
        <w:t>　　第三节 中药行业集中度分析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中药行业区域市场分析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华东地区中药行业分析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华南地区中药行业分析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华中地区中药行业分析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华北地区中药行业分析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东北地区中药行业分析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西部地区中药行业分析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中国中药行业生产企业经营分析</w:t>
      </w:r>
      <w:r>
        <w:rPr>
          <w:rFonts w:hint="eastAsia"/>
        </w:rPr>
        <w:br/>
      </w:r>
      <w:r>
        <w:rPr>
          <w:rFonts w:hint="eastAsia"/>
        </w:rPr>
        <w:t>　　第一节 北京同仁堂股份有限公司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第二节 重庆太极实业（集团）股份有限公司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第三节 华润三九医药股份有限公司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第四节 九芝堂股份有限公司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第五节 天津天士力制药股份有限公司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第六节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第七节 天津中新药业集团股份有限公司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第八节 金陵药业股份有限公司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第九节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第十节 吉林敖东药业集团股份有限公司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2025-2031年中药行业前景及趋势预测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2025-2031年中药市场发展前景</w:t>
      </w:r>
      <w:r>
        <w:rPr>
          <w:rFonts w:hint="eastAsia"/>
        </w:rPr>
        <w:br/>
      </w:r>
      <w:r>
        <w:rPr>
          <w:rFonts w:hint="eastAsia"/>
        </w:rPr>
        <w:t>　　　　一、中药市场发展潜力</w:t>
      </w:r>
      <w:r>
        <w:rPr>
          <w:rFonts w:hint="eastAsia"/>
        </w:rPr>
        <w:br/>
      </w:r>
      <w:r>
        <w:rPr>
          <w:rFonts w:hint="eastAsia"/>
        </w:rPr>
        <w:t>　　　　二、中药市场发展前景展望</w:t>
      </w:r>
      <w:r>
        <w:rPr>
          <w:rFonts w:hint="eastAsia"/>
        </w:rPr>
        <w:br/>
      </w:r>
      <w:r>
        <w:rPr>
          <w:rFonts w:hint="eastAsia"/>
        </w:rPr>
        <w:t>　　　　三、中药细分行业发展前景分析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2025-2031年中药市场发展趋势预测</w:t>
      </w:r>
      <w:r>
        <w:rPr>
          <w:rFonts w:hint="eastAsia"/>
        </w:rPr>
        <w:br/>
      </w:r>
      <w:r>
        <w:rPr>
          <w:rFonts w:hint="eastAsia"/>
        </w:rPr>
        <w:t>　　　　一、中药行业发展趋势分析</w:t>
      </w:r>
      <w:r>
        <w:rPr>
          <w:rFonts w:hint="eastAsia"/>
        </w:rPr>
        <w:br/>
      </w:r>
      <w:r>
        <w:rPr>
          <w:rFonts w:hint="eastAsia"/>
        </w:rPr>
        <w:t>　　　　二、中药行业市场规模预测</w:t>
      </w:r>
      <w:r>
        <w:rPr>
          <w:rFonts w:hint="eastAsia"/>
        </w:rPr>
        <w:br/>
      </w:r>
      <w:r>
        <w:rPr>
          <w:rFonts w:hint="eastAsia"/>
        </w:rPr>
        <w:t>　　　　　　1、中药行业市场容量预测</w:t>
      </w:r>
      <w:r>
        <w:rPr>
          <w:rFonts w:hint="eastAsia"/>
        </w:rPr>
        <w:br/>
      </w:r>
      <w:r>
        <w:rPr>
          <w:rFonts w:hint="eastAsia"/>
        </w:rPr>
        <w:t>　　　　　　2、中药行业销售收入预测</w:t>
      </w:r>
      <w:r>
        <w:rPr>
          <w:rFonts w:hint="eastAsia"/>
        </w:rPr>
        <w:br/>
      </w:r>
      <w:r>
        <w:rPr>
          <w:rFonts w:hint="eastAsia"/>
        </w:rPr>
        <w:t>　　　　三、中药行业细分市场发展趋势预测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中国中药行业投资特性分析</w:t>
      </w:r>
      <w:r>
        <w:rPr>
          <w:rFonts w:hint="eastAsia"/>
        </w:rPr>
        <w:br/>
      </w:r>
      <w:r>
        <w:rPr>
          <w:rFonts w:hint="eastAsia"/>
        </w:rPr>
        <w:t>　　　　一、中药行业进入壁垒分析</w:t>
      </w:r>
      <w:r>
        <w:rPr>
          <w:rFonts w:hint="eastAsia"/>
        </w:rPr>
        <w:br/>
      </w:r>
      <w:r>
        <w:rPr>
          <w:rFonts w:hint="eastAsia"/>
        </w:rPr>
        <w:t>　　　　　　1、政策性壁垒</w:t>
      </w:r>
      <w:r>
        <w:rPr>
          <w:rFonts w:hint="eastAsia"/>
        </w:rPr>
        <w:br/>
      </w:r>
      <w:r>
        <w:rPr>
          <w:rFonts w:hint="eastAsia"/>
        </w:rPr>
        <w:t>　　　　　　2、资金壁垒</w:t>
      </w:r>
      <w:r>
        <w:rPr>
          <w:rFonts w:hint="eastAsia"/>
        </w:rPr>
        <w:br/>
      </w:r>
      <w:r>
        <w:rPr>
          <w:rFonts w:hint="eastAsia"/>
        </w:rPr>
        <w:t>　　　　　　3、技术壁垒</w:t>
      </w:r>
      <w:r>
        <w:rPr>
          <w:rFonts w:hint="eastAsia"/>
        </w:rPr>
        <w:br/>
      </w:r>
      <w:r>
        <w:rPr>
          <w:rFonts w:hint="eastAsia"/>
        </w:rPr>
        <w:t>　　　　　　4、品牌壁垒</w:t>
      </w:r>
      <w:r>
        <w:rPr>
          <w:rFonts w:hint="eastAsia"/>
        </w:rPr>
        <w:br/>
      </w:r>
      <w:r>
        <w:rPr>
          <w:rFonts w:hint="eastAsia"/>
        </w:rPr>
        <w:t>　　　　二、中药行业盈利模式分析</w:t>
      </w:r>
      <w:r>
        <w:rPr>
          <w:rFonts w:hint="eastAsia"/>
        </w:rPr>
        <w:br/>
      </w:r>
      <w:r>
        <w:rPr>
          <w:rFonts w:hint="eastAsia"/>
        </w:rPr>
        <w:t>　　　　三、中药行业盈利因素分析</w:t>
      </w:r>
      <w:r>
        <w:rPr>
          <w:rFonts w:hint="eastAsia"/>
        </w:rPr>
        <w:br/>
      </w:r>
      <w:r>
        <w:rPr>
          <w:rFonts w:hint="eastAsia"/>
        </w:rPr>
        <w:t>　　第二节 中国中药行业投资情况分析</w:t>
      </w:r>
      <w:r>
        <w:rPr>
          <w:rFonts w:hint="eastAsia"/>
        </w:rPr>
        <w:br/>
      </w:r>
      <w:r>
        <w:rPr>
          <w:rFonts w:hint="eastAsia"/>
        </w:rPr>
        <w:t>　　　　一、中药行业总体投资及结构</w:t>
      </w:r>
      <w:r>
        <w:rPr>
          <w:rFonts w:hint="eastAsia"/>
        </w:rPr>
        <w:br/>
      </w:r>
      <w:r>
        <w:rPr>
          <w:rFonts w:hint="eastAsia"/>
        </w:rPr>
        <w:t>　　　　二、中药行业投资规模情况</w:t>
      </w:r>
      <w:r>
        <w:rPr>
          <w:rFonts w:hint="eastAsia"/>
        </w:rPr>
        <w:br/>
      </w:r>
      <w:r>
        <w:rPr>
          <w:rFonts w:hint="eastAsia"/>
        </w:rPr>
        <w:t>　　　　三、中药行业投资项目分析</w:t>
      </w:r>
      <w:r>
        <w:rPr>
          <w:rFonts w:hint="eastAsia"/>
        </w:rPr>
        <w:br/>
      </w:r>
      <w:r>
        <w:rPr>
          <w:rFonts w:hint="eastAsia"/>
        </w:rPr>
        <w:t>　　第三节 中国中药行业投资风险</w:t>
      </w:r>
      <w:r>
        <w:rPr>
          <w:rFonts w:hint="eastAsia"/>
        </w:rPr>
        <w:br/>
      </w:r>
      <w:r>
        <w:rPr>
          <w:rFonts w:hint="eastAsia"/>
        </w:rPr>
        <w:t>　　　　一、中药行业供求风险</w:t>
      </w:r>
      <w:r>
        <w:rPr>
          <w:rFonts w:hint="eastAsia"/>
        </w:rPr>
        <w:br/>
      </w:r>
      <w:r>
        <w:rPr>
          <w:rFonts w:hint="eastAsia"/>
        </w:rPr>
        <w:t>　　　　二、中药行业关联产业风险</w:t>
      </w:r>
      <w:r>
        <w:rPr>
          <w:rFonts w:hint="eastAsia"/>
        </w:rPr>
        <w:br/>
      </w:r>
      <w:r>
        <w:rPr>
          <w:rFonts w:hint="eastAsia"/>
        </w:rPr>
        <w:t>　　　　三、中药行业产品结构风险</w:t>
      </w:r>
      <w:r>
        <w:rPr>
          <w:rFonts w:hint="eastAsia"/>
        </w:rPr>
        <w:br/>
      </w:r>
      <w:r>
        <w:rPr>
          <w:rFonts w:hint="eastAsia"/>
        </w:rPr>
        <w:t>　　　　四、中药行业技术风险</w:t>
      </w:r>
      <w:r>
        <w:rPr>
          <w:rFonts w:hint="eastAsia"/>
        </w:rPr>
        <w:br/>
      </w:r>
      <w:r>
        <w:rPr>
          <w:rFonts w:hint="eastAsia"/>
        </w:rPr>
        <w:t>　　第四节 中药行业投资机会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四、中药行业投资机遇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中药行业发展战略研究</w:t>
      </w:r>
      <w:r>
        <w:rPr>
          <w:rFonts w:hint="eastAsia"/>
        </w:rPr>
        <w:br/>
      </w:r>
      <w:r>
        <w:rPr>
          <w:rFonts w:hint="eastAsia"/>
        </w:rPr>
        <w:t>　　第一节 中药行业发展战略研究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对中国中药品牌的战略思考</w:t>
      </w:r>
      <w:r>
        <w:rPr>
          <w:rFonts w:hint="eastAsia"/>
        </w:rPr>
        <w:br/>
      </w:r>
      <w:r>
        <w:rPr>
          <w:rFonts w:hint="eastAsia"/>
        </w:rPr>
        <w:t>　　　　一、中药品牌的重要性</w:t>
      </w:r>
      <w:r>
        <w:rPr>
          <w:rFonts w:hint="eastAsia"/>
        </w:rPr>
        <w:br/>
      </w:r>
      <w:r>
        <w:rPr>
          <w:rFonts w:hint="eastAsia"/>
        </w:rPr>
        <w:t>　　　　二、中药实施品牌战略的意义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四、中国中药企业的品牌战略</w:t>
      </w:r>
      <w:r>
        <w:rPr>
          <w:rFonts w:hint="eastAsia"/>
        </w:rPr>
        <w:br/>
      </w:r>
      <w:r>
        <w:rPr>
          <w:rFonts w:hint="eastAsia"/>
        </w:rPr>
        <w:t>　　　　五、中药品牌战略管理的策略</w:t>
      </w:r>
      <w:r>
        <w:rPr>
          <w:rFonts w:hint="eastAsia"/>
        </w:rPr>
        <w:br/>
      </w:r>
      <w:r>
        <w:rPr>
          <w:rFonts w:hint="eastAsia"/>
        </w:rPr>
        <w:t>　　　　　　1、完善品牌管理体系</w:t>
      </w:r>
      <w:r>
        <w:rPr>
          <w:rFonts w:hint="eastAsia"/>
        </w:rPr>
        <w:br/>
      </w:r>
      <w:r>
        <w:rPr>
          <w:rFonts w:hint="eastAsia"/>
        </w:rPr>
        <w:t>　　　　　　2、加强管理者对品牌的重视和支持</w:t>
      </w:r>
      <w:r>
        <w:rPr>
          <w:rFonts w:hint="eastAsia"/>
        </w:rPr>
        <w:br/>
      </w:r>
      <w:r>
        <w:rPr>
          <w:rFonts w:hint="eastAsia"/>
        </w:rPr>
        <w:t>　　　　　　3、获得其他部门同事的支持、配合</w:t>
      </w:r>
      <w:r>
        <w:rPr>
          <w:rFonts w:hint="eastAsia"/>
        </w:rPr>
        <w:br/>
      </w:r>
      <w:r>
        <w:rPr>
          <w:rFonts w:hint="eastAsia"/>
        </w:rPr>
        <w:t>　　第三节 中药行业经营策略分析</w:t>
      </w:r>
      <w:r>
        <w:rPr>
          <w:rFonts w:hint="eastAsia"/>
        </w:rPr>
        <w:br/>
      </w:r>
      <w:r>
        <w:rPr>
          <w:rFonts w:hint="eastAsia"/>
        </w:rPr>
        <w:t>　　　　一、中药市场细分策略</w:t>
      </w:r>
      <w:r>
        <w:rPr>
          <w:rFonts w:hint="eastAsia"/>
        </w:rPr>
        <w:br/>
      </w:r>
      <w:r>
        <w:rPr>
          <w:rFonts w:hint="eastAsia"/>
        </w:rPr>
        <w:t>　　　　二、中药市场创新策略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四、中药新产品差异化战略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中:智林:－中药行业投资战略研究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一、2025年中药行业投资战略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二、2025-2031年中药行业投资战略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1：中药资源分类统计</w:t>
      </w:r>
      <w:r>
        <w:rPr>
          <w:rFonts w:hint="eastAsia"/>
        </w:rPr>
        <w:br/>
      </w:r>
      <w:r>
        <w:rPr>
          <w:rFonts w:hint="eastAsia"/>
        </w:rPr>
        <w:t>　　图表 2：2020-2025年中国季度GDP增长率走势分析图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3：2020-2025年中国分产业季度GDP增长率走势分析图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4：2020-2025年中国工业增加值走势分析图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5：2020-2025年中国固定资产投资走势分析图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6：2020-2025年中国东、中、西部地区固定资产投资走势分析图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7：2020-2025年中国社会消费品零售总额走势分析图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8：2020-2025年中国社会消费品零售总额构成走势分析图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9：2020-2025年中国CPI、PPI走势分析图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10：2020-2025年中国企业商品价格指数走势分析图（上年同期为100）</w:t>
      </w:r>
      <w:r>
        <w:rPr>
          <w:rFonts w:hint="eastAsia"/>
        </w:rPr>
        <w:br/>
      </w:r>
      <w:r>
        <w:rPr>
          <w:rFonts w:hint="eastAsia"/>
        </w:rPr>
        <w:t>　　图表 11：2020-2025年中国月度进出口走势分析图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12：2020-2025年中国货币供应量走势分析图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13：2020-2025年中国存、贷款量走势分析图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14：2020-2025年中国汇储备总额走势分析图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15：2020-2025年中国医院终端中成药各大类药品市场份额</w:t>
      </w:r>
      <w:r>
        <w:rPr>
          <w:rFonts w:hint="eastAsia"/>
        </w:rPr>
        <w:br/>
      </w:r>
      <w:r>
        <w:rPr>
          <w:rFonts w:hint="eastAsia"/>
        </w:rPr>
        <w:t>　　图表 16：化学药行业供应商议价能力分析</w:t>
      </w:r>
      <w:r>
        <w:rPr>
          <w:rFonts w:hint="eastAsia"/>
        </w:rPr>
        <w:br/>
      </w:r>
      <w:r>
        <w:rPr>
          <w:rFonts w:hint="eastAsia"/>
        </w:rPr>
        <w:t>　　图表 17：2025年中药材价格及未来走势预测</w:t>
      </w:r>
      <w:r>
        <w:rPr>
          <w:rFonts w:hint="eastAsia"/>
        </w:rPr>
        <w:br/>
      </w:r>
      <w:r>
        <w:rPr>
          <w:rFonts w:hint="eastAsia"/>
        </w:rPr>
        <w:t>　　图表 18：2020-2025年中国中药饮片加工产品产量统计分析</w:t>
      </w:r>
      <w:r>
        <w:rPr>
          <w:rFonts w:hint="eastAsia"/>
        </w:rPr>
        <w:br/>
      </w:r>
      <w:r>
        <w:rPr>
          <w:rFonts w:hint="eastAsia"/>
        </w:rPr>
        <w:t>　　图表 19：2020-2025年中国中药行业市场规模分析</w:t>
      </w:r>
      <w:r>
        <w:rPr>
          <w:rFonts w:hint="eastAsia"/>
        </w:rPr>
        <w:br/>
      </w:r>
      <w:r>
        <w:rPr>
          <w:rFonts w:hint="eastAsia"/>
        </w:rPr>
        <w:t>　　图表 20：2025年中国中药行业区域集中度分析</w:t>
      </w:r>
      <w:r>
        <w:rPr>
          <w:rFonts w:hint="eastAsia"/>
        </w:rPr>
        <w:br/>
      </w:r>
      <w:r>
        <w:rPr>
          <w:rFonts w:hint="eastAsia"/>
        </w:rPr>
        <w:t>　　图表 21：2025年中国中药行业规模指标区域分布分析</w:t>
      </w:r>
      <w:r>
        <w:rPr>
          <w:rFonts w:hint="eastAsia"/>
        </w:rPr>
        <w:br/>
      </w:r>
      <w:r>
        <w:rPr>
          <w:rFonts w:hint="eastAsia"/>
        </w:rPr>
        <w:t>　　图表 22：2025年中国中药行业效益指标区域分布分析</w:t>
      </w:r>
      <w:r>
        <w:rPr>
          <w:rFonts w:hint="eastAsia"/>
        </w:rPr>
        <w:br/>
      </w:r>
      <w:r>
        <w:rPr>
          <w:rFonts w:hint="eastAsia"/>
        </w:rPr>
        <w:t>　　图表 23：2025年中国中药行业企业数区域分布分析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b43d0f7acc478f" w:history="1">
        <w:r>
          <w:rPr>
            <w:rStyle w:val="Hyperlink"/>
          </w:rPr>
          <w:t>2025-2031年中国中药市场全面调研与发展趋势分析报告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b43d0f7acc478f" w:history="1">
        <w:r>
          <w:rPr>
            <w:rStyle w:val="Hyperlink"/>
          </w:rPr>
          <w:t>https://www.20087.com/9/16/ZhongYaoHangYeQuShiFenXi.html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热点：中药名大全一览表、中药股短线拉升 启迪药业涨停、常用300种中药名称大全、中药治疗肿瘤有效吗、熬好的中药图片、中药名、中药材目录大全、中药煎多长时间为宜、400种常用中药功效一览表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1b8afb04754197" w:history="1">
      <w:r>
        <w:rPr>
          <w:rStyle w:val="Hyperlink"/>
        </w:rPr>
        <w:t>2025-2031年中国中药市场全面调研与发展趋势分析报告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ZhongYaoHangYeQuShiFenXi.html" TargetMode="External" Id="R23b43d0f7acc47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ZhongYaoHangYeQuShiFenXi.html" TargetMode="External" Id="Re81b8afb047541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2025-05-03T02:19:00Z</dcterms:created>
  <dcterms:modified xsi:type="dcterms:W3CDTF">2025-05-03T03:19:00Z</dcterms:modified>
  <dc:subject>2025-2031年中国中药市场全面调研与发展趋势分析报告</dc:subject>
  <dc:title>2025-2031年中国中药市场全面调研与发展趋势分析报告</dc:title>
  <cp:keywords>2025-2031年中国中药市场全面调研与发展趋势分析报告</cp:keywords>
  <dc:description>2025-2031年中国中药市场全面调研与发展趋势分析报告</dc:description>
</cp:coreProperties>
</file>