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b8e36379a4b61" w:history="1">
              <w:r>
                <w:rPr>
                  <w:rStyle w:val="Hyperlink"/>
                </w:rPr>
                <w:t>2025-2031年中国碳青霉烯行业发展调研与市场前景报告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b8e36379a4b61" w:history="1">
              <w:r>
                <w:rPr>
                  <w:rStyle w:val="Hyperlink"/>
                </w:rPr>
                <w:t>2025-2031年中国碳青霉烯行业发展调研与市场前景报告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b8e36379a4b61" w:history="1">
                <w:r>
                  <w:rPr>
                    <w:rStyle w:val="Hyperlink"/>
                  </w:rPr>
                  <w:t>https://www.20087.com/0/17/TanQingMeiXiDeFaZhanQianJing.html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青霉烯类抗生素是一类广谱抗菌药物，广泛用于治疗多重耐药菌引起的严重感染。由于其强大的杀菌能力和较低的耐药率，碳青霉烯在临床上发挥着重要作用。然而，随着细菌耐药性的增加，合理使用碳青霉烯类药物成为医疗界关注的重点问题之一。</w:t>
      </w:r>
      <w:r>
        <w:rPr>
          <w:rFonts w:hint="eastAsia"/>
        </w:rPr>
        <w:br/>
      </w:r>
      <w:r>
        <w:rPr>
          <w:rFonts w:hint="eastAsia"/>
        </w:rPr>
        <w:t>　　未来，碳青霉烯将更加注重精准用药与新型制剂的研发。一方面，借助基因检测和大数据分析，实现个性化用药指导，根据患者的具体情况调整剂量，提高治疗效果；另一方面，研究开发新型碳青霉烯制剂，如长效缓释剂型，减少给药次数，提高患者的依从性。此外，加强抗菌药物管理，制定严格的临床使用指南，防止滥用导致的耐药性加剧，是该领域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b8e36379a4b61" w:history="1">
        <w:r>
          <w:rPr>
            <w:rStyle w:val="Hyperlink"/>
          </w:rPr>
          <w:t>2025-2031年中国碳青霉烯行业发展调研与市场前景报告</w:t>
        </w:r>
      </w:hyperlink>
      <w:r>
        <w:rPr>
          <w:rFonts w:hint="eastAsia"/>
        </w:rPr>
        <w:t>》系统分析了碳青霉烯行业的市场规模、供需状况及竞争格局，结合碳青霉烯技术发展现状与未来方向，科学预测了行业前景与增长趋势。报告重点评估了重点碳青霉烯企业的经营表现及竞争优势，同时探讨了行业机遇与潜在风险。通过对碳青霉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碳青霉烯行业概述</w:t>
      </w:r>
      <w:r>
        <w:rPr>
          <w:rFonts w:hint="eastAsia"/>
        </w:rPr>
        <w:br/>
      </w:r>
      <w:r>
        <w:rPr>
          <w:rFonts w:hint="eastAsia"/>
        </w:rPr>
        <w:t>　　第一节 碳青霉烯定义与分类</w:t>
      </w:r>
      <w:r>
        <w:rPr>
          <w:rFonts w:hint="eastAsia"/>
        </w:rPr>
        <w:br/>
      </w:r>
      <w:r>
        <w:rPr>
          <w:rFonts w:hint="eastAsia"/>
        </w:rPr>
        <w:t>　　第二节 碳青霉烯应用领域</w:t>
      </w:r>
      <w:r>
        <w:rPr>
          <w:rFonts w:hint="eastAsia"/>
        </w:rPr>
        <w:br/>
      </w:r>
      <w:r>
        <w:rPr>
          <w:rFonts w:hint="eastAsia"/>
        </w:rPr>
        <w:t>　　第三节 碳青霉烯行业经济指标分析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碳青霉烯产业链及经营模式分析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三、碳青霉烯销售模式及销售渠道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全球碳青霉烯市场发展综述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2019-2024年全球碳青霉烯市场规模与趋势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主要国家与地区碳青霉烯市场分析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2025-2031年全球碳青霉烯行业发展趋势与前景预测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中国碳青霉烯行业市场分析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2024-2025年碳青霉烯产能与投资动态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一、国内碳青霉烯产能及利用情况</w:t>
      </w:r>
      <w:r>
        <w:rPr>
          <w:rFonts w:hint="eastAsia"/>
        </w:rPr>
        <w:br/>
      </w:r>
      <w:r>
        <w:rPr>
          <w:rFonts w:hint="eastAsia"/>
        </w:rPr>
        <w:t>　　　　二、碳青霉烯产能扩张与投资动态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2025-2031年碳青霉烯行业产量统计与趋势预测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一、2019-2024年碳青霉烯行业产量数据统计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1、2019-2024年碳青霉烯产量及增长趋势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2、2019-2024年碳青霉烯细分产品产量及份额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二、影响碳青霉烯产量的关键因素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三、2025-2031年碳青霉烯产量预测</w:t>
      </w:r>
      <w:r>
        <w:rPr>
          <w:rFonts w:hint="eastAsia"/>
        </w:rPr>
        <w:br/>
      </w:r>
      <w:r>
        <w:rPr>
          <w:rFonts w:hint="eastAsia"/>
        </w:rPr>
        <w:t>　　第三节 2025-2031年碳青霉烯市场需求与销售分析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一、2024-2025年碳青霉烯行业需求现状</w:t>
      </w:r>
      <w:r>
        <w:rPr>
          <w:rFonts w:hint="eastAsia"/>
        </w:rPr>
        <w:br/>
      </w:r>
      <w:r>
        <w:rPr>
          <w:rFonts w:hint="eastAsia"/>
        </w:rPr>
        <w:t>　　　　二、碳青霉烯客户群体与需求特点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三、2019-2024年碳青霉烯行业销售规模分析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四、2025-2031年碳青霉烯市场增长潜力与规模预测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中国碳青霉烯细分市场与下游应用领域分析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碳青霉烯细分市场分析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一、2024-2025年碳青霉烯主要细分产品市场现状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碳青霉烯下游应用与客户群体分析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一、2024-2025年碳青霉烯各应用领域市场现状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2024-2025年碳青霉烯行业技术发展现状及趋势分析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碳青霉烯行业技术发展现状分析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国内外碳青霉烯行业技术差异与原因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碳青霉烯行业技术发展方向、趋势预测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提升碳青霉烯行业技术能力策略建议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碳青霉烯价格机制与竞争策略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一、2019-2024年碳青霉烯市场价格走势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碳青霉烯定价策略与方法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2025-2031年碳青霉烯价格竞争态势与趋势预测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中国碳青霉烯行业重点区域市场研究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2024-2025年重点区域碳青霉烯市场发展概况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二、2019-2024年碳青霉烯市场需求规模情况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三、2025-2031年碳青霉烯行业发展潜力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二、2019-2024年碳青霉烯市场需求规模情况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三、2025-2031年碳青霉烯行业发展潜力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二、2019-2024年碳青霉烯市场需求规模情况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三、2025-2031年碳青霉烯行业发展潜力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二、2019-2024年碳青霉烯市场需求规模情况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三、2025-2031年碳青霉烯行业发展潜力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二、2019-2024年碳青霉烯市场需求规模情况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三、2025-2031年碳青霉烯行业发展潜力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2019-2024年中国碳青霉烯行业进出口情况分析</w:t>
      </w:r>
      <w:r>
        <w:rPr>
          <w:rFonts w:hint="eastAsia"/>
        </w:rPr>
        <w:br/>
      </w:r>
      <w:r>
        <w:rPr>
          <w:rFonts w:hint="eastAsia"/>
        </w:rPr>
        <w:t>　　第一节 碳青霉烯行业进口情况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一、2019-2024年碳青霉烯进口规模及增长情况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二、碳青霉烯主要进口来源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碳青霉烯行业出口情况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一、2019-2024年碳青霉烯出口规模及增长情况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二、碳青霉烯主要出口目的地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2019-2024年中国碳青霉烯行业总体发展与财务状况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2019-2024年中国碳青霉烯行业规模情况</w:t>
      </w:r>
      <w:r>
        <w:rPr>
          <w:rFonts w:hint="eastAsia"/>
        </w:rPr>
        <w:br/>
      </w:r>
      <w:r>
        <w:rPr>
          <w:rFonts w:hint="eastAsia"/>
        </w:rPr>
        <w:t>　　　　一、碳青霉烯行业企业数量规模</w:t>
      </w:r>
      <w:r>
        <w:rPr>
          <w:rFonts w:hint="eastAsia"/>
        </w:rPr>
        <w:br/>
      </w:r>
      <w:r>
        <w:rPr>
          <w:rFonts w:hint="eastAsia"/>
        </w:rPr>
        <w:t>　　　　二、碳青霉烯行业从业人员规模</w:t>
      </w:r>
      <w:r>
        <w:rPr>
          <w:rFonts w:hint="eastAsia"/>
        </w:rPr>
        <w:br/>
      </w:r>
      <w:r>
        <w:rPr>
          <w:rFonts w:hint="eastAsia"/>
        </w:rPr>
        <w:t>　　　　三、碳青霉烯行业市场敏感性分析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2019-2024年中国碳青霉烯行业财务能力分析</w:t>
      </w:r>
      <w:r>
        <w:rPr>
          <w:rFonts w:hint="eastAsia"/>
        </w:rPr>
        <w:br/>
      </w:r>
      <w:r>
        <w:rPr>
          <w:rFonts w:hint="eastAsia"/>
        </w:rPr>
        <w:t>　　　　一、碳青霉烯行业盈利能力</w:t>
      </w:r>
      <w:r>
        <w:rPr>
          <w:rFonts w:hint="eastAsia"/>
        </w:rPr>
        <w:br/>
      </w:r>
      <w:r>
        <w:rPr>
          <w:rFonts w:hint="eastAsia"/>
        </w:rPr>
        <w:t>　　　　二、碳青霉烯行业偿债能力</w:t>
      </w:r>
      <w:r>
        <w:rPr>
          <w:rFonts w:hint="eastAsia"/>
        </w:rPr>
        <w:br/>
      </w:r>
      <w:r>
        <w:rPr>
          <w:rFonts w:hint="eastAsia"/>
        </w:rPr>
        <w:t>　　　　三、碳青霉烯行业营运能力</w:t>
      </w:r>
      <w:r>
        <w:rPr>
          <w:rFonts w:hint="eastAsia"/>
        </w:rPr>
        <w:br/>
      </w:r>
      <w:r>
        <w:rPr>
          <w:rFonts w:hint="eastAsia"/>
        </w:rPr>
        <w:t>　　　　四、碳青霉烯行业发展能力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碳青霉烯行业重点企业调研分析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二、企业碳青霉烯业务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二、企业碳青霉烯业务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二、企业碳青霉烯业务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二、企业碳青霉烯业务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二、企业碳青霉烯业务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二、企业碳青霉烯业务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中国碳青霉烯行业竞争格局分析</w:t>
      </w:r>
      <w:r>
        <w:rPr>
          <w:rFonts w:hint="eastAsia"/>
        </w:rPr>
        <w:br/>
      </w:r>
      <w:r>
        <w:rPr>
          <w:rFonts w:hint="eastAsia"/>
        </w:rPr>
        <w:t>　　第一节 碳青霉烯行业竞争格局总览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2024-2025年碳青霉烯行业竞争力分析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2019-2024年碳青霉烯行业企业并购活动分析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2024-2025年碳青霉烯行业会展与招投标活动分析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一、碳青霉烯行业会展活动及其市场影响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2025年中国碳青霉烯企业发展企业发展策略与建议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碳青霉烯销售模式与渠道策略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碳青霉烯品牌与市场推广策略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碳青霉烯研发投入与技术创新能力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碳青霉烯合作联盟与资源整合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中国碳青霉烯行业风险与对策</w:t>
      </w:r>
      <w:r>
        <w:rPr>
          <w:rFonts w:hint="eastAsia"/>
        </w:rPr>
        <w:br/>
      </w:r>
      <w:r>
        <w:rPr>
          <w:rFonts w:hint="eastAsia"/>
        </w:rPr>
        <w:t>　　第一节 碳青霉烯行业SWOT分析</w:t>
      </w:r>
      <w:r>
        <w:rPr>
          <w:rFonts w:hint="eastAsia"/>
        </w:rPr>
        <w:br/>
      </w:r>
      <w:r>
        <w:rPr>
          <w:rFonts w:hint="eastAsia"/>
        </w:rPr>
        <w:t>　　　　一、碳青霉烯行业优势</w:t>
      </w:r>
      <w:r>
        <w:rPr>
          <w:rFonts w:hint="eastAsia"/>
        </w:rPr>
        <w:br/>
      </w:r>
      <w:r>
        <w:rPr>
          <w:rFonts w:hint="eastAsia"/>
        </w:rPr>
        <w:t>　　　　二、碳青霉烯行业劣势</w:t>
      </w:r>
      <w:r>
        <w:rPr>
          <w:rFonts w:hint="eastAsia"/>
        </w:rPr>
        <w:br/>
      </w:r>
      <w:r>
        <w:rPr>
          <w:rFonts w:hint="eastAsia"/>
        </w:rPr>
        <w:t>　　　　三、碳青霉烯市场机会</w:t>
      </w:r>
      <w:r>
        <w:rPr>
          <w:rFonts w:hint="eastAsia"/>
        </w:rPr>
        <w:br/>
      </w:r>
      <w:r>
        <w:rPr>
          <w:rFonts w:hint="eastAsia"/>
        </w:rPr>
        <w:t>　　　　四、碳青霉烯市场威胁</w:t>
      </w:r>
      <w:r>
        <w:rPr>
          <w:rFonts w:hint="eastAsia"/>
        </w:rPr>
        <w:br/>
      </w:r>
      <w:r>
        <w:rPr>
          <w:rFonts w:hint="eastAsia"/>
        </w:rPr>
        <w:t>　　第二节 碳青霉烯行业风险及对策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2025-2031年中国碳青霉烯行业前景与发展趋势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2024-2025年碳青霉烯行业发展环境分析</w:t>
      </w:r>
      <w:r>
        <w:rPr>
          <w:rFonts w:hint="eastAsia"/>
        </w:rPr>
        <w:br/>
      </w:r>
      <w:r>
        <w:rPr>
          <w:rFonts w:hint="eastAsia"/>
        </w:rPr>
        <w:t>　　　　一、碳青霉烯行业主管部门与监管体制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二、碳青霉烯行业主要法律法规及政策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三、碳青霉烯行业标准与质量监管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2025-2031年碳青霉烯行业发展趋势与方向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2025-2031年碳青霉烯行业发展潜力与机遇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碳青霉烯行业研究结论与建议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(中⋅智⋅林)碳青霉烯行业发展建议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碳青霉烯行业历程</w:t>
      </w:r>
      <w:r>
        <w:rPr>
          <w:rFonts w:hint="eastAsia"/>
        </w:rPr>
        <w:br/>
      </w:r>
      <w:r>
        <w:rPr>
          <w:rFonts w:hint="eastAsia"/>
        </w:rPr>
        <w:t>　　图表 碳青霉烯行业生命周期</w:t>
      </w:r>
      <w:r>
        <w:rPr>
          <w:rFonts w:hint="eastAsia"/>
        </w:rPr>
        <w:br/>
      </w:r>
      <w:r>
        <w:rPr>
          <w:rFonts w:hint="eastAsia"/>
        </w:rPr>
        <w:t>　　图表 碳青霉烯行业产业链分析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2019-2024年中国碳青霉烯行业市场规模及增长情况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2019-2024年碳青霉烯行业市场容量分析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2019-2024年中国碳青霉烯行业产能统计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2019-2024年中国碳青霉烯行业产量及增长趋势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2019-2024年中国碳青霉烯市场需求量及增速统计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2024年中国碳青霉烯行业需求领域分布格局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2019-2024年中国碳青霉烯行业销售收入分析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2019-2024年中国碳青霉烯行业盈利情况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2019-2024年中国碳青霉烯行业利润总额统计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2019-2024年中国碳青霉烯进口数量分析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2019-2024年中国碳青霉烯进口金额分析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2019-2024年中国碳青霉烯出口数量分析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2019-2024年中国碳青霉烯出口金额分析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2024年中国碳青霉烯进口国家及地区分析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2024年中国碳青霉烯出口国家及地区分析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2019-2024年中国碳青霉烯行业企业数量情况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2019-2024年中国碳青霉烯行业企业平均规模情况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**地区碳青霉烯市场规模及增长情况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**地区碳青霉烯行业市场需求情况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**地区碳青霉烯市场规模及增长情况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**地区碳青霉烯行业市场需求情况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**地区碳青霉烯市场规模及增长情况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**地区碳青霉烯行业市场需求情况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**地区碳青霉烯市场规模及增长情况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**地区碳青霉烯行业市场需求情况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碳青霉烯重点企业（一）基本信息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碳青霉烯重点企业（一）经营情况分析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碳青霉烯重点企业（一）主要经济指标情况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碳青霉烯重点企业（一）盈利能力情况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碳青霉烯重点企业（一）偿债能力情况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碳青霉烯重点企业（一）运营能力情况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碳青霉烯重点企业（一）成长能力情况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碳青霉烯重点企业（二）基本信息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碳青霉烯重点企业（二）经营情况分析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碳青霉烯重点企业（二）主要经济指标情况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碳青霉烯重点企业（二）盈利能力情况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碳青霉烯重点企业（二）偿债能力情况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碳青霉烯重点企业（二）运营能力情况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碳青霉烯重点企业（二）成长能力情况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碳青霉烯重点企业（三）基本信息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碳青霉烯重点企业（三）经营情况分析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碳青霉烯重点企业（三）主要经济指标情况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碳青霉烯重点企业（三）盈利能力情况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碳青霉烯重点企业（三）偿债能力情况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碳青霉烯重点企业（三）运营能力情况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碳青霉烯重点企业（三）成长能力情况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2025-2031年中国碳青霉烯行业产能预测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2025-2031年中国碳青霉烯行业产量预测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2025-2031年中国碳青霉烯市场需求量预测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2025-2031年中国碳青霉烯行业供需平衡预测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2025-2031年中国碳青霉烯行业市场容量预测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2025-2031年中国碳青霉烯行业市场规模预测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2025-2031年中国碳青霉烯市场前景分析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2025-2031年中国碳青霉烯行业发展趋势预测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b8e36379a4b61" w:history="1">
        <w:r>
          <w:rPr>
            <w:rStyle w:val="Hyperlink"/>
          </w:rPr>
          <w:t>2025-2031年中国碳青霉烯行业发展调研与市场前景报告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b8e36379a4b61" w:history="1">
        <w:r>
          <w:rPr>
            <w:rStyle w:val="Hyperlink"/>
          </w:rPr>
          <w:t>https://www.20087.com/0/17/TanQingMeiXiDeFaZhanQianJing.html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碳青霉烯类叙述错误的是、碳青霉烯30年、可以口服的碳青霉烯、碳青霉烯类、青霉烯类抗菌药、碳青霉烯类耐药肠杆菌预防与控制标准、对碳青霉烯天然耐药、碳青霉烯类耐药肠杆菌感染或定植、碳青霉烯耐药最为常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b62cc1ddd487d" w:history="1">
      <w:r>
        <w:rPr>
          <w:rStyle w:val="Hyperlink"/>
        </w:rPr>
        <w:t>2025-2031年中国碳青霉烯行业发展调研与市场前景报告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anQingMeiXiDeFaZhanQianJing.html" TargetMode="External" Id="R0d1b8e36379a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anQingMeiXiDeFaZhanQianJing.html" TargetMode="External" Id="R16db62cc1ddd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2025-08-14T08:36:20Z</dcterms:created>
  <dcterms:modified xsi:type="dcterms:W3CDTF">2025-08-14T09:36:20Z</dcterms:modified>
  <dc:subject>2025-2031年中国碳青霉烯行业发展调研与市场前景报告</dc:subject>
  <dc:title>2025-2031年中国碳青霉烯行业发展调研与市场前景报告</dc:title>
  <cp:keywords>2025-2031年中国碳青霉烯行业发展调研与市场前景报告</cp:keywords>
  <dc:description>2025-2031年中国碳青霉烯行业发展调研与市场前景报告</dc:description>
</cp:coreProperties>
</file>