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f52cf3e4fa4f9d" w:history="1">
              <w:r>
                <w:rPr>
                  <w:rStyle w:val="Hyperlink"/>
                </w:rPr>
                <w:t>2025-2031年中国医学影像设备行业现状深度调研与发展趋势分析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f52cf3e4fa4f9d" w:history="1">
              <w:r>
                <w:rPr>
                  <w:rStyle w:val="Hyperlink"/>
                </w:rPr>
                <w:t>2025-2031年中国医学影像设备行业现状深度调研与发展趋势分析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f52cf3e4fa4f9d" w:history="1">
                <w:r>
                  <w:rPr>
                    <w:rStyle w:val="Hyperlink"/>
                  </w:rPr>
                  <w:t>https://www.20087.com/7/07/YiXueYingXiangSheBeiFaZhanQuShiY.html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学影像设备是现代医疗领域不可或缺的工具，包括X光机、CT扫描仪、MRI和超声波设备等，它们为疾病的诊断和治疗提供了重要的影像资料。近年来，随着数字影像技术和人工智能的发展，医学影像设备的分辨率、成像速度和图像处理能力得到了显著提升，为医生提供了更精准的诊断依据。</w:t>
      </w:r>
      <w:r>
        <w:rPr>
          <w:rFonts w:hint="eastAsia"/>
        </w:rPr>
        <w:br/>
      </w:r>
      <w:r>
        <w:rPr>
          <w:rFonts w:hint="eastAsia"/>
        </w:rPr>
        <w:t>　　未来，医学影像设备将更加智能化和个性化。人工智能技术将深度融入医学影像设备，实现自动识别病变、智能分析影像结果，提高诊断效率和准确性。同时，个性化影像技术的发展，如基于患者生理特性的影像参数调整，将为患者提供更加精准的影像检查，推动个性化医疗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f52cf3e4fa4f9d" w:history="1">
        <w:r>
          <w:rPr>
            <w:rStyle w:val="Hyperlink"/>
          </w:rPr>
          <w:t>2025-2031年中国医学影像设备行业现状深度调研与发展趋势分析</w:t>
        </w:r>
      </w:hyperlink>
      <w:r>
        <w:rPr>
          <w:rFonts w:hint="eastAsia"/>
        </w:rPr>
        <w:t>》系统分析了医学影像设备行业的市场需求、市场规模及价格动态，全面梳理了医学影像设备产业链结构，并对医学影像设备细分市场进行了深入探究。报告基于详实数据，科学预测了医学影像设备市场前景与发展趋势，重点剖析了品牌竞争格局、市场集中度及重点企业的市场地位。通过SWOT分析，报告识别了行业面临的机遇与风险，并提出了针对性发展策略与建议，为医学影像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2025年中国医疗器械行业发展现状分析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一、中国医疗器械产业发展概况</w:t>
      </w:r>
      <w:r>
        <w:rPr>
          <w:rFonts w:hint="eastAsia"/>
        </w:rPr>
        <w:br/>
      </w:r>
      <w:r>
        <w:rPr>
          <w:rFonts w:hint="eastAsia"/>
        </w:rPr>
        <w:t>　　　　二、政策引导我国医疗器械行业快速发展</w:t>
      </w:r>
      <w:r>
        <w:rPr>
          <w:rFonts w:hint="eastAsia"/>
        </w:rPr>
        <w:br/>
      </w:r>
      <w:r>
        <w:rPr>
          <w:rFonts w:hint="eastAsia"/>
        </w:rPr>
        <w:t>　　　　三、我国医疗器械产业已逐步融入全球产业链</w:t>
      </w:r>
      <w:r>
        <w:rPr>
          <w:rFonts w:hint="eastAsia"/>
        </w:rPr>
        <w:br/>
      </w:r>
      <w:r>
        <w:rPr>
          <w:rFonts w:hint="eastAsia"/>
        </w:rPr>
        <w:t>　　　　四、我国普及型医疗器械发展状况分析</w:t>
      </w:r>
      <w:r>
        <w:rPr>
          <w:rFonts w:hint="eastAsia"/>
        </w:rPr>
        <w:br/>
      </w:r>
      <w:r>
        <w:rPr>
          <w:rFonts w:hint="eastAsia"/>
        </w:rPr>
        <w:t>　　　　五、我国医疗器械研发领域进展</w:t>
      </w:r>
      <w:r>
        <w:rPr>
          <w:rFonts w:hint="eastAsia"/>
        </w:rPr>
        <w:br/>
      </w:r>
      <w:r>
        <w:rPr>
          <w:rFonts w:hint="eastAsia"/>
        </w:rPr>
        <w:t>　　第二节 2025年中国医疗器械市场概况</w:t>
      </w:r>
      <w:r>
        <w:rPr>
          <w:rFonts w:hint="eastAsia"/>
        </w:rPr>
        <w:br/>
      </w:r>
      <w:r>
        <w:rPr>
          <w:rFonts w:hint="eastAsia"/>
        </w:rPr>
        <w:t>　　　　一、我国医疗器械市场发展现状</w:t>
      </w:r>
      <w:r>
        <w:rPr>
          <w:rFonts w:hint="eastAsia"/>
        </w:rPr>
        <w:br/>
      </w:r>
      <w:r>
        <w:rPr>
          <w:rFonts w:hint="eastAsia"/>
        </w:rPr>
        <w:t>　　　　二、推动医疗器械需求提升的因素</w:t>
      </w:r>
      <w:r>
        <w:rPr>
          <w:rFonts w:hint="eastAsia"/>
        </w:rPr>
        <w:br/>
      </w:r>
      <w:r>
        <w:rPr>
          <w:rFonts w:hint="eastAsia"/>
        </w:rPr>
        <w:t>　　　　三、中国医疗器械的三大区域市场分析</w:t>
      </w:r>
      <w:r>
        <w:rPr>
          <w:rFonts w:hint="eastAsia"/>
        </w:rPr>
        <w:br/>
      </w:r>
      <w:r>
        <w:rPr>
          <w:rFonts w:hint="eastAsia"/>
        </w:rPr>
        <w:t>　　　　四、医疗器械设备厂商出击农村市场</w:t>
      </w:r>
      <w:r>
        <w:rPr>
          <w:rFonts w:hint="eastAsia"/>
        </w:rPr>
        <w:br/>
      </w:r>
      <w:r>
        <w:rPr>
          <w:rFonts w:hint="eastAsia"/>
        </w:rPr>
        <w:t>　　第三节 2025年国家对医疗器械价格的干预分析</w:t>
      </w:r>
      <w:r>
        <w:rPr>
          <w:rFonts w:hint="eastAsia"/>
        </w:rPr>
        <w:br/>
      </w:r>
      <w:r>
        <w:rPr>
          <w:rFonts w:hint="eastAsia"/>
        </w:rPr>
        <w:t>　　　　一、导致医疗器械价格虚高的四大因素分析</w:t>
      </w:r>
      <w:r>
        <w:rPr>
          <w:rFonts w:hint="eastAsia"/>
        </w:rPr>
        <w:br/>
      </w:r>
      <w:r>
        <w:rPr>
          <w:rFonts w:hint="eastAsia"/>
        </w:rPr>
        <w:t>　　　　二、国家对植入类医疗器械价格进行干预</w:t>
      </w:r>
      <w:r>
        <w:rPr>
          <w:rFonts w:hint="eastAsia"/>
        </w:rPr>
        <w:br/>
      </w:r>
      <w:r>
        <w:rPr>
          <w:rFonts w:hint="eastAsia"/>
        </w:rPr>
        <w:t>　　　　三、医疗器械限价受阻原因归结加价率</w:t>
      </w:r>
      <w:r>
        <w:rPr>
          <w:rFonts w:hint="eastAsia"/>
        </w:rPr>
        <w:br/>
      </w:r>
      <w:r>
        <w:rPr>
          <w:rFonts w:hint="eastAsia"/>
        </w:rPr>
        <w:t>　　　　四、医械行业限价计划延期</w:t>
      </w:r>
      <w:r>
        <w:rPr>
          <w:rFonts w:hint="eastAsia"/>
        </w:rPr>
        <w:br/>
      </w:r>
      <w:r>
        <w:rPr>
          <w:rFonts w:hint="eastAsia"/>
        </w:rPr>
        <w:t>　　　　五、中国医疗器械价格管理遭遇的几个难点</w:t>
      </w:r>
      <w:r>
        <w:rPr>
          <w:rFonts w:hint="eastAsia"/>
        </w:rPr>
        <w:br/>
      </w:r>
      <w:r>
        <w:rPr>
          <w:rFonts w:hint="eastAsia"/>
        </w:rPr>
        <w:t>　　第四节 2025年中国分析医疗器械行业发展中存在的问题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一、我国医疗器械业面临的问题与挑战</w:t>
      </w:r>
      <w:r>
        <w:rPr>
          <w:rFonts w:hint="eastAsia"/>
        </w:rPr>
        <w:br/>
      </w:r>
      <w:r>
        <w:rPr>
          <w:rFonts w:hint="eastAsia"/>
        </w:rPr>
        <w:t>　　　　二、医疗器械行业各环节中存在的问题</w:t>
      </w:r>
      <w:r>
        <w:rPr>
          <w:rFonts w:hint="eastAsia"/>
        </w:rPr>
        <w:br/>
      </w:r>
      <w:r>
        <w:rPr>
          <w:rFonts w:hint="eastAsia"/>
        </w:rPr>
        <w:t>　　　　三、国产医疗器械在国内市场面临的困难</w:t>
      </w:r>
      <w:r>
        <w:rPr>
          <w:rFonts w:hint="eastAsia"/>
        </w:rPr>
        <w:br/>
      </w:r>
      <w:r>
        <w:rPr>
          <w:rFonts w:hint="eastAsia"/>
        </w:rPr>
        <w:t>　　　　四、中国高端医疗器械有待开发</w:t>
      </w:r>
      <w:r>
        <w:rPr>
          <w:rFonts w:hint="eastAsia"/>
        </w:rPr>
        <w:br/>
      </w:r>
      <w:r>
        <w:rPr>
          <w:rFonts w:hint="eastAsia"/>
        </w:rPr>
        <w:t>　　　　五、医疗器械行业期待政策扶持</w:t>
      </w:r>
      <w:r>
        <w:rPr>
          <w:rFonts w:hint="eastAsia"/>
        </w:rPr>
        <w:br/>
      </w:r>
      <w:r>
        <w:rPr>
          <w:rFonts w:hint="eastAsia"/>
        </w:rPr>
        <w:t>　　　　六、进口医疗器械包装标识亟需规范</w:t>
      </w:r>
      <w:r>
        <w:rPr>
          <w:rFonts w:hint="eastAsia"/>
        </w:rPr>
        <w:br/>
      </w:r>
      <w:r>
        <w:rPr>
          <w:rFonts w:hint="eastAsia"/>
        </w:rPr>
        <w:t>　　　　七、中国医疗器械本土企业研发面临的难题</w:t>
      </w:r>
      <w:r>
        <w:rPr>
          <w:rFonts w:hint="eastAsia"/>
        </w:rPr>
        <w:br/>
      </w:r>
      <w:r>
        <w:rPr>
          <w:rFonts w:hint="eastAsia"/>
        </w:rPr>
        <w:t>　　第五节 2025年促进中国医疗器械产业健康发展的策略</w:t>
      </w:r>
      <w:r>
        <w:rPr>
          <w:rFonts w:hint="eastAsia"/>
        </w:rPr>
        <w:br/>
      </w:r>
      <w:r>
        <w:rPr>
          <w:rFonts w:hint="eastAsia"/>
        </w:rPr>
        <w:t>　　　　一、浅析欧美医疗器械管理机制对我国的启示</w:t>
      </w:r>
      <w:r>
        <w:rPr>
          <w:rFonts w:hint="eastAsia"/>
        </w:rPr>
        <w:br/>
      </w:r>
      <w:r>
        <w:rPr>
          <w:rFonts w:hint="eastAsia"/>
        </w:rPr>
        <w:t>　　　　二、中国医疗器械产业利用创新实行降本增效</w:t>
      </w:r>
      <w:r>
        <w:rPr>
          <w:rFonts w:hint="eastAsia"/>
        </w:rPr>
        <w:br/>
      </w:r>
      <w:r>
        <w:rPr>
          <w:rFonts w:hint="eastAsia"/>
        </w:rPr>
        <w:t>　　　　三、中国医疗器械产业的发展措施</w:t>
      </w:r>
      <w:r>
        <w:rPr>
          <w:rFonts w:hint="eastAsia"/>
        </w:rPr>
        <w:br/>
      </w:r>
      <w:r>
        <w:rPr>
          <w:rFonts w:hint="eastAsia"/>
        </w:rPr>
        <w:t>　　　　四、中国医疗器械产业的国际化发展建议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2025年中国医学影像设备行业发展环境分析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2025年中国医学影像设备行业经济环境分析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第三节 2025年中国医学影像设备行业发展政策环境分析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一、医疗改革政策分析</w:t>
      </w:r>
      <w:r>
        <w:rPr>
          <w:rFonts w:hint="eastAsia"/>
        </w:rPr>
        <w:br/>
      </w:r>
      <w:r>
        <w:rPr>
          <w:rFonts w:hint="eastAsia"/>
        </w:rPr>
        <w:t>　　　　二、医疗器械相关政策及法律法规分析</w:t>
      </w:r>
      <w:r>
        <w:rPr>
          <w:rFonts w:hint="eastAsia"/>
        </w:rPr>
        <w:br/>
      </w:r>
      <w:r>
        <w:rPr>
          <w:rFonts w:hint="eastAsia"/>
        </w:rPr>
        <w:t>　　　　三、医疗器械进出口相关政策分析</w:t>
      </w:r>
      <w:r>
        <w:rPr>
          <w:rFonts w:hint="eastAsia"/>
        </w:rPr>
        <w:br/>
      </w:r>
      <w:r>
        <w:rPr>
          <w:rFonts w:hint="eastAsia"/>
        </w:rPr>
        <w:t>　　　　四、医学影像设备行业相关政策</w:t>
      </w:r>
      <w:r>
        <w:rPr>
          <w:rFonts w:hint="eastAsia"/>
        </w:rPr>
        <w:br/>
      </w:r>
      <w:r>
        <w:rPr>
          <w:rFonts w:hint="eastAsia"/>
        </w:rPr>
        <w:t>　　　　五、《大型医用设备配置与使用管理办法&gt;出台</w:t>
      </w:r>
      <w:r>
        <w:rPr>
          <w:rFonts w:hint="eastAsia"/>
        </w:rPr>
        <w:br/>
      </w:r>
      <w:r>
        <w:rPr>
          <w:rFonts w:hint="eastAsia"/>
        </w:rPr>
        <w:t>　　　　六、我国五类大型医疗设备实行计划购买</w:t>
      </w:r>
      <w:r>
        <w:rPr>
          <w:rFonts w:hint="eastAsia"/>
        </w:rPr>
        <w:br/>
      </w:r>
      <w:r>
        <w:rPr>
          <w:rFonts w:hint="eastAsia"/>
        </w:rPr>
        <w:t>　　第四节 2025年中国医学影像设备行业的社会发展环境分析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2025年中国医学影像设备行业发展概况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2025年中国医学影像设备市场运行形势分析</w:t>
      </w:r>
      <w:r>
        <w:rPr>
          <w:rFonts w:hint="eastAsia"/>
        </w:rPr>
        <w:br/>
      </w:r>
      <w:r>
        <w:rPr>
          <w:rFonts w:hint="eastAsia"/>
        </w:rPr>
        <w:t>　　　　一、产品市场需求情况分析</w:t>
      </w:r>
      <w:r>
        <w:rPr>
          <w:rFonts w:hint="eastAsia"/>
        </w:rPr>
        <w:br/>
      </w:r>
      <w:r>
        <w:rPr>
          <w:rFonts w:hint="eastAsia"/>
        </w:rPr>
        <w:t>　　　　二、医学影像设备生产情况分析</w:t>
      </w:r>
      <w:r>
        <w:rPr>
          <w:rFonts w:hint="eastAsia"/>
        </w:rPr>
        <w:br/>
      </w:r>
      <w:r>
        <w:rPr>
          <w:rFonts w:hint="eastAsia"/>
        </w:rPr>
        <w:t>　　　　三、医学影像设备行业重点区域运行分析</w:t>
      </w:r>
      <w:r>
        <w:rPr>
          <w:rFonts w:hint="eastAsia"/>
        </w:rPr>
        <w:br/>
      </w:r>
      <w:r>
        <w:rPr>
          <w:rFonts w:hint="eastAsia"/>
        </w:rPr>
        <w:t>　　第二节 2025年中国医学影像设备行业发展现状分析</w:t>
      </w:r>
      <w:r>
        <w:rPr>
          <w:rFonts w:hint="eastAsia"/>
        </w:rPr>
        <w:br/>
      </w:r>
      <w:r>
        <w:rPr>
          <w:rFonts w:hint="eastAsia"/>
        </w:rPr>
        <w:t>　　　　一、我国核医学影像设备研究获重大突破</w:t>
      </w:r>
      <w:r>
        <w:rPr>
          <w:rFonts w:hint="eastAsia"/>
        </w:rPr>
        <w:br/>
      </w:r>
      <w:r>
        <w:rPr>
          <w:rFonts w:hint="eastAsia"/>
        </w:rPr>
        <w:t>　　　　二、现代医学影像设备优化发展</w:t>
      </w:r>
      <w:r>
        <w:rPr>
          <w:rFonts w:hint="eastAsia"/>
        </w:rPr>
        <w:br/>
      </w:r>
      <w:r>
        <w:rPr>
          <w:rFonts w:hint="eastAsia"/>
        </w:rPr>
        <w:t>　　　　三、中外医学影像设备技术差距</w:t>
      </w:r>
      <w:r>
        <w:rPr>
          <w:rFonts w:hint="eastAsia"/>
        </w:rPr>
        <w:br/>
      </w:r>
      <w:r>
        <w:rPr>
          <w:rFonts w:hint="eastAsia"/>
        </w:rPr>
        <w:t>　　第三节 2025年中国医学影像设备行业发展存在的问题与对策分析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2025年中国ct行业市场发展现状分析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2025年中国ct市场运行分析</w:t>
      </w:r>
      <w:r>
        <w:rPr>
          <w:rFonts w:hint="eastAsia"/>
        </w:rPr>
        <w:br/>
      </w:r>
      <w:r>
        <w:rPr>
          <w:rFonts w:hint="eastAsia"/>
        </w:rPr>
        <w:t>　　　　一、我国ct市场分析</w:t>
      </w:r>
      <w:r>
        <w:rPr>
          <w:rFonts w:hint="eastAsia"/>
        </w:rPr>
        <w:br/>
      </w:r>
      <w:r>
        <w:rPr>
          <w:rFonts w:hint="eastAsia"/>
        </w:rPr>
        <w:t>　　　　二、不同档次市场分析</w:t>
      </w:r>
      <w:r>
        <w:rPr>
          <w:rFonts w:hint="eastAsia"/>
        </w:rPr>
        <w:br/>
      </w:r>
      <w:r>
        <w:rPr>
          <w:rFonts w:hint="eastAsia"/>
        </w:rPr>
        <w:t>　　　　三、北京生产全球四分之一ct机</w:t>
      </w:r>
      <w:r>
        <w:rPr>
          <w:rFonts w:hint="eastAsia"/>
        </w:rPr>
        <w:br/>
      </w:r>
      <w:r>
        <w:rPr>
          <w:rFonts w:hint="eastAsia"/>
        </w:rPr>
        <w:t>　　　　四、多层螺旋ct设备的新进展</w:t>
      </w:r>
      <w:r>
        <w:rPr>
          <w:rFonts w:hint="eastAsia"/>
        </w:rPr>
        <w:br/>
      </w:r>
      <w:r>
        <w:rPr>
          <w:rFonts w:hint="eastAsia"/>
        </w:rPr>
        <w:t>　　　　五、ct介入成为临床治疗</w:t>
      </w:r>
      <w:r>
        <w:rPr>
          <w:rFonts w:hint="eastAsia"/>
        </w:rPr>
        <w:br/>
      </w:r>
      <w:r>
        <w:rPr>
          <w:rFonts w:hint="eastAsia"/>
        </w:rPr>
        <w:t>　　　　六、第二代pet-ct用于肿 瘤诊断</w:t>
      </w:r>
      <w:r>
        <w:rPr>
          <w:rFonts w:hint="eastAsia"/>
        </w:rPr>
        <w:br/>
      </w:r>
      <w:r>
        <w:rPr>
          <w:rFonts w:hint="eastAsia"/>
        </w:rPr>
        <w:t>　　第二节 2025年中国ct机产业发展综述</w:t>
      </w:r>
      <w:r>
        <w:rPr>
          <w:rFonts w:hint="eastAsia"/>
        </w:rPr>
        <w:br/>
      </w:r>
      <w:r>
        <w:rPr>
          <w:rFonts w:hint="eastAsia"/>
        </w:rPr>
        <w:t>　　　　一、中国ct机产业特点分析</w:t>
      </w:r>
      <w:r>
        <w:rPr>
          <w:rFonts w:hint="eastAsia"/>
        </w:rPr>
        <w:br/>
      </w:r>
      <w:r>
        <w:rPr>
          <w:rFonts w:hint="eastAsia"/>
        </w:rPr>
        <w:t>　　　　二、中国ct机产业品牌分析</w:t>
      </w:r>
      <w:r>
        <w:rPr>
          <w:rFonts w:hint="eastAsia"/>
        </w:rPr>
        <w:br/>
      </w:r>
      <w:r>
        <w:rPr>
          <w:rFonts w:hint="eastAsia"/>
        </w:rPr>
        <w:t>　　　　三、中国ct机主要产品价格分析</w:t>
      </w:r>
      <w:r>
        <w:rPr>
          <w:rFonts w:hint="eastAsia"/>
        </w:rPr>
        <w:br/>
      </w:r>
      <w:r>
        <w:rPr>
          <w:rFonts w:hint="eastAsia"/>
        </w:rPr>
        <w:t>　　第三节 2025年中国ct机产业技术分析</w:t>
      </w:r>
      <w:r>
        <w:rPr>
          <w:rFonts w:hint="eastAsia"/>
        </w:rPr>
        <w:br/>
      </w:r>
      <w:r>
        <w:rPr>
          <w:rFonts w:hint="eastAsia"/>
        </w:rPr>
        <w:t>　　　　一、ct临床应用的进展</w:t>
      </w:r>
      <w:r>
        <w:rPr>
          <w:rFonts w:hint="eastAsia"/>
        </w:rPr>
        <w:br/>
      </w:r>
      <w:r>
        <w:rPr>
          <w:rFonts w:hint="eastAsia"/>
        </w:rPr>
        <w:t>　　　　二、多层螺旋ct新进展</w:t>
      </w:r>
      <w:r>
        <w:rPr>
          <w:rFonts w:hint="eastAsia"/>
        </w:rPr>
        <w:br/>
      </w:r>
      <w:r>
        <w:rPr>
          <w:rFonts w:hint="eastAsia"/>
        </w:rPr>
        <w:t>　　　　三、pet/ct的发展</w:t>
      </w:r>
      <w:r>
        <w:rPr>
          <w:rFonts w:hint="eastAsia"/>
        </w:rPr>
        <w:br/>
      </w:r>
      <w:r>
        <w:rPr>
          <w:rFonts w:hint="eastAsia"/>
        </w:rPr>
        <w:t>　　　　四、双源ct的发展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2025年中国医学影像设备产品其它细分市场分析</w:t>
      </w:r>
      <w:r>
        <w:rPr>
          <w:rFonts w:hint="eastAsia"/>
        </w:rPr>
        <w:br/>
      </w:r>
      <w:r>
        <w:rPr>
          <w:rFonts w:hint="eastAsia"/>
        </w:rPr>
        <w:t>　　第一节 磁共振设备</w:t>
      </w:r>
      <w:r>
        <w:rPr>
          <w:rFonts w:hint="eastAsia"/>
        </w:rPr>
        <w:br/>
      </w:r>
      <w:r>
        <w:rPr>
          <w:rFonts w:hint="eastAsia"/>
        </w:rPr>
        <w:t>　　　　一、磁共振设备行业现状</w:t>
      </w:r>
      <w:r>
        <w:rPr>
          <w:rFonts w:hint="eastAsia"/>
        </w:rPr>
        <w:br/>
      </w:r>
      <w:r>
        <w:rPr>
          <w:rFonts w:hint="eastAsia"/>
        </w:rPr>
        <w:t>　　　　二、磁共振设备市场运行情况</w:t>
      </w:r>
      <w:r>
        <w:rPr>
          <w:rFonts w:hint="eastAsia"/>
        </w:rPr>
        <w:br/>
      </w:r>
      <w:r>
        <w:rPr>
          <w:rFonts w:hint="eastAsia"/>
        </w:rPr>
        <w:t>　　　　三、核磁共振设备营销模式</w:t>
      </w:r>
      <w:r>
        <w:rPr>
          <w:rFonts w:hint="eastAsia"/>
        </w:rPr>
        <w:br/>
      </w:r>
      <w:r>
        <w:rPr>
          <w:rFonts w:hint="eastAsia"/>
        </w:rPr>
        <w:t>　　第二节 b超设备</w:t>
      </w:r>
      <w:r>
        <w:rPr>
          <w:rFonts w:hint="eastAsia"/>
        </w:rPr>
        <w:br/>
      </w:r>
      <w:r>
        <w:rPr>
          <w:rFonts w:hint="eastAsia"/>
        </w:rPr>
        <w:t>　　　　一、b超设备行业特征分析</w:t>
      </w:r>
      <w:r>
        <w:rPr>
          <w:rFonts w:hint="eastAsia"/>
        </w:rPr>
        <w:br/>
      </w:r>
      <w:r>
        <w:rPr>
          <w:rFonts w:hint="eastAsia"/>
        </w:rPr>
        <w:t>　　　　二、b超设备最新技术分析</w:t>
      </w:r>
      <w:r>
        <w:rPr>
          <w:rFonts w:hint="eastAsia"/>
        </w:rPr>
        <w:br/>
      </w:r>
      <w:r>
        <w:rPr>
          <w:rFonts w:hint="eastAsia"/>
        </w:rPr>
        <w:t>　　　　三、b超设备产业品牌分析</w:t>
      </w:r>
      <w:r>
        <w:rPr>
          <w:rFonts w:hint="eastAsia"/>
        </w:rPr>
        <w:br/>
      </w:r>
      <w:r>
        <w:rPr>
          <w:rFonts w:hint="eastAsia"/>
        </w:rPr>
        <w:t>　　　　四、b超设备市场竞争情况分析</w:t>
      </w:r>
      <w:r>
        <w:rPr>
          <w:rFonts w:hint="eastAsia"/>
        </w:rPr>
        <w:br/>
      </w:r>
      <w:r>
        <w:rPr>
          <w:rFonts w:hint="eastAsia"/>
        </w:rPr>
        <w:t>　　第三节 x光设备</w:t>
      </w:r>
      <w:r>
        <w:rPr>
          <w:rFonts w:hint="eastAsia"/>
        </w:rPr>
        <w:br/>
      </w:r>
      <w:r>
        <w:rPr>
          <w:rFonts w:hint="eastAsia"/>
        </w:rPr>
        <w:t>　　　　一、x光设备市场格局</w:t>
      </w:r>
      <w:r>
        <w:rPr>
          <w:rFonts w:hint="eastAsia"/>
        </w:rPr>
        <w:br/>
      </w:r>
      <w:r>
        <w:rPr>
          <w:rFonts w:hint="eastAsia"/>
        </w:rPr>
        <w:t>　　　　二、x光设备行业总体情况分析</w:t>
      </w:r>
      <w:r>
        <w:rPr>
          <w:rFonts w:hint="eastAsia"/>
        </w:rPr>
        <w:br/>
      </w:r>
      <w:r>
        <w:rPr>
          <w:rFonts w:hint="eastAsia"/>
        </w:rPr>
        <w:t>　　　　三、x光设备市场竞争情况分析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2020-2025年中国医疗诊断、监护及治疗设备制造所属行业数据监测分析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2020-2025年中国医疗诊断、监护及治疗设备制造所属行业规模分析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2025年中国医疗诊断、监护及治疗设备制造所属行业结构分析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2020-2025年中国医疗诊断、监护及治疗设备制造所属行业产值分析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2020-2025年中国医疗诊断、监护及治疗设备制造所属行业成本费用分析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2020-2025年中国医疗诊断、监护及治疗设备制造所属行业盈利能力分析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2020-2025年中国核磁共振成像装置所属行业进出口数据监测分析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2020-2025年中国核磁共振成像装置所属行业进口数据分析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2020-2025年中国核磁共振成像装置所属行业出口数据分析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2020-2025年中国核磁共振成像装置所属行业进出口平均单价分析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2020-2025年中国核磁共振成像装置所属行业进出口国家及地区分析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2020-2025年中国b型超声波诊断仪所属行业进出口数据监测分析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2020-2025年中国b型超声波诊断仪所属行业进口数据分析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2020-2025年中国b型超声波诊断仪所属行业出口数据分析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2020-2025年中国b型超声波诊断仪所属行业进出口平均单价分析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2020-2025年中国b型超声波诊断仪所属行业进出口国家及地区分析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2020-2025年中国彩色超声波诊断仪所属行业进出口数据监测分析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2020-2025年中国彩色超声波诊断仪所属行业进口数据分析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2020-2025年中国彩色超声波诊断仪所属行业出口数据分析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2020-2025年中国彩色超声波诊断仪所属行业进出口平均单价分析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2020-2025年中国彩色超声波诊断仪所属行业进出口国家及地区分析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2025年中国医学影像设备行业竞争格局分析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2025年中国医学影像设备行业集中度分析</w:t>
      </w:r>
      <w:r>
        <w:rPr>
          <w:rFonts w:hint="eastAsia"/>
        </w:rPr>
        <w:br/>
      </w:r>
      <w:r>
        <w:rPr>
          <w:rFonts w:hint="eastAsia"/>
        </w:rPr>
        <w:t>　　　　一、产品生产企业分布分析</w:t>
      </w:r>
      <w:r>
        <w:rPr>
          <w:rFonts w:hint="eastAsia"/>
        </w:rPr>
        <w:br/>
      </w:r>
      <w:r>
        <w:rPr>
          <w:rFonts w:hint="eastAsia"/>
        </w:rPr>
        <w:t>　　　　二、产品市场集中度分析</w:t>
      </w:r>
      <w:r>
        <w:rPr>
          <w:rFonts w:hint="eastAsia"/>
        </w:rPr>
        <w:br/>
      </w:r>
      <w:r>
        <w:rPr>
          <w:rFonts w:hint="eastAsia"/>
        </w:rPr>
        <w:t>　　第二节 2025年中国医学影像设备市场竞争现状分析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三、细分产品竞争分析</w:t>
      </w:r>
      <w:r>
        <w:rPr>
          <w:rFonts w:hint="eastAsia"/>
        </w:rPr>
        <w:br/>
      </w:r>
      <w:r>
        <w:rPr>
          <w:rFonts w:hint="eastAsia"/>
        </w:rPr>
        <w:t>　　第三节 2025年中国医学影像设备行业竞争策略分析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中国医学影像设备生产企业竞争力分析</w:t>
      </w:r>
      <w:r>
        <w:rPr>
          <w:rFonts w:hint="eastAsia"/>
        </w:rPr>
        <w:br/>
      </w:r>
      <w:r>
        <w:rPr>
          <w:rFonts w:hint="eastAsia"/>
        </w:rPr>
        <w:t>　　第一节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东软飞利浦医疗设备系统有限责任公司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西门子迈迪特磁共振（深圳）有限公司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航卫通用电气医疗系统有限公司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北京岛津医疗器械有限公司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无锡祥生医学影像有限公司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深圳市安科高技术股份有限公司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通用电气医疗系统（中国）有限公司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安徽省菲特科技股份有限公司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2025-2031年中国医学影像设备市场走势预测分析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四、国家政策-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二、2025-2031年医学影像设备下游需求行业发展展望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三、2025-2031年医学影像设备行业产能预测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医学影像设备市场前景分析</w:t>
      </w:r>
      <w:r>
        <w:rPr>
          <w:rFonts w:hint="eastAsia"/>
        </w:rPr>
        <w:br/>
      </w:r>
      <w:r>
        <w:rPr>
          <w:rFonts w:hint="eastAsia"/>
        </w:rPr>
        <w:t>　　　　一、医学影像设备市场容量分析</w:t>
      </w:r>
      <w:r>
        <w:rPr>
          <w:rFonts w:hint="eastAsia"/>
        </w:rPr>
        <w:br/>
      </w:r>
      <w:r>
        <w:rPr>
          <w:rFonts w:hint="eastAsia"/>
        </w:rPr>
        <w:t>　　　　二、医学影像设备行业利好利空政策</w:t>
      </w:r>
      <w:r>
        <w:rPr>
          <w:rFonts w:hint="eastAsia"/>
        </w:rPr>
        <w:br/>
      </w:r>
      <w:r>
        <w:rPr>
          <w:rFonts w:hint="eastAsia"/>
        </w:rPr>
        <w:t>　　　　三、医学影像设备行业趋势预测分析</w:t>
      </w:r>
      <w:r>
        <w:rPr>
          <w:rFonts w:hint="eastAsia"/>
        </w:rPr>
        <w:br/>
      </w:r>
      <w:r>
        <w:rPr>
          <w:rFonts w:hint="eastAsia"/>
        </w:rPr>
        <w:t>　　第四节 医学影像设备未来发展预测分析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一、中国医学影像设备发展方向分析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二、2025-2031年中国医学影像设备行业发展规模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三、2025-2031年中国医学影像设备行业发展趋势预测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2025-2031年医学影像设备行业供需预测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一、2025-2031年医学影像设备行业供给预测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二、2025-2031年医学影像设备行业需求预测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六、中国医学影像设备行业swot分析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二、经济效益预测-</w:t>
      </w:r>
      <w:r>
        <w:rPr>
          <w:rFonts w:hint="eastAsia"/>
        </w:rPr>
        <w:br/>
      </w:r>
      <w:r>
        <w:rPr>
          <w:rFonts w:hint="eastAsia"/>
        </w:rPr>
        <w:t>　　第八节 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一、2025-2031年医学影像设备行业国际展望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二、2025-2031年国内医学影像设备行业发展展望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2025-2031年医学影像设备行业投资机会与风险分析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投资前景研究与建议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2025-2031年医学影像设备行业项目投资可行性分析</w:t>
      </w:r>
      <w:r>
        <w:rPr>
          <w:rFonts w:hint="eastAsia"/>
        </w:rPr>
        <w:br/>
      </w:r>
      <w:r>
        <w:rPr>
          <w:rFonts w:hint="eastAsia"/>
        </w:rPr>
        <w:t>　　第一节 国外医学影像设备行业投资现状及经营模式分析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一、境外医学影像设备行业成长情况调查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2025-2031年我国医学影像设备行业商业模式探讨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2025-2031年我国医学影像设备行业投资国际化发展战略分析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2025-2031年我国医学影像设备行业投资前景研究分析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医学影像设备企业制定“十五五”发展战略研究分析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2025-2031年中国医学影像设备项目融资问题分析</w:t>
      </w:r>
      <w:r>
        <w:rPr>
          <w:rFonts w:hint="eastAsia"/>
        </w:rPr>
        <w:br/>
      </w:r>
      <w:r>
        <w:rPr>
          <w:rFonts w:hint="eastAsia"/>
        </w:rPr>
        <w:t>　　第一节 2025-2031年中国医学影像设备项目的融资演变</w:t>
      </w:r>
      <w:r>
        <w:rPr>
          <w:rFonts w:hint="eastAsia"/>
        </w:rPr>
        <w:br/>
      </w:r>
      <w:r>
        <w:rPr>
          <w:rFonts w:hint="eastAsia"/>
        </w:rPr>
        <w:t>　　第二节 2025-2031年中国医学影像设备项目特点、融资特点及影响因素分析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一、医学影像设备及其项目的主要特点</w:t>
      </w:r>
      <w:r>
        <w:rPr>
          <w:rFonts w:hint="eastAsia"/>
        </w:rPr>
        <w:br/>
      </w:r>
      <w:r>
        <w:rPr>
          <w:rFonts w:hint="eastAsia"/>
        </w:rPr>
        <w:t>　　　　二、医学影像设备项目的融资特点</w:t>
      </w:r>
      <w:r>
        <w:rPr>
          <w:rFonts w:hint="eastAsia"/>
        </w:rPr>
        <w:br/>
      </w:r>
      <w:r>
        <w:rPr>
          <w:rFonts w:hint="eastAsia"/>
        </w:rPr>
        <w:t>　　　　三、医学影像设备项目的融资相关影响因素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2025-2031年中国医学影像设备项目的融资对策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2025-2031年医学影像设备行业项目投资建议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2025-2031年医学影像设备行业投资收益预测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2025-2031年医学影像设备项目投资建议</w:t>
      </w:r>
      <w:r>
        <w:rPr>
          <w:rFonts w:hint="eastAsia"/>
        </w:rPr>
        <w:br/>
      </w:r>
      <w:r>
        <w:rPr>
          <w:rFonts w:hint="eastAsia"/>
        </w:rPr>
        <w:t>　　第六节 中^智^林^　2025-2031年医学影像设备项目融资建议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 台综合人口覆盖率走势图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f52cf3e4fa4f9d" w:history="1">
        <w:r>
          <w:rPr>
            <w:rStyle w:val="Hyperlink"/>
          </w:rPr>
          <w:t>2025-2031年中国医学影像设备行业现状深度调研与发展趋势分析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f52cf3e4fa4f9d" w:history="1">
        <w:r>
          <w:rPr>
            <w:rStyle w:val="Hyperlink"/>
          </w:rPr>
          <w:t>https://www.20087.com/7/07/YiXueYingXiangSheBeiFaZhanQuShiY.html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技术在医学影像设备中的应用、医学影像设备学、医学影像设备分类、深圳市深图医学影像设备有限公司、医学影像设备学电子书、四大医学影像设备、x线机控制装置的作用、医学影像设备学题库及答案、医学影像设备学 PDF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c81b0005c348e0" w:history="1">
      <w:r>
        <w:rPr>
          <w:rStyle w:val="Hyperlink"/>
        </w:rPr>
        <w:t>2025-2031年中国医学影像设备行业现状深度调研与发展趋势分析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YiXueYingXiangSheBeiFaZhanQuShiY.html" TargetMode="External" Id="R86f52cf3e4fa4f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YiXueYingXiangSheBeiFaZhanQuShiY.html" TargetMode="External" Id="Ra4c81b0005c348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2025-05-10T05:37:00Z</dcterms:created>
  <dcterms:modified xsi:type="dcterms:W3CDTF">2025-05-10T06:37:00Z</dcterms:modified>
  <dc:subject>2025-2031年中国医学影像设备行业现状深度调研与发展趋势分析</dc:subject>
  <dc:title>2025-2031年中国医学影像设备行业现状深度调研与发展趋势分析</dc:title>
  <cp:keywords>2025-2031年中国医学影像设备行业现状深度调研与发展趋势分析</cp:keywords>
  <dc:description>2025-2031年中国医学影像设备行业现状深度调研与发展趋势分析</dc:description>
</cp:coreProperties>
</file>