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594e5b3734600" w:history="1">
              <w:r>
                <w:rPr>
                  <w:rStyle w:val="Hyperlink"/>
                </w:rPr>
                <w:t>2025-2031年中国原研药行业发展分析与市场前景预测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594e5b3734600" w:history="1">
              <w:r>
                <w:rPr>
                  <w:rStyle w:val="Hyperlink"/>
                </w:rPr>
                <w:t>2025-2031年中国原研药行业发展分析与市场前景预测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594e5b3734600" w:history="1">
                <w:r>
                  <w:rPr>
                    <w:rStyle w:val="Hyperlink"/>
                  </w:rPr>
                  <w:t>https://www.20087.com/0/68/YuanYanYaoHangYeQianJingFenXi.html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研药是由制药企业首次研发、具有自主知识产权的创新药物，通常需经过长期临床试验并获得监管机构批准后方可上市。这类药物在治疗机制、药效和安全性方面具有较高的创新性和临床价值，是现代医药体系中的核心组成部分。目前，全球原研药市场仍由大型跨国制药公司主导，主要集中在美国、欧洲和日本等地区。在中国等新兴市场，尽管仿制药占据较大市场份额，但随着医保政策改革、临床用药标准提升以及患者对高质量药品需求的增长，原研药在肿瘤、免疫、神经系统疾病等重大疾病领域依然具有较强的竞争力。然而，高昂的研发成本和较长的研发周期，使得新药开发面临较大的经济和政策压力。</w:t>
      </w:r>
      <w:r>
        <w:rPr>
          <w:rFonts w:hint="eastAsia"/>
        </w:rPr>
        <w:br/>
      </w:r>
      <w:r>
        <w:rPr>
          <w:rFonts w:hint="eastAsia"/>
        </w:rPr>
        <w:t>　　未来，原研药的发展将更加依赖于技术创新和政策支持。随着生物技术、基因编辑、细胞治疗等前沿科技的发展，原研药将向个性化、精准化方向演进，靶向治疗药物和生物制剂将成为主流。同时，全球医药监管体系的趋严和医保控费政策的推进，将促使制药企业更加注重药物的临床价值和成本效益。在研发模式上，开放式创新、跨国合作和数字化临床试验将成为趋势，有助于缩短研发周期、提高成功率。此外，随着全球公共卫生问题的日益突出，抗病毒、抗感染和罕见病治疗领域的原研药将获得更多政策倾斜和资金支持，推动相关产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594e5b3734600" w:history="1">
        <w:r>
          <w:rPr>
            <w:rStyle w:val="Hyperlink"/>
          </w:rPr>
          <w:t>2025-2031年中国原研药行业发展分析与市场前景预测</w:t>
        </w:r>
      </w:hyperlink>
      <w:r>
        <w:rPr>
          <w:rFonts w:hint="eastAsia"/>
        </w:rPr>
        <w:t>》基于统计局、相关行业协会及科研机构的详实数据，系统呈现原研药行业市场规模、技术发展现状及未来趋势，客观分析原研药行业竞争格局与主要企业经营状况。报告从原研药供需关系、政策环境等维度，评估了原研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原研药行业概述</w:t>
      </w:r>
      <w:r>
        <w:rPr>
          <w:rFonts w:hint="eastAsia"/>
        </w:rPr>
        <w:br/>
      </w:r>
      <w:r>
        <w:rPr>
          <w:rFonts w:hint="eastAsia"/>
        </w:rPr>
        <w:t>　　第一节 原研药定义与分类</w:t>
      </w:r>
      <w:r>
        <w:rPr>
          <w:rFonts w:hint="eastAsia"/>
        </w:rPr>
        <w:br/>
      </w:r>
      <w:r>
        <w:rPr>
          <w:rFonts w:hint="eastAsia"/>
        </w:rPr>
        <w:t>　　第二节 原研药应用领域</w:t>
      </w:r>
      <w:r>
        <w:rPr>
          <w:rFonts w:hint="eastAsia"/>
        </w:rPr>
        <w:br/>
      </w:r>
      <w:r>
        <w:rPr>
          <w:rFonts w:hint="eastAsia"/>
        </w:rPr>
        <w:t>　　第三节 原研药行业经济指标分析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原研药产业链及经营模式分析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三、原研药销售模式及销售渠道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全球原研药市场发展综述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2019-2024年全球原研药市场规模与趋势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主要国家与地区原研药市场分析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2025-2031年全球原研药行业发展趋势与前景预测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中国原研药行业市场分析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2024-2025年原研药产能与投资动态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一、国内原研药产能及利用情况</w:t>
      </w:r>
      <w:r>
        <w:rPr>
          <w:rFonts w:hint="eastAsia"/>
        </w:rPr>
        <w:br/>
      </w:r>
      <w:r>
        <w:rPr>
          <w:rFonts w:hint="eastAsia"/>
        </w:rPr>
        <w:t>　　　　二、原研药产能扩张与投资动态</w:t>
      </w:r>
      <w:r>
        <w:rPr>
          <w:rFonts w:hint="eastAsia"/>
        </w:rPr>
        <w:br/>
      </w:r>
      <w:r>
        <w:rPr>
          <w:rFonts w:hint="eastAsia"/>
        </w:rPr>
        <w:t>　　第二节 原研药行业产量情况分析与趋势预测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一、2019-2024年原研药行业产量数据统计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1、2019-2024年原研药产量及增长趋势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2、2019-2024年原研药细分产品产量及份额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二、影响原研药产量的关键因素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三、2025-2031年原研药产量预测</w:t>
      </w:r>
      <w:r>
        <w:rPr>
          <w:rFonts w:hint="eastAsia"/>
        </w:rPr>
        <w:br/>
      </w:r>
      <w:r>
        <w:rPr>
          <w:rFonts w:hint="eastAsia"/>
        </w:rPr>
        <w:t>　　第三节 2025-2031年原研药市场需求与销售分析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一、2024-2025年原研药行业需求现状</w:t>
      </w:r>
      <w:r>
        <w:rPr>
          <w:rFonts w:hint="eastAsia"/>
        </w:rPr>
        <w:br/>
      </w:r>
      <w:r>
        <w:rPr>
          <w:rFonts w:hint="eastAsia"/>
        </w:rPr>
        <w:t>　　　　二、原研药客户群体与需求特点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三、2019-2024年原研药行业销售规模分析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四、2025-2031年原研药市场增长潜力与规模预测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2024-2025年原研药行业技术发展现状及趋势分析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原研药行业技术发展现状分析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国内外原研药行业技术差异与原因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原研药行业技术发展方向、趋势预测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提升原研药行业技术能力策略建议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中国原研药细分市场与下游应用领域分析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原研药细分市场分析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一、2024-2025年原研药主要细分产品市场现状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原研药下游应用与客户群体分析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一、2024-2025年原研药各应用领域市场现状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原研药价格机制与竞争策略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一、2019-2024年原研药市场价格走势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原研药定价策略与方法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2025-2031年原研药价格竞争态势与趋势预测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中国原研药行业重点区域市场研究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2024-2025年重点区域原研药市场发展概况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二、2019-2024年原研药市场需求规模情况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三、2025-2031年原研药行业发展潜力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二、2019-2024年原研药市场需求规模情况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三、2025-2031年原研药行业发展潜力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二、2019-2024年原研药市场需求规模情况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三、2025-2031年原研药行业发展潜力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二、2019-2024年原研药市场需求规模情况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三、2025-2031年原研药行业发展潜力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二、2019-2024年原研药市场需求规模情况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三、2025-2031年原研药行业发展潜力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2019-2024年中国原研药行业进出口情况分析</w:t>
      </w:r>
      <w:r>
        <w:rPr>
          <w:rFonts w:hint="eastAsia"/>
        </w:rPr>
        <w:br/>
      </w:r>
      <w:r>
        <w:rPr>
          <w:rFonts w:hint="eastAsia"/>
        </w:rPr>
        <w:t>　　第一节 原研药行业进口情况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一、2019-2024年原研药进口规模及增长情况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二、原研药主要进口来源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原研药行业出口情况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一、2019-2024年原研药出口规模及增长情况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二、原研药主要出口目的地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2019-2024年中国原研药行业总体发展与财务状况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2019-2024年中国原研药行业规模情况</w:t>
      </w:r>
      <w:r>
        <w:rPr>
          <w:rFonts w:hint="eastAsia"/>
        </w:rPr>
        <w:br/>
      </w:r>
      <w:r>
        <w:rPr>
          <w:rFonts w:hint="eastAsia"/>
        </w:rPr>
        <w:t>　　　　一、原研药行业企业数量规模</w:t>
      </w:r>
      <w:r>
        <w:rPr>
          <w:rFonts w:hint="eastAsia"/>
        </w:rPr>
        <w:br/>
      </w:r>
      <w:r>
        <w:rPr>
          <w:rFonts w:hint="eastAsia"/>
        </w:rPr>
        <w:t>　　　　二、原研药行业从业人员规模</w:t>
      </w:r>
      <w:r>
        <w:rPr>
          <w:rFonts w:hint="eastAsia"/>
        </w:rPr>
        <w:br/>
      </w:r>
      <w:r>
        <w:rPr>
          <w:rFonts w:hint="eastAsia"/>
        </w:rPr>
        <w:t>　　　　三、原研药行业市场敏感性分析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2019-2024年中国原研药行业财务能力分析</w:t>
      </w:r>
      <w:r>
        <w:rPr>
          <w:rFonts w:hint="eastAsia"/>
        </w:rPr>
        <w:br/>
      </w:r>
      <w:r>
        <w:rPr>
          <w:rFonts w:hint="eastAsia"/>
        </w:rPr>
        <w:t>　　　　一、原研药行业盈利能力</w:t>
      </w:r>
      <w:r>
        <w:rPr>
          <w:rFonts w:hint="eastAsia"/>
        </w:rPr>
        <w:br/>
      </w:r>
      <w:r>
        <w:rPr>
          <w:rFonts w:hint="eastAsia"/>
        </w:rPr>
        <w:t>　　　　二、原研药行业偿债能力</w:t>
      </w:r>
      <w:r>
        <w:rPr>
          <w:rFonts w:hint="eastAsia"/>
        </w:rPr>
        <w:br/>
      </w:r>
      <w:r>
        <w:rPr>
          <w:rFonts w:hint="eastAsia"/>
        </w:rPr>
        <w:t>　　　　三、原研药行业营运能力</w:t>
      </w:r>
      <w:r>
        <w:rPr>
          <w:rFonts w:hint="eastAsia"/>
        </w:rPr>
        <w:br/>
      </w:r>
      <w:r>
        <w:rPr>
          <w:rFonts w:hint="eastAsia"/>
        </w:rPr>
        <w:t>　　　　四、原研药行业发展能力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原研药行业重点企业调研分析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二、企业原研药业务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中国原研药行业竞争格局分析</w:t>
      </w:r>
      <w:r>
        <w:rPr>
          <w:rFonts w:hint="eastAsia"/>
        </w:rPr>
        <w:br/>
      </w:r>
      <w:r>
        <w:rPr>
          <w:rFonts w:hint="eastAsia"/>
        </w:rPr>
        <w:t>　　第一节 原研药行业竞争格局总览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2024-2025年原研药行业竞争力分析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2019-2024年原研药行业企业并购活动分析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2024-2025年原研药行业会展与招投标活动分析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一、原研药行业会展活动及其市场影响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2025年中国原研药企业发展企业发展策略与建议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原研药销售模式与渠道策略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原研药品牌与市场推广策略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原研药研发投入与技术创新能力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原研药合作联盟与资源整合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中国原研药行业风险与对策</w:t>
      </w:r>
      <w:r>
        <w:rPr>
          <w:rFonts w:hint="eastAsia"/>
        </w:rPr>
        <w:br/>
      </w:r>
      <w:r>
        <w:rPr>
          <w:rFonts w:hint="eastAsia"/>
        </w:rPr>
        <w:t>　　第一节 原研药行业SWOT分析</w:t>
      </w:r>
      <w:r>
        <w:rPr>
          <w:rFonts w:hint="eastAsia"/>
        </w:rPr>
        <w:br/>
      </w:r>
      <w:r>
        <w:rPr>
          <w:rFonts w:hint="eastAsia"/>
        </w:rPr>
        <w:t>　　　　一、原研药行业优势</w:t>
      </w:r>
      <w:r>
        <w:rPr>
          <w:rFonts w:hint="eastAsia"/>
        </w:rPr>
        <w:br/>
      </w:r>
      <w:r>
        <w:rPr>
          <w:rFonts w:hint="eastAsia"/>
        </w:rPr>
        <w:t>　　　　二、原研药行业劣势</w:t>
      </w:r>
      <w:r>
        <w:rPr>
          <w:rFonts w:hint="eastAsia"/>
        </w:rPr>
        <w:br/>
      </w:r>
      <w:r>
        <w:rPr>
          <w:rFonts w:hint="eastAsia"/>
        </w:rPr>
        <w:t>　　　　三、原研药市场机会</w:t>
      </w:r>
      <w:r>
        <w:rPr>
          <w:rFonts w:hint="eastAsia"/>
        </w:rPr>
        <w:br/>
      </w:r>
      <w:r>
        <w:rPr>
          <w:rFonts w:hint="eastAsia"/>
        </w:rPr>
        <w:t>　　　　四、原研药市场威胁</w:t>
      </w:r>
      <w:r>
        <w:rPr>
          <w:rFonts w:hint="eastAsia"/>
        </w:rPr>
        <w:br/>
      </w:r>
      <w:r>
        <w:rPr>
          <w:rFonts w:hint="eastAsia"/>
        </w:rPr>
        <w:t>　　第二节 原研药行业风险及对策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2025-2031年中国原研药行业前景与发展趋势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2024-2025年原研药行业发展环境分析</w:t>
      </w:r>
      <w:r>
        <w:rPr>
          <w:rFonts w:hint="eastAsia"/>
        </w:rPr>
        <w:br/>
      </w:r>
      <w:r>
        <w:rPr>
          <w:rFonts w:hint="eastAsia"/>
        </w:rPr>
        <w:t>　　　　一、原研药行业主管部门与监管体制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二、原研药行业主要法律法规及政策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三、原研药行业标准与质量监管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2025-2031年原研药行业发展趋势与方向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2025-2031年原研药行业发展潜力与机遇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原研药行业研究结论与建议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原研药行业发展建议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原研药行业类别</w:t>
      </w:r>
      <w:r>
        <w:rPr>
          <w:rFonts w:hint="eastAsia"/>
        </w:rPr>
        <w:br/>
      </w:r>
      <w:r>
        <w:rPr>
          <w:rFonts w:hint="eastAsia"/>
        </w:rPr>
        <w:t>　　图表 原研药行业产业链调研</w:t>
      </w:r>
      <w:r>
        <w:rPr>
          <w:rFonts w:hint="eastAsia"/>
        </w:rPr>
        <w:br/>
      </w:r>
      <w:r>
        <w:rPr>
          <w:rFonts w:hint="eastAsia"/>
        </w:rPr>
        <w:t>　　图表 原研药行业现状</w:t>
      </w:r>
      <w:r>
        <w:rPr>
          <w:rFonts w:hint="eastAsia"/>
        </w:rPr>
        <w:br/>
      </w:r>
      <w:r>
        <w:rPr>
          <w:rFonts w:hint="eastAsia"/>
        </w:rPr>
        <w:t>　　图表 原研药行业标准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2019-2024年中国原研药行业市场规模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2025年中国原研药行业产能</w:t>
      </w:r>
      <w:r>
        <w:rPr>
          <w:rFonts w:hint="eastAsia"/>
        </w:rPr>
        <w:br/>
      </w:r>
      <w:r>
        <w:rPr>
          <w:rFonts w:hint="eastAsia"/>
        </w:rPr>
        <w:t>　　图表 2019-2024年中国原研药行业产量统计</w:t>
      </w:r>
      <w:r>
        <w:rPr>
          <w:rFonts w:hint="eastAsia"/>
        </w:rPr>
        <w:br/>
      </w:r>
      <w:r>
        <w:rPr>
          <w:rFonts w:hint="eastAsia"/>
        </w:rPr>
        <w:t>　　图表 原研药行业动态</w:t>
      </w:r>
      <w:r>
        <w:rPr>
          <w:rFonts w:hint="eastAsia"/>
        </w:rPr>
        <w:br/>
      </w:r>
      <w:r>
        <w:rPr>
          <w:rFonts w:hint="eastAsia"/>
        </w:rPr>
        <w:t>　　图表 2019-2024年中国原研药市场需求量</w:t>
      </w:r>
      <w:r>
        <w:rPr>
          <w:rFonts w:hint="eastAsia"/>
        </w:rPr>
        <w:br/>
      </w:r>
      <w:r>
        <w:rPr>
          <w:rFonts w:hint="eastAsia"/>
        </w:rPr>
        <w:t>　　图表 2025年中国原研药行业需求区域调研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2019-2024年中国原研药行情</w:t>
      </w:r>
      <w:r>
        <w:rPr>
          <w:rFonts w:hint="eastAsia"/>
        </w:rPr>
        <w:br/>
      </w:r>
      <w:r>
        <w:rPr>
          <w:rFonts w:hint="eastAsia"/>
        </w:rPr>
        <w:t>　　图表 2019-2024年中国原研药价格走势图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2019-2024年中国原研药行业销售收入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2019-2024年中国原研药行业盈利情况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2019-2024年中国原研药行业利润总额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2019-2024年中国原研药进口统计</w:t>
      </w:r>
      <w:r>
        <w:rPr>
          <w:rFonts w:hint="eastAsia"/>
        </w:rPr>
        <w:br/>
      </w:r>
      <w:r>
        <w:rPr>
          <w:rFonts w:hint="eastAsia"/>
        </w:rPr>
        <w:t>　　图表 2019-2024年中国原研药出口统计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2019-2024年中国原研药行业企业数量统计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**地区原研药市场规模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</w:t>
      </w:r>
      <w:r>
        <w:rPr>
          <w:rFonts w:hint="eastAsia"/>
        </w:rPr>
        <w:br/>
      </w:r>
      <w:r>
        <w:rPr>
          <w:rFonts w:hint="eastAsia"/>
        </w:rPr>
        <w:t>　　图表 **地区原研药市场调研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**地区原研药市场规模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</w:t>
      </w:r>
      <w:r>
        <w:rPr>
          <w:rFonts w:hint="eastAsia"/>
        </w:rPr>
        <w:br/>
      </w:r>
      <w:r>
        <w:rPr>
          <w:rFonts w:hint="eastAsia"/>
        </w:rPr>
        <w:t>　　图表 **地区原研药市场调研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原研药行业竞争对手分析</w:t>
      </w:r>
      <w:r>
        <w:rPr>
          <w:rFonts w:hint="eastAsia"/>
        </w:rPr>
        <w:br/>
      </w:r>
      <w:r>
        <w:rPr>
          <w:rFonts w:hint="eastAsia"/>
        </w:rPr>
        <w:t>　　图表 原研药重点企业（一）基本信息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原研药重点企业（一）主要经济指标情况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原研药重点企业（二）主要经济指标情况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原研药重点企业（三）经营情况分析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原研药重点企业（三）主要经济指标情况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原研药重点企业（三）盈利能力情况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2025-2031年中国原研药行业产能预测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2025-2031年中国原研药行业产量预测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2025-2031年中国原研药市场需求预测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2025-2031年中国原研药行业市场规模预测</w:t>
      </w:r>
      <w:r>
        <w:rPr>
          <w:rFonts w:hint="eastAsia"/>
        </w:rPr>
        <w:br/>
      </w:r>
      <w:r>
        <w:rPr>
          <w:rFonts w:hint="eastAsia"/>
        </w:rPr>
        <w:t>　　图表 原研药行业准入条件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2025年中国原研药市场前景</w:t>
      </w:r>
      <w:r>
        <w:rPr>
          <w:rFonts w:hint="eastAsia"/>
        </w:rPr>
        <w:br/>
      </w:r>
      <w:r>
        <w:rPr>
          <w:rFonts w:hint="eastAsia"/>
        </w:rPr>
        <w:t>　　图表 2025-2031年中国原研药行业信息化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2025-2031年中国原研药行业风险分析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2025-2031年中国原研药行业发展趋势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594e5b3734600" w:history="1">
        <w:r>
          <w:rPr>
            <w:rStyle w:val="Hyperlink"/>
          </w:rPr>
          <w:t>2025-2031年中国原研药行业发展分析与市场前景预测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594e5b3734600" w:history="1">
        <w:r>
          <w:rPr>
            <w:rStyle w:val="Hyperlink"/>
          </w:rPr>
          <w:t>https://www.20087.com/0/68/YuanYanYaoHangYeQianJingFenXi.html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热点：中国的原研药几乎没有、原研药和仿制药疗效差距大吗、原研药退出中国市场、中国原研药一共几个、原研药有哪些、原研药退出集采、国产原研药有多少个品种、原研药和国产药区别、原研药目录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4a9ada0f04c7f" w:history="1">
      <w:r>
        <w:rPr>
          <w:rStyle w:val="Hyperlink"/>
        </w:rPr>
        <w:t>2025-2031年中国原研药行业发展分析与市场前景预测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anYanYaoHangYeQianJingFenXi.html" TargetMode="External" Id="R258594e5b373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anYanYaoHangYeQianJingFenXi.html" TargetMode="External" Id="Ra164a9ada0f0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2025-01-25T05:32:00Z</dcterms:created>
  <dcterms:modified xsi:type="dcterms:W3CDTF">2025-01-25T06:32:00Z</dcterms:modified>
  <dc:subject>2025-2031年中国原研药行业发展分析与市场前景预测</dc:subject>
  <dc:title>2025-2031年中国原研药行业发展分析与市场前景预测</dc:title>
  <cp:keywords>2025-2031年中国原研药行业发展分析与市场前景预测</cp:keywords>
  <dc:description>2025-2031年中国原研药行业发展分析与市场前景预测</dc:description>
</cp:coreProperties>
</file>