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21fa9f814fef" w:history="1">
              <w:r>
                <w:rPr>
                  <w:rStyle w:val="Hyperlink"/>
                </w:rPr>
                <w:t>中国茯神市场现状调研与前景趋势报告（2024-2030年）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21fa9f814fef" w:history="1">
              <w:r>
                <w:rPr>
                  <w:rStyle w:val="Hyperlink"/>
                </w:rPr>
                <w:t>中国茯神市场现状调研与前景趋势报告（2024-2030年）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a21fa9f814fef" w:history="1">
                <w:r>
                  <w:rPr>
                    <w:rStyle w:val="Hyperlink"/>
                  </w:rPr>
                  <w:t>https://www.20087.com/2/38/FuShenFaZhanQianJing.html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是一种传统中药材，近年来随着人们对健康养生的重视，其市场需求逐年增长。目前，茯神不仅在中药饮片和保健品中有广泛应用，还被开发成多种健康食品和饮料。此外，随着现代医学对其药理作用的研究不断深入，茯神的功效和应用范围得到了进一步拓展。目前，茯神的栽培和加工技术也在不断完善，以提高药材的质量和稳定性。</w:t>
      </w:r>
      <w:r>
        <w:rPr>
          <w:rFonts w:hint="eastAsia"/>
        </w:rPr>
        <w:br/>
      </w:r>
      <w:r>
        <w:rPr>
          <w:rFonts w:hint="eastAsia"/>
        </w:rPr>
        <w:t>　　未来，茯神的发展将更加注重科研创新和市场拓展。一方面，随着中医药现代化进程的加快，茯神的有效成分提取和作用机制研究将进一步深化，以支持其在更多疾病治疗中的应用。另一方面，茯神将更加注重产品的多样化和国际化，通过开发适合不同市场需求的健康产品，扩大茯神在全球市场的份额。此外，随着消费者对天然健康产品需求的增长，茯神将更多地与现代食品科技结合，推出更多创新型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21fa9f814fef" w:history="1">
        <w:r>
          <w:rPr>
            <w:rStyle w:val="Hyperlink"/>
          </w:rPr>
          <w:t>中国茯神市场现状调研与前景趋势报告（2024-2030年）</w:t>
        </w:r>
      </w:hyperlink>
      <w:r>
        <w:rPr>
          <w:rFonts w:hint="eastAsia"/>
        </w:rPr>
        <w:t>》专业、系统地分析了茯神行业现状，包括市场需求、市场规模及价格动态，全面梳理了茯神产业链结构，并对茯神细分市场进行了探究。茯神报告基于详实数据，科学预测了茯神市场发展前景和发展趋势，同时剖析了茯神品牌竞争、市场集中度以及重点企业的市场地位。在识别风险与机遇的基础上，茯神报告提出了针对性的发展策略和建议。茯神报告为茯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茯神概述</w:t>
      </w:r>
      <w:r>
        <w:rPr>
          <w:rFonts w:hint="eastAsia"/>
        </w:rPr>
        <w:br/>
      </w:r>
      <w:r>
        <w:rPr>
          <w:rFonts w:hint="eastAsia"/>
        </w:rPr>
        <w:t>　　第一节 茯神定义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二、茯神产业链模型分析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茯神行业相关政策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2019-2024年中国茯神行业发展社会环境分析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中国茯神生产现状分析</w:t>
      </w:r>
      <w:r>
        <w:rPr>
          <w:rFonts w:hint="eastAsia"/>
        </w:rPr>
        <w:br/>
      </w:r>
      <w:r>
        <w:rPr>
          <w:rFonts w:hint="eastAsia"/>
        </w:rPr>
        <w:t>　　第一节 茯神行业总体规模</w:t>
      </w:r>
      <w:r>
        <w:rPr>
          <w:rFonts w:hint="eastAsia"/>
        </w:rPr>
        <w:br/>
      </w:r>
      <w:r>
        <w:rPr>
          <w:rFonts w:hint="eastAsia"/>
        </w:rPr>
        <w:t>　　第二节 茯神产能概况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茯神市场容量概况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茯神产业的生命周期分析</w:t>
      </w:r>
      <w:r>
        <w:rPr>
          <w:rFonts w:hint="eastAsia"/>
        </w:rPr>
        <w:br/>
      </w:r>
      <w:r>
        <w:rPr>
          <w:rFonts w:hint="eastAsia"/>
        </w:rPr>
        <w:t>　　第五节 茯神产业供需情况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茯神国内产品价格走势及影响因素分析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2024年中国茯神行业发展现状分析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中国茯神行业发展现状</w:t>
      </w:r>
      <w:r>
        <w:rPr>
          <w:rFonts w:hint="eastAsia"/>
        </w:rPr>
        <w:br/>
      </w:r>
      <w:r>
        <w:rPr>
          <w:rFonts w:hint="eastAsia"/>
        </w:rPr>
        <w:t>　　　　一、茯神行业品牌发展现状</w:t>
      </w:r>
      <w:r>
        <w:rPr>
          <w:rFonts w:hint="eastAsia"/>
        </w:rPr>
        <w:br/>
      </w:r>
      <w:r>
        <w:rPr>
          <w:rFonts w:hint="eastAsia"/>
        </w:rPr>
        <w:t>　　　　二、茯神行业需求市场现状</w:t>
      </w:r>
      <w:r>
        <w:rPr>
          <w:rFonts w:hint="eastAsia"/>
        </w:rPr>
        <w:br/>
      </w:r>
      <w:r>
        <w:rPr>
          <w:rFonts w:hint="eastAsia"/>
        </w:rPr>
        <w:t>　　　　三、茯神市场需求层次分析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四、中国茯神市场走向分析</w:t>
      </w:r>
      <w:r>
        <w:rPr>
          <w:rFonts w:hint="eastAsia"/>
        </w:rPr>
        <w:br/>
      </w:r>
      <w:r>
        <w:rPr>
          <w:rFonts w:hint="eastAsia"/>
        </w:rPr>
        <w:t>　　第二节 中国茯神产品技术分析</w:t>
      </w:r>
      <w:r>
        <w:rPr>
          <w:rFonts w:hint="eastAsia"/>
        </w:rPr>
        <w:br/>
      </w:r>
      <w:r>
        <w:rPr>
          <w:rFonts w:hint="eastAsia"/>
        </w:rPr>
        <w:t>　　　　一、2024年茯神产品技术变化特点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二、2024年茯神产品市场的新技术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茯神市场竞争策略分析</w:t>
      </w:r>
      <w:r>
        <w:rPr>
          <w:rFonts w:hint="eastAsia"/>
        </w:rPr>
        <w:br/>
      </w:r>
      <w:r>
        <w:rPr>
          <w:rFonts w:hint="eastAsia"/>
        </w:rPr>
        <w:t>　　　　一、茯神市场增长潜力分析</w:t>
      </w:r>
      <w:r>
        <w:rPr>
          <w:rFonts w:hint="eastAsia"/>
        </w:rPr>
        <w:br/>
      </w:r>
      <w:r>
        <w:rPr>
          <w:rFonts w:hint="eastAsia"/>
        </w:rPr>
        <w:t>　　　　二、茯神产品竞争策略分析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茯神企业竞争策略分析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一、2024-2030年中国茯神市场竞争趋势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二、2024-2030年茯神行业竞争格局展望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三、2024-2030年茯神行业竞争策略分析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2024年茯神行业投资情况分析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茯神行业投资机会分析</w:t>
      </w:r>
      <w:r>
        <w:rPr>
          <w:rFonts w:hint="eastAsia"/>
        </w:rPr>
        <w:br/>
      </w:r>
      <w:r>
        <w:rPr>
          <w:rFonts w:hint="eastAsia"/>
        </w:rPr>
        <w:t>　　　　一、茯神投资项目分析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二、可以投资的茯神模式</w:t>
      </w:r>
      <w:r>
        <w:rPr>
          <w:rFonts w:hint="eastAsia"/>
        </w:rPr>
        <w:br/>
      </w:r>
      <w:r>
        <w:rPr>
          <w:rFonts w:hint="eastAsia"/>
        </w:rPr>
        <w:t>　　　　三、2024年茯神投资新方向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中国茯神行业发展预测分析</w:t>
      </w:r>
      <w:r>
        <w:rPr>
          <w:rFonts w:hint="eastAsia"/>
        </w:rPr>
        <w:br/>
      </w:r>
      <w:r>
        <w:rPr>
          <w:rFonts w:hint="eastAsia"/>
        </w:rPr>
        <w:t>　　第二节 中国茯神行业市场前景分析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三、行业新动态及其对茯神行业的影响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2024-2030年茯神行业发展趋势及投资风险分析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当前茯神存在的问题</w:t>
      </w:r>
      <w:r>
        <w:rPr>
          <w:rFonts w:hint="eastAsia"/>
        </w:rPr>
        <w:br/>
      </w:r>
      <w:r>
        <w:rPr>
          <w:rFonts w:hint="eastAsia"/>
        </w:rPr>
        <w:t>　　第二节 茯神未来发展预测分析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一、中国茯神发展方向分析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二、2024-2030年中国茯神行业发展规模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三、2024-2030年中国茯神行业发展趋势预测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2024-2030年中国茯神行业投资风险分析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茯神行业企业分析</w:t>
      </w:r>
      <w:r>
        <w:rPr>
          <w:rFonts w:hint="eastAsia"/>
        </w:rPr>
        <w:br/>
      </w:r>
      <w:r>
        <w:rPr>
          <w:rFonts w:hint="eastAsia"/>
        </w:rPr>
        <w:t>　　第一节 江西省宁都县茯苓开发研究所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湖南补天药业有限公司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湖南龙丰茯苓科技开发有限公司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靖州茯苓大市场有限公司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宁都维维农业发展有限公司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亳州市永和药业有限责任公司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茯神地区销售分析</w:t>
      </w:r>
      <w:r>
        <w:rPr>
          <w:rFonts w:hint="eastAsia"/>
        </w:rPr>
        <w:br/>
      </w:r>
      <w:r>
        <w:rPr>
          <w:rFonts w:hint="eastAsia"/>
        </w:rPr>
        <w:t>　　第一节 中国茯神区域销售市场结构变化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茯神“东北地区”销售分析</w:t>
      </w:r>
      <w:r>
        <w:rPr>
          <w:rFonts w:hint="eastAsia"/>
        </w:rPr>
        <w:br/>
      </w:r>
      <w:r>
        <w:rPr>
          <w:rFonts w:hint="eastAsia"/>
        </w:rPr>
        <w:t>　　第三节 茯神“华北地区”销售分析</w:t>
      </w:r>
      <w:r>
        <w:rPr>
          <w:rFonts w:hint="eastAsia"/>
        </w:rPr>
        <w:br/>
      </w:r>
      <w:r>
        <w:rPr>
          <w:rFonts w:hint="eastAsia"/>
        </w:rPr>
        <w:t>　　第四节 茯神“华南地区”销售分析</w:t>
      </w:r>
      <w:r>
        <w:rPr>
          <w:rFonts w:hint="eastAsia"/>
        </w:rPr>
        <w:br/>
      </w:r>
      <w:r>
        <w:rPr>
          <w:rFonts w:hint="eastAsia"/>
        </w:rPr>
        <w:t>　　第五节 茯神“华东地区”销售分析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2024-2030年中国茯神行业投资战略研究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2019-2024年中国茯神行业投资策略分析</w:t>
      </w:r>
      <w:r>
        <w:rPr>
          <w:rFonts w:hint="eastAsia"/>
        </w:rPr>
        <w:br/>
      </w:r>
      <w:r>
        <w:rPr>
          <w:rFonts w:hint="eastAsia"/>
        </w:rPr>
        <w:t>　　　　一、茯神投资策略</w:t>
      </w:r>
      <w:r>
        <w:rPr>
          <w:rFonts w:hint="eastAsia"/>
        </w:rPr>
        <w:br/>
      </w:r>
      <w:r>
        <w:rPr>
          <w:rFonts w:hint="eastAsia"/>
        </w:rPr>
        <w:t>　　　　二、茯神投资筹划策略</w:t>
      </w:r>
      <w:r>
        <w:rPr>
          <w:rFonts w:hint="eastAsia"/>
        </w:rPr>
        <w:br/>
      </w:r>
      <w:r>
        <w:rPr>
          <w:rFonts w:hint="eastAsia"/>
        </w:rPr>
        <w:t>　　　　三、2024年茯神品牌竞争战略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2024-2030年中国茯神行业品牌建设策略</w:t>
      </w:r>
      <w:r>
        <w:rPr>
          <w:rFonts w:hint="eastAsia"/>
        </w:rPr>
        <w:br/>
      </w:r>
      <w:r>
        <w:rPr>
          <w:rFonts w:hint="eastAsia"/>
        </w:rPr>
        <w:t>　　　　一、茯神的规划</w:t>
      </w:r>
      <w:r>
        <w:rPr>
          <w:rFonts w:hint="eastAsia"/>
        </w:rPr>
        <w:br/>
      </w:r>
      <w:r>
        <w:rPr>
          <w:rFonts w:hint="eastAsia"/>
        </w:rPr>
        <w:t>　　　　二、茯神的建设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中国茯神行业市场发展趋势预测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茯神产品投资机会</w:t>
      </w:r>
      <w:r>
        <w:rPr>
          <w:rFonts w:hint="eastAsia"/>
        </w:rPr>
        <w:br/>
      </w:r>
      <w:r>
        <w:rPr>
          <w:rFonts w:hint="eastAsia"/>
        </w:rPr>
        <w:t>　　第三节 茯神产品投资趋势分析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茯神行业类别</w:t>
      </w:r>
      <w:r>
        <w:rPr>
          <w:rFonts w:hint="eastAsia"/>
        </w:rPr>
        <w:br/>
      </w:r>
      <w:r>
        <w:rPr>
          <w:rFonts w:hint="eastAsia"/>
        </w:rPr>
        <w:t>　　图表 茯神行业产业链调研</w:t>
      </w:r>
      <w:r>
        <w:rPr>
          <w:rFonts w:hint="eastAsia"/>
        </w:rPr>
        <w:br/>
      </w:r>
      <w:r>
        <w:rPr>
          <w:rFonts w:hint="eastAsia"/>
        </w:rPr>
        <w:t>　　图表 茯神行业现状</w:t>
      </w:r>
      <w:r>
        <w:rPr>
          <w:rFonts w:hint="eastAsia"/>
        </w:rPr>
        <w:br/>
      </w:r>
      <w:r>
        <w:rPr>
          <w:rFonts w:hint="eastAsia"/>
        </w:rPr>
        <w:t>　　图表 茯神行业标准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2019-2024年中国茯神行业市场规模</w:t>
      </w:r>
      <w:r>
        <w:rPr>
          <w:rFonts w:hint="eastAsia"/>
        </w:rPr>
        <w:br/>
      </w:r>
      <w:r>
        <w:rPr>
          <w:rFonts w:hint="eastAsia"/>
        </w:rPr>
        <w:t>　　图表 2024年中国茯神行业产能</w:t>
      </w:r>
      <w:r>
        <w:rPr>
          <w:rFonts w:hint="eastAsia"/>
        </w:rPr>
        <w:br/>
      </w:r>
      <w:r>
        <w:rPr>
          <w:rFonts w:hint="eastAsia"/>
        </w:rPr>
        <w:t>　　图表 2019-2024年中国茯神行业产量统计</w:t>
      </w:r>
      <w:r>
        <w:rPr>
          <w:rFonts w:hint="eastAsia"/>
        </w:rPr>
        <w:br/>
      </w:r>
      <w:r>
        <w:rPr>
          <w:rFonts w:hint="eastAsia"/>
        </w:rPr>
        <w:t>　　图表 茯神行业动态</w:t>
      </w:r>
      <w:r>
        <w:rPr>
          <w:rFonts w:hint="eastAsia"/>
        </w:rPr>
        <w:br/>
      </w:r>
      <w:r>
        <w:rPr>
          <w:rFonts w:hint="eastAsia"/>
        </w:rPr>
        <w:t>　　图表 2019-2024年中国茯神市场需求量</w:t>
      </w:r>
      <w:r>
        <w:rPr>
          <w:rFonts w:hint="eastAsia"/>
        </w:rPr>
        <w:br/>
      </w:r>
      <w:r>
        <w:rPr>
          <w:rFonts w:hint="eastAsia"/>
        </w:rPr>
        <w:t>　　图表 2024年中国茯神行业需求区域调研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2019-2024年中国茯神行情</w:t>
      </w:r>
      <w:r>
        <w:rPr>
          <w:rFonts w:hint="eastAsia"/>
        </w:rPr>
        <w:br/>
      </w:r>
      <w:r>
        <w:rPr>
          <w:rFonts w:hint="eastAsia"/>
        </w:rPr>
        <w:t>　　图表 2019-2024年中国茯神价格走势图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2019-2024年中国茯神行业销售收入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2019-2024年中国茯神行业利润总额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2019-2024年中国茯神进口统计</w:t>
      </w:r>
      <w:r>
        <w:rPr>
          <w:rFonts w:hint="eastAsia"/>
        </w:rPr>
        <w:br/>
      </w:r>
      <w:r>
        <w:rPr>
          <w:rFonts w:hint="eastAsia"/>
        </w:rPr>
        <w:t>　　图表 2019-2024年中国茯神出口统计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茯神行业竞争对手分析</w:t>
      </w:r>
      <w:r>
        <w:rPr>
          <w:rFonts w:hint="eastAsia"/>
        </w:rPr>
        <w:br/>
      </w:r>
      <w:r>
        <w:rPr>
          <w:rFonts w:hint="eastAsia"/>
        </w:rPr>
        <w:t>　　图表 茯神重点企业（一）基本信息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2024-2030年中国茯神行业产量预测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2024-2030年中国茯神市场需求预测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2024-2030年中国茯神行业市场规模预测</w:t>
      </w:r>
      <w:r>
        <w:rPr>
          <w:rFonts w:hint="eastAsia"/>
        </w:rPr>
        <w:br/>
      </w:r>
      <w:r>
        <w:rPr>
          <w:rFonts w:hint="eastAsia"/>
        </w:rPr>
        <w:t>　　图表 茯神行业准入条件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2024-2030年中国茯神行业信息化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2024-2030年中国茯神行业风险分析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2024-2030年中国茯神行业发展趋势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2024-2030年中国茯神市场前景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21fa9f814fef" w:history="1">
        <w:r>
          <w:rPr>
            <w:rStyle w:val="Hyperlink"/>
          </w:rPr>
          <w:t>中国茯神市场现状调研与前景趋势报告（2024-2030年）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a21fa9f814fef" w:history="1">
        <w:r>
          <w:rPr>
            <w:rStyle w:val="Hyperlink"/>
          </w:rPr>
          <w:t>https://www.20087.com/2/38/FuShenFaZhanQianJing.html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243cae3740f3" w:history="1">
      <w:r>
        <w:rPr>
          <w:rStyle w:val="Hyperlink"/>
        </w:rPr>
        <w:t>中国茯神市场现状调研与前景趋势报告（2024-2030年）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uShenFaZhanQianJing.html" TargetMode="External" Id="R23aa21fa9f8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uShenFaZhanQianJing.html" TargetMode="External" Id="R95b4243cae3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2024-05-04T01:36:00Z</dcterms:created>
  <dcterms:modified xsi:type="dcterms:W3CDTF">2024-05-04T02:36:00Z</dcterms:modified>
  <dc:subject>中国茯神市场现状调研与前景趋势报告（2024-2030年）</dc:subject>
  <dc:title>中国茯神市场现状调研与前景趋势报告（2024-2030年）</dc:title>
  <cp:keywords>中国茯神市场现状调研与前景趋势报告（2024-2030年）</cp:keywords>
  <dc:description>中国茯神市场现状调研与前景趋势报告（2024-2030年）</dc:description>
</cp:coreProperties>
</file>