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5d8b7ba404387" w:history="1">
              <w:r>
                <w:rPr>
                  <w:rStyle w:val="Hyperlink"/>
                </w:rPr>
                <w:t>全球与中国重组人骨桥蛋白市场研究及趋势分析报告（2024-2029年）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5d8b7ba404387" w:history="1">
              <w:r>
                <w:rPr>
                  <w:rStyle w:val="Hyperlink"/>
                </w:rPr>
                <w:t>全球与中国重组人骨桥蛋白市场研究及趋势分析报告（2024-2029年）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5d8b7ba404387" w:history="1">
                <w:r>
                  <w:rPr>
                    <w:rStyle w:val="Hyperlink"/>
                  </w:rPr>
                  <w:t>https://www.20087.com/9/78/ZhongZuRenGuQiaoDanBaiDeQianJingQuShi.html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骨桥蛋白是一种新型生物材料，已被广泛应用于骨科治疗领域，如促进骨折愈合、骨缺损修复等。通过基因工程技术生产，其具有生物相容性好、促进骨细胞生长等优点。目前，重组人骨桥蛋白产品正逐步走向市场，其临床应用效果得到了初步验证，但仍需进一步的临床试验和长期效果观察。</w:t>
      </w:r>
      <w:r>
        <w:rPr>
          <w:rFonts w:hint="eastAsia"/>
        </w:rPr>
        <w:br/>
      </w:r>
      <w:r>
        <w:rPr>
          <w:rFonts w:hint="eastAsia"/>
        </w:rPr>
        <w:t>　　未来，重组人骨桥蛋白的研发将更加侧重于提高生物活性、可控释放以及与生物材料的复合应用。随着再生医学和组织工程的发展，个性化治疗方案将成为可能，通过基因编辑技术定制化生产，以满足不同患者的特定需求。同时，材料科学的进展将促进骨桥蛋白与生物陶瓷、聚合物等材料的结合，发展出新一代高性能骨修复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5d8b7ba404387" w:history="1">
        <w:r>
          <w:rPr>
            <w:rStyle w:val="Hyperlink"/>
          </w:rPr>
          <w:t>全球与中国重组人骨桥蛋白市场研究及趋势分析报告（2024-2029年）</w:t>
        </w:r>
      </w:hyperlink>
      <w:r>
        <w:rPr>
          <w:rFonts w:hint="eastAsia"/>
        </w:rPr>
        <w:t>》全面分析了重组人骨桥蛋白行业的现状，深入探讨了重组人骨桥蛋白市场需求、市场规模及价格波动。重组人骨桥蛋白报告探讨了产业链关键环节，并对重组人骨桥蛋白各细分市场进行了研究。同时，基于权威数据和专业分析，科学预测了重组人骨桥蛋白市场前景与发展趋势。此外，还评估了重组人骨桥蛋白重点企业的经营状况，包括品牌影响力、市场集中度以及竞争格局，并审慎剖析了潜在风险与机遇。重组人骨桥蛋白报告以其专业性、科学性和权威性，成为重组人骨桥蛋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按产品类型细分，全球重组人骨桥蛋白市场规模2018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＞80%</w:t>
      </w:r>
      <w:r>
        <w:rPr>
          <w:rFonts w:hint="eastAsia"/>
        </w:rPr>
        <w:br/>
      </w:r>
      <w:r>
        <w:rPr>
          <w:rFonts w:hint="eastAsia"/>
        </w:rPr>
        <w:t>　　　　1.3.3 ＞95%</w:t>
      </w:r>
      <w:r>
        <w:rPr>
          <w:rFonts w:hint="eastAsia"/>
        </w:rPr>
        <w:br/>
      </w:r>
      <w:r>
        <w:rPr>
          <w:rFonts w:hint="eastAsia"/>
        </w:rPr>
        <w:t>　　　　1.3.4 ＞97%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按应用细分，全球重组人骨桥蛋白市场规模2018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酶联免疫吸附试验</w:t>
      </w:r>
      <w:r>
        <w:rPr>
          <w:rFonts w:hint="eastAsia"/>
        </w:rPr>
        <w:br/>
      </w:r>
      <w:r>
        <w:rPr>
          <w:rFonts w:hint="eastAsia"/>
        </w:rPr>
        <w:t>　　　　1.4.3 蛋白质印迹法</w:t>
      </w:r>
      <w:r>
        <w:rPr>
          <w:rFonts w:hint="eastAsia"/>
        </w:rPr>
        <w:br/>
      </w:r>
      <w:r>
        <w:rPr>
          <w:rFonts w:hint="eastAsia"/>
        </w:rPr>
        <w:t>　　　　1.4.4 抗体生产</w:t>
      </w:r>
      <w:r>
        <w:rPr>
          <w:rFonts w:hint="eastAsia"/>
        </w:rPr>
        <w:br/>
      </w:r>
      <w:r>
        <w:rPr>
          <w:rFonts w:hint="eastAsia"/>
        </w:rPr>
        <w:t>　　　　1.4.5 蛋白质微阵列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重组人骨桥蛋白行业发展总体概况</w:t>
      </w:r>
      <w:r>
        <w:rPr>
          <w:rFonts w:hint="eastAsia"/>
        </w:rPr>
        <w:br/>
      </w:r>
      <w:r>
        <w:rPr>
          <w:rFonts w:hint="eastAsia"/>
        </w:rPr>
        <w:t>　　　　1.5.2 重组人骨桥蛋白行业发展主要特点</w:t>
      </w:r>
      <w:r>
        <w:rPr>
          <w:rFonts w:hint="eastAsia"/>
        </w:rPr>
        <w:br/>
      </w:r>
      <w:r>
        <w:rPr>
          <w:rFonts w:hint="eastAsia"/>
        </w:rPr>
        <w:t>　　　　1.5.3 重组人骨桥蛋白行业发展影响因素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全球市场，近三年重组人骨桥蛋白主要企业占有率及排名（按销量）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近三年重组人骨桥蛋白主要企业在国际市场占有率（按销量，2020-2023）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2022年重组人骨桥蛋白主要企业在国际市场排名（按销量）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近三年全球市场主要企业重组人骨桥蛋白销量（2020-2023）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全球市场，近三年重组人骨桥蛋白主要企业占有率及排名（按收入）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近三年重组人骨桥蛋白主要企业在国际市场占有率（按收入，2020-2023）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2022年重组人骨桥蛋白主要企业在国际市场排名（按收入）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近三年全球市场主要企业重组人骨桥蛋白销售收入（2020-2023）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全球市场，近三年主要企业重组人骨桥蛋白销售价格（2020-2023）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中国市场，近三年重组人骨桥蛋白主要企业占有率及排名（按销量）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近三年重组人骨桥蛋白主要企业在中国市场占有率（按销量，2020-2023）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2022年重组人骨桥蛋白主要企业在中国市场排名（按销量）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近三年中国市场主要企业重组人骨桥蛋白销量（2020-2023）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中国市场，近三年重组人骨桥蛋白主要企业占有率及排名（按收入）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近三年重组人骨桥蛋白主要企业在中国市场占有率（按收入，2020-2023）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2022年重组人骨桥蛋白主要企业在中国市场排名（按收入）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近三年中国市场主要企业重组人骨桥蛋白销售收入（2020-2023）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全球主要厂商重组人骨桥蛋白总部及产地分布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全球主要厂商成立时间及重组人骨桥蛋白商业化日期</w:t>
      </w:r>
      <w:r>
        <w:rPr>
          <w:rFonts w:hint="eastAsia"/>
        </w:rPr>
        <w:br/>
      </w:r>
      <w:r>
        <w:rPr>
          <w:rFonts w:hint="eastAsia"/>
        </w:rPr>
        <w:t>　　2.8 全球主要厂商重组人骨桥蛋白产品类型及应用</w:t>
      </w:r>
      <w:r>
        <w:rPr>
          <w:rFonts w:hint="eastAsia"/>
        </w:rPr>
        <w:br/>
      </w:r>
      <w:r>
        <w:rPr>
          <w:rFonts w:hint="eastAsia"/>
        </w:rPr>
        <w:t>　　2.9 重组人骨桥蛋白行业集中度、竞争程度分析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重组人骨桥蛋白行业集中度分析：2022年全球Top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全球重组人骨桥蛋白第一梯队、第二梯队和第三梯队生产商（品牌）及市场份额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全球重组人骨桥蛋白总体规模分析</w:t>
      </w:r>
      <w:r>
        <w:rPr>
          <w:rFonts w:hint="eastAsia"/>
        </w:rPr>
        <w:br/>
      </w:r>
      <w:r>
        <w:rPr>
          <w:rFonts w:hint="eastAsia"/>
        </w:rPr>
        <w:t>　　3.1 全球重组人骨桥蛋白供需现状及预测（2018-2029）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全球重组人骨桥蛋白产能、产量、产能利用率及发展趋势（2018-2029）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全球重组人骨桥蛋白产量、需求量及发展趋势（2018-2029）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全球主要地区重组人骨桥蛋白产量及发展趋势（2018-2029）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全球主要地区重组人骨桥蛋白产量（2018-2023）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全球主要地区重组人骨桥蛋白产量（2024-2029）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全球主要地区重组人骨桥蛋白产量市场份额（2018-2029）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中国重组人骨桥蛋白供需现状及预测（2018-2029）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中国重组人骨桥蛋白产能、产量、产能利用率及发展趋势（2018-2029）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中国重组人骨桥蛋白产量、市场需求量及发展趋势（2018-2029）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全球重组人骨桥蛋白销量及销售额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全球市场重组人骨桥蛋白销售额（2018-2029）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全球市场重组人骨桥蛋白销量（2018-2029）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全球市场重组人骨桥蛋白价格趋势（2018-2029）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全球重组人骨桥蛋白主要地区分析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全球主要地区重组人骨桥蛋白市场规模分析：2018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全球主要地区重组人骨桥蛋白销售收入及市场份额（2018-2023年）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全球主要地区重组人骨桥蛋白销售收入预测（2024-2029年）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全球主要地区重组人骨桥蛋白销量分析：2018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全球主要地区重组人骨桥蛋白销量及市场份额（2018-2023年）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全球主要地区重组人骨桥蛋白销量及市场份额预测（2024-2029年）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北美市场重组人骨桥蛋白销量、收入及增长率（2018-2029）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欧洲市场重组人骨桥蛋白销量、收入及增长率（2018-2029）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中国市场重组人骨桥蛋白销量、收入及增长率（2018-2029）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日本市场重组人骨桥蛋白销量、收入及增长率（2018-2029）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东南亚市场重组人骨桥蛋白销量、收入及增长率（2018-2029）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印度市场重组人骨桥蛋白销量、收入及增长率（2018-2029）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重组人骨桥蛋白销量、收入、价格及毛利率（2018-2023）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不同产品类型重组人骨桥蛋白分析</w:t>
      </w:r>
      <w:r>
        <w:rPr>
          <w:rFonts w:hint="eastAsia"/>
        </w:rPr>
        <w:br/>
      </w:r>
      <w:r>
        <w:rPr>
          <w:rFonts w:hint="eastAsia"/>
        </w:rPr>
        <w:t>　　6.1 全球不同产品类型重组人骨桥蛋白销量（2018-2029）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全球不同产品类型重组人骨桥蛋白销量及市场份额（2018-2023）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全球不同产品类型重组人骨桥蛋白销量预测（2024-2029）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全球不同产品类型重组人骨桥蛋白收入（2018-2029）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全球不同产品类型重组人骨桥蛋白收入及市场份额（2018-2023）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全球不同产品类型重组人骨桥蛋白收入预测（2024-2029）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全球不同产品类型重组人骨桥蛋白价格走势（2018-2029）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不同应用重组人骨桥蛋白分析</w:t>
      </w:r>
      <w:r>
        <w:rPr>
          <w:rFonts w:hint="eastAsia"/>
        </w:rPr>
        <w:br/>
      </w:r>
      <w:r>
        <w:rPr>
          <w:rFonts w:hint="eastAsia"/>
        </w:rPr>
        <w:t>　　7.1 全球不同应用重组人骨桥蛋白销量（2018-2029）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全球不同应用重组人骨桥蛋白销量及市场份额（2018-2023）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全球不同应用重组人骨桥蛋白销量预测（2024-2029）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全球不同应用重组人骨桥蛋白收入（2018-2029）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全球不同应用重组人骨桥蛋白收入及市场份额（2018-2023）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全球不同应用重组人骨桥蛋白收入预测（2024-2029）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全球不同应用重组人骨桥蛋白价格走势（2018-2029）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重组人骨桥蛋白行业发展趋势</w:t>
      </w:r>
      <w:r>
        <w:rPr>
          <w:rFonts w:hint="eastAsia"/>
        </w:rPr>
        <w:br/>
      </w:r>
      <w:r>
        <w:rPr>
          <w:rFonts w:hint="eastAsia"/>
        </w:rPr>
        <w:t>　　8.2 重组人骨桥蛋白行业主要驱动因素</w:t>
      </w:r>
      <w:r>
        <w:rPr>
          <w:rFonts w:hint="eastAsia"/>
        </w:rPr>
        <w:br/>
      </w:r>
      <w:r>
        <w:rPr>
          <w:rFonts w:hint="eastAsia"/>
        </w:rPr>
        <w:t>　　8.3 重组人骨桥蛋白中国企业SWOT分析</w:t>
      </w:r>
      <w:r>
        <w:rPr>
          <w:rFonts w:hint="eastAsia"/>
        </w:rPr>
        <w:br/>
      </w:r>
      <w:r>
        <w:rPr>
          <w:rFonts w:hint="eastAsia"/>
        </w:rPr>
        <w:t>　　8.4 中国重组人骨桥蛋白行业政策环境分析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重组人骨桥蛋白行业产业链简介</w:t>
      </w:r>
      <w:r>
        <w:rPr>
          <w:rFonts w:hint="eastAsia"/>
        </w:rPr>
        <w:br/>
      </w:r>
      <w:r>
        <w:rPr>
          <w:rFonts w:hint="eastAsia"/>
        </w:rPr>
        <w:t>　　　　9.1.1 重组人骨桥蛋白行业供应链分析</w:t>
      </w:r>
      <w:r>
        <w:rPr>
          <w:rFonts w:hint="eastAsia"/>
        </w:rPr>
        <w:br/>
      </w:r>
      <w:r>
        <w:rPr>
          <w:rFonts w:hint="eastAsia"/>
        </w:rPr>
        <w:t>　　　　9.1.2 重组人骨桥蛋白主要原料及供应情况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重组人骨桥蛋白行业主要下游客户</w:t>
      </w:r>
      <w:r>
        <w:rPr>
          <w:rFonts w:hint="eastAsia"/>
        </w:rPr>
        <w:br/>
      </w:r>
      <w:r>
        <w:rPr>
          <w:rFonts w:hint="eastAsia"/>
        </w:rPr>
        <w:t>　　9.2 重组人骨桥蛋白行业采购模式</w:t>
      </w:r>
      <w:r>
        <w:rPr>
          <w:rFonts w:hint="eastAsia"/>
        </w:rPr>
        <w:br/>
      </w:r>
      <w:r>
        <w:rPr>
          <w:rFonts w:hint="eastAsia"/>
        </w:rPr>
        <w:t>　　9.3 重组人骨桥蛋白行业生产模式</w:t>
      </w:r>
      <w:r>
        <w:rPr>
          <w:rFonts w:hint="eastAsia"/>
        </w:rPr>
        <w:br/>
      </w:r>
      <w:r>
        <w:rPr>
          <w:rFonts w:hint="eastAsia"/>
        </w:rPr>
        <w:t>　　9.4 重组人骨桥蛋白行业销售模式及销售渠道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按产品类型细分，全球重组人骨桥蛋白市场规模2018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按应用细分，全球重组人骨桥蛋白市场规模2018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重组人骨桥蛋白行业发展主要特点</w:t>
      </w:r>
      <w:r>
        <w:rPr>
          <w:rFonts w:hint="eastAsia"/>
        </w:rPr>
        <w:br/>
      </w:r>
      <w:r>
        <w:rPr>
          <w:rFonts w:hint="eastAsia"/>
        </w:rPr>
        <w:t>　　表4 重组人骨桥蛋白行业发展有利因素分析</w:t>
      </w:r>
      <w:r>
        <w:rPr>
          <w:rFonts w:hint="eastAsia"/>
        </w:rPr>
        <w:br/>
      </w:r>
      <w:r>
        <w:rPr>
          <w:rFonts w:hint="eastAsia"/>
        </w:rPr>
        <w:t>　　表5 重组人骨桥蛋白行业发展不利因素分析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进入重组人骨桥蛋白行业壁垒</w:t>
      </w:r>
      <w:r>
        <w:rPr>
          <w:rFonts w:hint="eastAsia"/>
        </w:rPr>
        <w:br/>
      </w:r>
      <w:r>
        <w:rPr>
          <w:rFonts w:hint="eastAsia"/>
        </w:rPr>
        <w:t>　　表7 近三年重组人骨桥蛋白主要企业在国际市场占有率（按销量，2020-2023）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2022年重组人骨桥蛋白主要企业在国际市场排名（按销量）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近三年全球市场主要企业重组人骨桥蛋白销量（2020-2023）&amp;（吨）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近三年重组人骨桥蛋白主要企业在国际市场占有率（按收入，2020-2023）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2022年重组人骨桥蛋白主要企业在国际市场排名（按收入）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近三年全球市场主要企业重组人骨桥蛋白销售收入（2020-2023）&amp;（万元）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近三年全球市场主要企业重组人骨桥蛋白销售价格（2020-2023）&amp;（元/吨）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近三年重组人骨桥蛋白主要企业在中国市场占有率（按销量，2020-2023）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2022年重组人骨桥蛋白主要企业在中国市场排名（按销量）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近三年中国市场主要企业重组人骨桥蛋白销量（2020-2023）&amp;（吨）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近三年重组人骨桥蛋白主要企业在中国市场占有率（按收入，2020-2023）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2022年重组人骨桥蛋白主要企业在中国市场排名（按收入）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近三年中国市场主要企业重组人骨桥蛋白销售收入（2020-2023）&amp;（万元）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全球主要厂商重组人骨桥蛋白总部及产地分布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全球主要厂商成立时间及重组人骨桥蛋白商业化日期</w:t>
      </w:r>
      <w:r>
        <w:rPr>
          <w:rFonts w:hint="eastAsia"/>
        </w:rPr>
        <w:br/>
      </w:r>
      <w:r>
        <w:rPr>
          <w:rFonts w:hint="eastAsia"/>
        </w:rPr>
        <w:t>　　表22 全球主要厂商重组人骨桥蛋白产品类型及应用</w:t>
      </w:r>
      <w:r>
        <w:rPr>
          <w:rFonts w:hint="eastAsia"/>
        </w:rPr>
        <w:br/>
      </w:r>
      <w:r>
        <w:rPr>
          <w:rFonts w:hint="eastAsia"/>
        </w:rPr>
        <w:t>　　表23 2022年全球重组人骨桥蛋白主要厂商市场地位（第一梯队、第二梯队和第三梯队）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全球重组人骨桥蛋白市场投资、并购等现状分析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全球主要地区重组人骨桥蛋白产量增速（CAGR）：（2018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全球主要地区重组人骨桥蛋白产量（2018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全球主要地区重组人骨桥蛋白产量（2018-2023）&amp;（吨）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全球主要地区重组人骨桥蛋白产量（2024-2029）&amp;（吨）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全球主要地区重组人骨桥蛋白产量市场份额（2018-2023）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全球主要地区重组人骨桥蛋白产量（2024-2029）&amp;（吨）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全球主要地区重组人骨桥蛋白销售收入增速：（2018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全球主要地区重组人骨桥蛋白销售收入（2018-2023）&amp;（万元）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全球主要地区重组人骨桥蛋白销售收入市场份额（2018-2023）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全球主要地区重组人骨桥蛋白收入（2024-2029）&amp;（万元）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全球主要地区重组人骨桥蛋白收入市场份额（2024-2029）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全球主要地区重组人骨桥蛋白销量（吨）：2018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全球主要地区重组人骨桥蛋白销量（2018-2023）&amp;（吨）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全球主要地区重组人骨桥蛋白销量市场份额（2018-2023）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全球主要地区重组人骨桥蛋白销量（2024-2029）&amp;（吨）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全球主要地区重组人骨桥蛋白销量份额（2024-2029）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重组人骨桥蛋白生产基地、销售区域、竞争对手及市场地位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重组人骨桥蛋白产品规格、参数及市场应用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重组人骨桥蛋白销量（吨）、收入（万元）、价格（元/吨）及毛利率（2018-2023）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全球不同产品类型重组人骨桥蛋白销量（2018-2023年）&amp;（吨）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表102 全球不同产品类型重组人骨桥蛋白销量市场份额（2018-2023）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全球不同产品类型重组人骨桥蛋白销量预测（2024-2029）&amp;（吨）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全球市场不同产品类型重组人骨桥蛋白销量市场份额预测（2024-2029）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全球不同产品类型重组人骨桥蛋白收入（2018-2023年）&amp;（万元）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全球不同产品类型重组人骨桥蛋白收入市场份额（2018-2023）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全球不同产品类型重组人骨桥蛋白收入预测（2024-2029）&amp;（万元）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全球不同产品类型重组人骨桥蛋白收入市场份额预测（2024-2029）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全球不同应用重组人骨桥蛋白销量（2018-2023年）&amp;（吨）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全球不同应用重组人骨桥蛋白销量市场份额（2018-2023）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全球不同应用重组人骨桥蛋白销量预测（2024-2029）&amp;（吨）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全球市场不同应用重组人骨桥蛋白销量市场份额预测（2024-2029）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全球不同应用重组人骨桥蛋白收入（2018-2023年）&amp;（万元）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全球不同应用重组人骨桥蛋白收入市场份额（2018-2023）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全球不同应用重组人骨桥蛋白收入预测（2024-2029）&amp;（万元）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全球不同应用重组人骨桥蛋白收入市场份额预测（2024-2029）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重组人骨桥蛋白行业发展趋势</w:t>
      </w:r>
      <w:r>
        <w:rPr>
          <w:rFonts w:hint="eastAsia"/>
        </w:rPr>
        <w:br/>
      </w:r>
      <w:r>
        <w:rPr>
          <w:rFonts w:hint="eastAsia"/>
        </w:rPr>
        <w:t>　　表118 重组人骨桥蛋白行业主要驱动因素</w:t>
      </w:r>
      <w:r>
        <w:rPr>
          <w:rFonts w:hint="eastAsia"/>
        </w:rPr>
        <w:br/>
      </w:r>
      <w:r>
        <w:rPr>
          <w:rFonts w:hint="eastAsia"/>
        </w:rPr>
        <w:t>　　表119 重组人骨桥蛋白行业供应链分析</w:t>
      </w:r>
      <w:r>
        <w:rPr>
          <w:rFonts w:hint="eastAsia"/>
        </w:rPr>
        <w:br/>
      </w:r>
      <w:r>
        <w:rPr>
          <w:rFonts w:hint="eastAsia"/>
        </w:rPr>
        <w:t>　　表120 重组人骨桥蛋白上游原料供应商</w:t>
      </w:r>
      <w:r>
        <w:rPr>
          <w:rFonts w:hint="eastAsia"/>
        </w:rPr>
        <w:br/>
      </w:r>
      <w:r>
        <w:rPr>
          <w:rFonts w:hint="eastAsia"/>
        </w:rPr>
        <w:t>　　表121 重组人骨桥蛋白行业主要下游客户</w:t>
      </w:r>
      <w:r>
        <w:rPr>
          <w:rFonts w:hint="eastAsia"/>
        </w:rPr>
        <w:br/>
      </w:r>
      <w:r>
        <w:rPr>
          <w:rFonts w:hint="eastAsia"/>
        </w:rPr>
        <w:t>　　表122 重组人骨桥蛋白行业典型经销商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重组人骨桥蛋白产品图片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全球不同产品类型重组人骨桥蛋白销售额2018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全球不同产品类型重组人骨桥蛋白市场份额2022 &amp; 2029</w:t>
      </w:r>
      <w:r>
        <w:rPr>
          <w:rFonts w:hint="eastAsia"/>
        </w:rPr>
        <w:br/>
      </w:r>
      <w:r>
        <w:rPr>
          <w:rFonts w:hint="eastAsia"/>
        </w:rPr>
        <w:t>　　图4 ＞80%产品图片</w:t>
      </w:r>
      <w:r>
        <w:rPr>
          <w:rFonts w:hint="eastAsia"/>
        </w:rPr>
        <w:br/>
      </w:r>
      <w:r>
        <w:rPr>
          <w:rFonts w:hint="eastAsia"/>
        </w:rPr>
        <w:t>　　图5 ＞95%产品图片</w:t>
      </w:r>
      <w:r>
        <w:rPr>
          <w:rFonts w:hint="eastAsia"/>
        </w:rPr>
        <w:br/>
      </w:r>
      <w:r>
        <w:rPr>
          <w:rFonts w:hint="eastAsia"/>
        </w:rPr>
        <w:t>　　图6 ＞97%产品图片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全球不同应用重组人骨桥蛋白销售额2018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全球不同应用重组人骨桥蛋白市场份额2022 VS 2029</w:t>
      </w:r>
      <w:r>
        <w:rPr>
          <w:rFonts w:hint="eastAsia"/>
        </w:rPr>
        <w:br/>
      </w:r>
      <w:r>
        <w:rPr>
          <w:rFonts w:hint="eastAsia"/>
        </w:rPr>
        <w:t>　　图10 酶联免疫吸附试验</w:t>
      </w:r>
      <w:r>
        <w:rPr>
          <w:rFonts w:hint="eastAsia"/>
        </w:rPr>
        <w:br/>
      </w:r>
      <w:r>
        <w:rPr>
          <w:rFonts w:hint="eastAsia"/>
        </w:rPr>
        <w:t>　　图11 蛋白质印迹法</w:t>
      </w:r>
      <w:r>
        <w:rPr>
          <w:rFonts w:hint="eastAsia"/>
        </w:rPr>
        <w:br/>
      </w:r>
      <w:r>
        <w:rPr>
          <w:rFonts w:hint="eastAsia"/>
        </w:rPr>
        <w:t>　　图12 抗体生产</w:t>
      </w:r>
      <w:r>
        <w:rPr>
          <w:rFonts w:hint="eastAsia"/>
        </w:rPr>
        <w:br/>
      </w:r>
      <w:r>
        <w:rPr>
          <w:rFonts w:hint="eastAsia"/>
        </w:rPr>
        <w:t>　　图13 蛋白质微阵列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2022年全球前五大生产商重组人骨桥蛋白市场份额</w:t>
      </w:r>
      <w:r>
        <w:rPr>
          <w:rFonts w:hint="eastAsia"/>
        </w:rPr>
        <w:br/>
      </w:r>
      <w:r>
        <w:rPr>
          <w:rFonts w:hint="eastAsia"/>
        </w:rPr>
        <w:t>　　图16 2022年全球重组人骨桥蛋白第一梯队、第二梯队和第三梯队厂商及市场份额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全球重组人骨桥蛋白产能、产量、产能利用率及发展趋势（2018-2029）&amp;（吨）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全球重组人骨桥蛋白产量、需求量及发展趋势（2018-2029）&amp;（吨）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全球主要地区重组人骨桥蛋白产量市场份额（2018-2029）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中国重组人骨桥蛋白产能、产量、产能利用率及发展趋势（2018-2029）&amp;（吨）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中国重组人骨桥蛋白产量、市场需求量及发展趋势（2018-2029）&amp;（吨）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全球重组人骨桥蛋白市场销售额及增长率：（2018-2029）&amp;（万元）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全球市场重组人骨桥蛋白市场规模：2018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全球市场重组人骨桥蛋白销量及增长率（2018-2029）&amp;（吨）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全球市场重组人骨桥蛋白价格趋势（2018-2029）&amp;（元/吨）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全球主要地区重组人骨桥蛋白销售收入（2018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全球主要地区重组人骨桥蛋白销售收入市场份额（2018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北美市场重组人骨桥蛋白销量及增长率（2018-2029）&amp;（吨）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北美市场重组人骨桥蛋白收入及增长率（2018-2029）&amp;（万元）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欧洲市场重组人骨桥蛋白销量及增长率（2018-2029）&amp;（吨）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欧洲市场重组人骨桥蛋白收入及增长率（2018-2029）&amp;（万元）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中国市场重组人骨桥蛋白销量及增长率（2018-2029）&amp;（吨）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中国市场重组人骨桥蛋白收入及增长率（2018-2029）&amp;（万元）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日本市场重组人骨桥蛋白销量及增长率（2018-2029）&amp;（吨）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日本市场重组人骨桥蛋白收入及增长率（2018-2029）&amp;（万元）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东南亚市场重组人骨桥蛋白销量及增长率（2018-2029）&amp;（吨）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东南亚市场重组人骨桥蛋白收入及增长率（2018-2029）&amp;（万元）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印度市场重组人骨桥蛋白销量及增长率（2018-2029）&amp;（吨）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图39 印度市场重组人骨桥蛋白收入及增长率（2018-2029）&amp;（万元）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全球不同产品类型重组人骨桥蛋白价格走势（2018-2029）&amp;（元/吨）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全球不同应用重组人骨桥蛋白价格走势（2018-2029）&amp;（元/吨）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重组人骨桥蛋白中国企业SWOT分析</w:t>
      </w:r>
      <w:r>
        <w:rPr>
          <w:rFonts w:hint="eastAsia"/>
        </w:rPr>
        <w:br/>
      </w:r>
      <w:r>
        <w:rPr>
          <w:rFonts w:hint="eastAsia"/>
        </w:rPr>
        <w:t>　　图43 重组人骨桥蛋白产业链</w:t>
      </w:r>
      <w:r>
        <w:rPr>
          <w:rFonts w:hint="eastAsia"/>
        </w:rPr>
        <w:br/>
      </w:r>
      <w:r>
        <w:rPr>
          <w:rFonts w:hint="eastAsia"/>
        </w:rPr>
        <w:t>　　图44 重组人骨桥蛋白行业采购模式分析</w:t>
      </w:r>
      <w:r>
        <w:rPr>
          <w:rFonts w:hint="eastAsia"/>
        </w:rPr>
        <w:br/>
      </w:r>
      <w:r>
        <w:rPr>
          <w:rFonts w:hint="eastAsia"/>
        </w:rPr>
        <w:t>　　图45 重组人骨桥蛋白行业生产模式分析</w:t>
      </w:r>
      <w:r>
        <w:rPr>
          <w:rFonts w:hint="eastAsia"/>
        </w:rPr>
        <w:br/>
      </w:r>
      <w:r>
        <w:rPr>
          <w:rFonts w:hint="eastAsia"/>
        </w:rPr>
        <w:t>　　图46 重组人骨桥蛋白行业销售模式分析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5d8b7ba404387" w:history="1">
        <w:r>
          <w:rPr>
            <w:rStyle w:val="Hyperlink"/>
          </w:rPr>
          <w:t>全球与中国重组人骨桥蛋白市场研究及趋势分析报告（2024-2029年）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5d8b7ba404387" w:history="1">
        <w:r>
          <w:rPr>
            <w:rStyle w:val="Hyperlink"/>
          </w:rPr>
          <w:t>https://www.20087.com/9/78/ZhongZuRenGuQiaoDanBaiDeQianJingQuShi.html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1340785aa44bd" w:history="1">
      <w:r>
        <w:rPr>
          <w:rStyle w:val="Hyperlink"/>
        </w:rPr>
        <w:t>全球与中国重组人骨桥蛋白市场研究及趋势分析报告（2024-2029年）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ongZuRenGuQiaoDanBaiDeQianJingQuShi.html" TargetMode="External" Id="Ra9b5d8b7ba40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ongZuRenGuQiaoDanBaiDeQianJingQuShi.html" TargetMode="External" Id="Re7f1340785aa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2023-09-20T03:47:07Z</dcterms:created>
  <dcterms:modified xsi:type="dcterms:W3CDTF">2023-09-20T04:47:07Z</dcterms:modified>
  <dc:subject>全球与中国重组人骨桥蛋白市场研究及趋势分析报告（2024-2029年）</dc:subject>
  <dc:title>全球与中国重组人骨桥蛋白市场研究及趋势分析报告（2024-2029年）</dc:title>
  <cp:keywords>全球与中国重组人骨桥蛋白市场研究及趋势分析报告（2024-2029年）</cp:keywords>
  <dc:description>全球与中国重组人骨桥蛋白市场研究及趋势分析报告（2024-2029年）</dc:description>
</cp:coreProperties>
</file>