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8d464c78c4a05" w:history="1">
              <w:r>
                <w:rPr>
                  <w:rStyle w:val="Hyperlink"/>
                </w:rPr>
                <w:t>2026-2032年全球与中国个人耳镜行业调研及前景趋势报告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8d464c78c4a05" w:history="1">
              <w:r>
                <w:rPr>
                  <w:rStyle w:val="Hyperlink"/>
                </w:rPr>
                <w:t>2026-2032年全球与中国个人耳镜行业调研及前景趋势报告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8d464c78c4a05" w:history="1">
                <w:r>
                  <w:rPr>
                    <w:rStyle w:val="Hyperlink"/>
                  </w:rPr>
                  <w:t>https://www.20087.com/3/59/GeRenErJingDeXianZhuangYuFaZhanQianJing.html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耳镜是家庭耳道健康自查工具，多采用微型摄像头与LED照明集成于手持探头，通过蓝牙或Wi-Fi连接智能手机实时成像。产品开发强调图像清晰度（通常1080P以上）、防水等级（IP67）及儿童安全设计（如限深结构）。用户高度关注耳垢遮挡下的成像穿透能力、操作稳定性及隐私数据本地处理机制。然而，非专业用户易因角度不当误判鼓膜状态；部分设备缺乏医学图像标注辅助，诊断参考价值有限。</w:t>
      </w:r>
      <w:r>
        <w:rPr>
          <w:rFonts w:hint="eastAsia"/>
        </w:rPr>
        <w:br/>
      </w:r>
      <w:r>
        <w:rPr>
          <w:rFonts w:hint="eastAsia"/>
        </w:rPr>
        <w:t>　　未来，个人耳镜将向AI辅助诊断、远程医疗整合与预防性健康管理拓展。市场调研网指出，深度学习模型自动识别鼓膜充血、穿孔或积液特征，生成结构化报告供医生参考；实时视频直连耳鼻喉科实现远程初筛。设备联动听力测试APP构建耳部健康档案；低蓝光照明减少检查不适感。在家庭健康监测普及趋势下，耳镜纳入慢病管理套件（如中耳炎高风险人群）。长远看，个人耳镜将从可视化工具升级为融合智能识别、医患协同与主动健康干预的居家耳科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8d464c78c4a05" w:history="1">
        <w:r>
          <w:rPr>
            <w:rStyle w:val="Hyperlink"/>
          </w:rPr>
          <w:t>2026-2032年全球与中国个人耳镜行业调研及前景趋势报告</w:t>
        </w:r>
      </w:hyperlink>
      <w:r>
        <w:rPr>
          <w:rFonts w:hint="eastAsia"/>
        </w:rPr>
        <w:t>》，2025年个人耳镜行业市场规模达 亿元，预计2032年市场规模将达 亿元，期间年均复合增长率（CAGR）达 %。报告主要基于统计局、相关协会等机构的详实数据，全面分析个人耳镜市场规模、价格走势及需求特征，梳理个人耳镜产业链各环节发展现状。报告客观评估个人耳镜行业技术演进方向与市场格局变化，对个人耳镜未来发展趋势作出合理预测，并分析个人耳镜不同细分领域的成长空间与潜在风险。通过对个人耳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卤素耳镜</w:t>
      </w:r>
      <w:r>
        <w:rPr>
          <w:rFonts w:hint="eastAsia"/>
        </w:rPr>
        <w:br/>
      </w:r>
      <w:r>
        <w:rPr>
          <w:rFonts w:hint="eastAsia"/>
        </w:rPr>
        <w:t>　　　　1.3.3 光纤耳镜</w:t>
      </w:r>
      <w:r>
        <w:rPr>
          <w:rFonts w:hint="eastAsia"/>
        </w:rPr>
        <w:br/>
      </w:r>
      <w:r>
        <w:rPr>
          <w:rFonts w:hint="eastAsia"/>
        </w:rPr>
        <w:t>　　　　1.3.4 视频耳镜</w:t>
      </w:r>
      <w:r>
        <w:rPr>
          <w:rFonts w:hint="eastAsia"/>
        </w:rPr>
        <w:br/>
      </w:r>
      <w:r>
        <w:rPr>
          <w:rFonts w:hint="eastAsia"/>
        </w:rPr>
        <w:t>　　　　1.3.5 LED耳镜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按应用细分，全球个人耳镜市场规模2021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个人耳镜行业发展总体概况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个人耳镜行业发展主要特点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个人耳镜行业发展影响因素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个人耳镜有利因素</w:t>
      </w:r>
      <w:r>
        <w:rPr>
          <w:rFonts w:hint="eastAsia"/>
        </w:rPr>
        <w:br/>
      </w:r>
      <w:r>
        <w:rPr>
          <w:rFonts w:hint="eastAsia"/>
        </w:rPr>
        <w:t>　　　　1.5.3 .2 个人耳镜不利因素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全球主要厂商成立时间及个人耳镜商业化日期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全球主要厂商个人耳镜产品类型及应用</w:t>
      </w:r>
      <w:r>
        <w:rPr>
          <w:rFonts w:hint="eastAsia"/>
        </w:rPr>
        <w:br/>
      </w:r>
      <w:r>
        <w:rPr>
          <w:rFonts w:hint="eastAsia"/>
        </w:rPr>
        <w:t>　　2.9 个人耳镜行业集中度、竞争程度分析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全球个人耳镜总体规模分析</w:t>
      </w:r>
      <w:r>
        <w:rPr>
          <w:rFonts w:hint="eastAsia"/>
        </w:rPr>
        <w:br/>
      </w:r>
      <w:r>
        <w:rPr>
          <w:rFonts w:hint="eastAsia"/>
        </w:rPr>
        <w:t>　　3.1 全球个人耳镜供需现状及预测（2021-2032）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中国市场个人耳镜进出口（2021-2032）</w:t>
      </w:r>
      <w:r>
        <w:rPr>
          <w:rFonts w:hint="eastAsia"/>
        </w:rPr>
        <w:br/>
      </w:r>
      <w:r>
        <w:rPr>
          <w:rFonts w:hint="eastAsia"/>
        </w:rPr>
        <w:t>　　3.4 全球个人耳镜销量及销售额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不同产品类型个人耳镜分析</w:t>
      </w:r>
      <w:r>
        <w:rPr>
          <w:rFonts w:hint="eastAsia"/>
        </w:rPr>
        <w:br/>
      </w:r>
      <w:r>
        <w:rPr>
          <w:rFonts w:hint="eastAsia"/>
        </w:rPr>
        <w:t>　　6.1 全球不同产品类型个人耳镜销量（2021-2032）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不同应用个人耳镜分析</w:t>
      </w:r>
      <w:r>
        <w:rPr>
          <w:rFonts w:hint="eastAsia"/>
        </w:rPr>
        <w:br/>
      </w:r>
      <w:r>
        <w:rPr>
          <w:rFonts w:hint="eastAsia"/>
        </w:rPr>
        <w:t>　　7.1 全球不同应用个人耳镜销量（2021-2032）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个人耳镜行业发展趋势</w:t>
      </w:r>
      <w:r>
        <w:rPr>
          <w:rFonts w:hint="eastAsia"/>
        </w:rPr>
        <w:br/>
      </w:r>
      <w:r>
        <w:rPr>
          <w:rFonts w:hint="eastAsia"/>
        </w:rPr>
        <w:t>　　8.2 个人耳镜行业主要驱动因素</w:t>
      </w:r>
      <w:r>
        <w:rPr>
          <w:rFonts w:hint="eastAsia"/>
        </w:rPr>
        <w:br/>
      </w:r>
      <w:r>
        <w:rPr>
          <w:rFonts w:hint="eastAsia"/>
        </w:rPr>
        <w:t>　　8.3 个人耳镜中国企业SWOT分析</w:t>
      </w:r>
      <w:r>
        <w:rPr>
          <w:rFonts w:hint="eastAsia"/>
        </w:rPr>
        <w:br/>
      </w:r>
      <w:r>
        <w:rPr>
          <w:rFonts w:hint="eastAsia"/>
        </w:rPr>
        <w:t>　　8.4 中国个人耳镜行业政策环境分析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个人耳镜行业产业链简介</w:t>
      </w:r>
      <w:r>
        <w:rPr>
          <w:rFonts w:hint="eastAsia"/>
        </w:rPr>
        <w:br/>
      </w:r>
      <w:r>
        <w:rPr>
          <w:rFonts w:hint="eastAsia"/>
        </w:rPr>
        <w:t>　　　　9.1.1 个人耳镜行业供应链分析</w:t>
      </w:r>
      <w:r>
        <w:rPr>
          <w:rFonts w:hint="eastAsia"/>
        </w:rPr>
        <w:br/>
      </w:r>
      <w:r>
        <w:rPr>
          <w:rFonts w:hint="eastAsia"/>
        </w:rPr>
        <w:t>　　　　9.1.2 个人耳镜主要原料及供应情况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个人耳镜行业采购模式</w:t>
      </w:r>
      <w:r>
        <w:rPr>
          <w:rFonts w:hint="eastAsia"/>
        </w:rPr>
        <w:br/>
      </w:r>
      <w:r>
        <w:rPr>
          <w:rFonts w:hint="eastAsia"/>
        </w:rPr>
        <w:t>　　9.3 个人耳镜行业生产模式</w:t>
      </w:r>
      <w:r>
        <w:rPr>
          <w:rFonts w:hint="eastAsia"/>
        </w:rPr>
        <w:br/>
      </w:r>
      <w:r>
        <w:rPr>
          <w:rFonts w:hint="eastAsia"/>
        </w:rPr>
        <w:t>　　9.4 个人耳镜行业销售模式及销售渠道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按应用细分，全球个人耳镜市场规模（CAGR）2021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个人耳镜行业发展主要特点</w:t>
      </w:r>
      <w:r>
        <w:rPr>
          <w:rFonts w:hint="eastAsia"/>
        </w:rPr>
        <w:br/>
      </w:r>
      <w:r>
        <w:rPr>
          <w:rFonts w:hint="eastAsia"/>
        </w:rPr>
        <w:t>　　表 4： 个人耳镜行业发展有利因素分析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个人耳镜行业发展不利因素分析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进入个人耳镜行业壁垒</w:t>
      </w:r>
      <w:r>
        <w:rPr>
          <w:rFonts w:hint="eastAsia"/>
        </w:rPr>
        <w:br/>
      </w:r>
      <w:r>
        <w:rPr>
          <w:rFonts w:hint="eastAsia"/>
        </w:rPr>
        <w:t>　　表 7： 个人耳镜主要企业在国际市场占有率（按销量，2023-2026）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2025年个人耳镜主要企业在国际市场排名（按销量）&amp;（千件）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全球市场主要企业个人耳镜销量（2023-2026）&amp;（千件）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个人耳镜主要企业在国际市场占有率（按收入，2023-2026）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2025年个人耳镜主要企业在国际市场排名（按收入）&amp;（万元）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全球市场主要企业个人耳镜销售价格（2023-2026）&amp;（元/件）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个人耳镜主要企业在中国市场占有率（按销量，2023-2026）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2025年个人耳镜主要企业在中国市场排名（按销量）&amp;（千件）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中国市场主要企业个人耳镜销量（2023-2026）&amp;（千件）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个人耳镜主要企业在中国市场占有率（按收入，2023-2026）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2025年个人耳镜主要企业在中国市场排名（按收入）&amp;（万元）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全球主要厂商个人耳镜总部及产地分布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全球主要厂商成立时间及个人耳镜商业化日期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全球主要厂商个人耳镜产品类型及应用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2025年全球个人耳镜主要厂商市场地位（第一梯队、第二梯队和第三梯队）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全球个人耳镜市场投资、并购等现状分析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全球主要地区个人耳镜产量增速（CAGR）：（2021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全球主要地区个人耳镜产量（2021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全球主要地区个人耳镜产量（2021-2026）&amp;（千件）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全球主要地区个人耳镜产量（2027-2032）&amp;（千件）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全球主要地区个人耳镜产量市场份额（2021-2026）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全球主要地区个人耳镜产量市场份额（2027-2032）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中国市场个人耳镜产量、销量、进出口（2021-2026）&amp;（千件）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中国市场个人耳镜产量、销量、进出口预测（2027-2032）&amp;（千件）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全球主要地区个人耳镜销售收入增速：（2021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全球主要地区个人耳镜销售收入（2021-2026）&amp;（万元）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全球主要地区个人耳镜销售收入市场份额（2021-2026）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全球主要地区个人耳镜收入（2027-2032）&amp;（万元）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全球主要地区个人耳镜收入市场份额（2027-2032）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全球主要地区个人耳镜销量（千件）：2021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全球主要地区个人耳镜销量（2027-2032）&amp;（千件）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全球主要地区个人耳镜销量份额（2027-2032）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个人耳镜行业发展趋势</w:t>
      </w:r>
      <w:r>
        <w:rPr>
          <w:rFonts w:hint="eastAsia"/>
        </w:rPr>
        <w:br/>
      </w:r>
      <w:r>
        <w:rPr>
          <w:rFonts w:hint="eastAsia"/>
        </w:rPr>
        <w:t>　　表 191： 个人耳镜行业主要驱动因素</w:t>
      </w:r>
      <w:r>
        <w:rPr>
          <w:rFonts w:hint="eastAsia"/>
        </w:rPr>
        <w:br/>
      </w:r>
      <w:r>
        <w:rPr>
          <w:rFonts w:hint="eastAsia"/>
        </w:rPr>
        <w:t>　　表 192： 个人耳镜行业供应链分析</w:t>
      </w:r>
      <w:r>
        <w:rPr>
          <w:rFonts w:hint="eastAsia"/>
        </w:rPr>
        <w:br/>
      </w:r>
      <w:r>
        <w:rPr>
          <w:rFonts w:hint="eastAsia"/>
        </w:rPr>
        <w:t>　　表 193： 个人耳镜上游原料供应商</w:t>
      </w:r>
      <w:r>
        <w:rPr>
          <w:rFonts w:hint="eastAsia"/>
        </w:rPr>
        <w:br/>
      </w:r>
      <w:r>
        <w:rPr>
          <w:rFonts w:hint="eastAsia"/>
        </w:rPr>
        <w:t>　　表 194： 个人耳镜主要地区不同应用客户分析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个人耳镜典型经销商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全球不同产品类型个人耳镜市场份额2025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卤素耳镜产品图片</w:t>
      </w:r>
      <w:r>
        <w:rPr>
          <w:rFonts w:hint="eastAsia"/>
        </w:rPr>
        <w:br/>
      </w:r>
      <w:r>
        <w:rPr>
          <w:rFonts w:hint="eastAsia"/>
        </w:rPr>
        <w:t>　　图 5： 光纤耳镜产品图片</w:t>
      </w:r>
      <w:r>
        <w:rPr>
          <w:rFonts w:hint="eastAsia"/>
        </w:rPr>
        <w:br/>
      </w:r>
      <w:r>
        <w:rPr>
          <w:rFonts w:hint="eastAsia"/>
        </w:rPr>
        <w:t>　　图 6： 视频耳镜产品图片</w:t>
      </w:r>
      <w:r>
        <w:rPr>
          <w:rFonts w:hint="eastAsia"/>
        </w:rPr>
        <w:br/>
      </w:r>
      <w:r>
        <w:rPr>
          <w:rFonts w:hint="eastAsia"/>
        </w:rPr>
        <w:t>　　图 7： LED耳镜产品图片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全球不同应用个人耳镜市场份额2025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2025年全球前五大生产商个人耳镜市场份额</w:t>
      </w:r>
      <w:r>
        <w:rPr>
          <w:rFonts w:hint="eastAsia"/>
        </w:rPr>
        <w:br/>
      </w:r>
      <w:r>
        <w:rPr>
          <w:rFonts w:hint="eastAsia"/>
        </w:rPr>
        <w:t>　　图 13： 2025年全球个人耳镜第一梯队、第二梯队和第三梯队厂商及市场份额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全球个人耳镜产能、产量、产能利用率及发展趋势（2021-2032）&amp;（千件）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全球个人耳镜产量、需求量及发展趋势（2021-2032）&amp;（千件）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全球主要地区个人耳镜产量市场份额（2021-2032）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中国个人耳镜产能、产量、产能利用率及发展趋势（2021-2032）&amp;（千件）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中国个人耳镜产量、市场需求量及发展趋势（2021-2032）&amp;（千件）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全球个人耳镜市场销售额及增长率：（2021-2032）&amp;（万元）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全球市场个人耳镜市场规模：2021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全球市场个人耳镜价格趋势（2021-2032）&amp;（元/件）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全球主要地区个人耳镜销售收入（2021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全球主要地区个人耳镜销售收入市场份额（2021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全球不同产品类型个人耳镜价格走势（2021-2032）&amp;（元/件）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全球不同应用个人耳镜价格走势（2021-2032）&amp;（元/件）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个人耳镜中国企业SWOT分析</w:t>
      </w:r>
      <w:r>
        <w:rPr>
          <w:rFonts w:hint="eastAsia"/>
        </w:rPr>
        <w:br/>
      </w:r>
      <w:r>
        <w:rPr>
          <w:rFonts w:hint="eastAsia"/>
        </w:rPr>
        <w:t>　　图 44： 个人耳镜产业链</w:t>
      </w:r>
      <w:r>
        <w:rPr>
          <w:rFonts w:hint="eastAsia"/>
        </w:rPr>
        <w:br/>
      </w:r>
      <w:r>
        <w:rPr>
          <w:rFonts w:hint="eastAsia"/>
        </w:rPr>
        <w:t>　　图 45： 个人耳镜行业采购模式分析</w:t>
      </w:r>
      <w:r>
        <w:rPr>
          <w:rFonts w:hint="eastAsia"/>
        </w:rPr>
        <w:br/>
      </w:r>
      <w:r>
        <w:rPr>
          <w:rFonts w:hint="eastAsia"/>
        </w:rPr>
        <w:t>　　图 46： 个人耳镜行业生产模式</w:t>
      </w:r>
      <w:r>
        <w:rPr>
          <w:rFonts w:hint="eastAsia"/>
        </w:rPr>
        <w:br/>
      </w:r>
      <w:r>
        <w:rPr>
          <w:rFonts w:hint="eastAsia"/>
        </w:rPr>
        <w:t>　　图 47： 个人耳镜行业销售模式分析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8d464c78c4a05" w:history="1">
        <w:r>
          <w:rPr>
            <w:rStyle w:val="Hyperlink"/>
          </w:rPr>
          <w:t>2026-2032年全球与中国个人耳镜行业调研及前景趋势报告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8d464c78c4a05" w:history="1">
        <w:r>
          <w:rPr>
            <w:rStyle w:val="Hyperlink"/>
          </w:rPr>
          <w:t>https://www.20087.com/3/59/GeRenErJingDeXianZhuangYuFaZhanQianJing.html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7286bb55d4c9c" w:history="1">
      <w:r>
        <w:rPr>
          <w:rStyle w:val="Hyperlink"/>
        </w:rPr>
        <w:t>2026-2032年全球与中国个人耳镜行业调研及前景趋势报告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eRenErJingDeXianZhuangYuFaZhanQianJing.html" TargetMode="External" Id="Rf3a8d464c78c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eRenErJingDeXianZhuangYuFaZhanQianJing.html" TargetMode="External" Id="R6b67286bb55d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2026-03-28T02:32:24Z</dcterms:created>
  <dcterms:modified xsi:type="dcterms:W3CDTF">2026-03-28T03:32:24Z</dcterms:modified>
  <dc:subject>2026-2032年全球与中国个人耳镜行业调研及前景趋势报告</dc:subject>
  <dc:title>2026-2032年全球与中国个人耳镜行业调研及前景趋势报告</dc:title>
  <cp:keywords>2026-2032年全球与中国个人耳镜行业调研及前景趋势报告</cp:keywords>
  <dc:description>2026-2032年全球与中国个人耳镜行业调研及前景趋势报告</dc:description>
</cp:coreProperties>
</file>