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2ebe1e6b94a5f" w:history="1">
              <w:r>
                <w:rPr>
                  <w:rStyle w:val="Hyperlink"/>
                </w:rPr>
                <w:t>中国降脂药市场现状分析与前景趋势报告（2024-2030年）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2ebe1e6b94a5f" w:history="1">
              <w:r>
                <w:rPr>
                  <w:rStyle w:val="Hyperlink"/>
                </w:rPr>
                <w:t>中国降脂药市场现状分析与前景趋势报告（2024-2030年）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2ebe1e6b94a5f" w:history="1">
                <w:r>
                  <w:rPr>
                    <w:rStyle w:val="Hyperlink"/>
                  </w:rPr>
                  <w:t>https://www.20087.com/3/99/JiangZhiYaoShiChangQianJingFenXi.html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药是治疗高血脂症和预防心血管疾病的常用药物，近年来在药物研发和治疗方法上有了显著进展。除了传统的他汀类药物，新型降脂药如PCSK9抑制剂和胆固醇吸收抑制剂等，提供了更多治疗选择，特别是对于他汀不耐受或疗效不佳的患者。这些新型药物通过不同的机制降低血液中的胆固醇水平，显示出更好的疗效和更低的副作用。同时，药物的个体化治疗和长期安全性成为研究的重点。</w:t>
      </w:r>
      <w:r>
        <w:rPr>
          <w:rFonts w:hint="eastAsia"/>
        </w:rPr>
        <w:br/>
      </w:r>
      <w:r>
        <w:rPr>
          <w:rFonts w:hint="eastAsia"/>
        </w:rPr>
        <w:t>　　未来，降脂药的发展将更加注重精准医疗和药物安全性。精准医疗方面，通过基因检测等手段，实现药物的个体化选择，提高治疗效果和减少不必要的副作用。药物安全性方面，将加强对药物长期使用后潜在副作用的监测和研究，确保患者长期使用的安全性。此外，结合生活方式的干预，如饮食和运动，将是未来降脂治疗的重要方向，以实现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2ebe1e6b94a5f" w:history="1">
        <w:r>
          <w:rPr>
            <w:rStyle w:val="Hyperlink"/>
          </w:rPr>
          <w:t>中国降脂药市场现状分析与前景趋势报告（2024-2030年）</w:t>
        </w:r>
      </w:hyperlink>
      <w:r>
        <w:rPr>
          <w:rFonts w:hint="eastAsia"/>
        </w:rPr>
        <w:t>》深入剖析了当前降脂药行业的现状，全面梳理了降脂药市场需求、市场规模、产业链结构以及价格体系。降脂药报告探讨了降脂药各细分市场的特点，展望了市场前景与发展趋势，并基于权威数据进行了科学预测。同时，降脂药报告还对品牌竞争格局、市场集中度、重点企业运营状况进行了客观分析，指出了行业面临的风险与机遇。降脂药报告旨在为降脂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降脂药行业概述</w:t>
      </w:r>
      <w:r>
        <w:rPr>
          <w:rFonts w:hint="eastAsia"/>
        </w:rPr>
        <w:br/>
      </w:r>
      <w:r>
        <w:rPr>
          <w:rFonts w:hint="eastAsia"/>
        </w:rPr>
        <w:t>　　第一节 降脂药定义与分类</w:t>
      </w:r>
      <w:r>
        <w:rPr>
          <w:rFonts w:hint="eastAsia"/>
        </w:rPr>
        <w:br/>
      </w:r>
      <w:r>
        <w:rPr>
          <w:rFonts w:hint="eastAsia"/>
        </w:rPr>
        <w:t>　　第二节 降脂药应用领域</w:t>
      </w:r>
      <w:r>
        <w:rPr>
          <w:rFonts w:hint="eastAsia"/>
        </w:rPr>
        <w:br/>
      </w:r>
      <w:r>
        <w:rPr>
          <w:rFonts w:hint="eastAsia"/>
        </w:rPr>
        <w:t>　　第三节 降脂药行业经济指标分析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降脂药产业链及经营模式分析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三、降脂药销售模式及销售渠道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全球降脂药市场发展综述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2019-2023年全球降脂药市场规模与趋势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主要国家与地区降脂药市场分析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2024-2030年全球降脂药行业发展趋势与前景预测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中国降脂药行业市场分析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2023-2024年降脂药产能与投资动态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一、国内降脂药产能及利用情况</w:t>
      </w:r>
      <w:r>
        <w:rPr>
          <w:rFonts w:hint="eastAsia"/>
        </w:rPr>
        <w:br/>
      </w:r>
      <w:r>
        <w:rPr>
          <w:rFonts w:hint="eastAsia"/>
        </w:rPr>
        <w:t>　　　　二、降脂药产能扩张与投资动态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2024-2030年降脂药行业产量统计与趋势预测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一、2019-2023年降脂药行业产量数据统计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1、2019-2023年降脂药产量及增长趋势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2、2019-2023年降脂药细分产品产量及份额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二、影响降脂药产量的关键因素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三、2024-2030年降脂药产量预测</w:t>
      </w:r>
      <w:r>
        <w:rPr>
          <w:rFonts w:hint="eastAsia"/>
        </w:rPr>
        <w:br/>
      </w:r>
      <w:r>
        <w:rPr>
          <w:rFonts w:hint="eastAsia"/>
        </w:rPr>
        <w:t>　　第三节 2024-2030年降脂药市场需求与销售分析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一、2023-2024年降脂药行业需求现状</w:t>
      </w:r>
      <w:r>
        <w:rPr>
          <w:rFonts w:hint="eastAsia"/>
        </w:rPr>
        <w:br/>
      </w:r>
      <w:r>
        <w:rPr>
          <w:rFonts w:hint="eastAsia"/>
        </w:rPr>
        <w:t>　　　　二、降脂药客户群体与需求特点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三、2019-2023年降脂药行业销售规模分析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四、2024-2030年降脂药市场增长潜力与规模预测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中国降脂药细分市场与下游应用领域分析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降脂药细分市场分析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一、2023-2024年降脂药主要细分产品市场现状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降脂药下游应用与客户群体分析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一、2023-2024年降脂药各应用领域市场现状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2023-2024年中国降脂药技术发展研究</w:t>
      </w:r>
      <w:r>
        <w:rPr>
          <w:rFonts w:hint="eastAsia"/>
        </w:rPr>
        <w:br/>
      </w:r>
      <w:r>
        <w:rPr>
          <w:rFonts w:hint="eastAsia"/>
        </w:rPr>
        <w:t>　　第一节 当前降脂药技术发展现状</w:t>
      </w:r>
      <w:r>
        <w:rPr>
          <w:rFonts w:hint="eastAsia"/>
        </w:rPr>
        <w:br/>
      </w:r>
      <w:r>
        <w:rPr>
          <w:rFonts w:hint="eastAsia"/>
        </w:rPr>
        <w:t>　　第二节 国内外降脂药技术差异与原因</w:t>
      </w:r>
      <w:r>
        <w:rPr>
          <w:rFonts w:hint="eastAsia"/>
        </w:rPr>
        <w:br/>
      </w:r>
      <w:r>
        <w:rPr>
          <w:rFonts w:hint="eastAsia"/>
        </w:rPr>
        <w:t>　　第三节 降脂药技术创新与发展趋势预测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技术进步对降脂药行业的影响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降脂药价格机制与竞争策略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一、2019-2023年降脂药市场价格走势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降脂药定价策略与方法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2024-2030年降脂药价格竞争态势与趋势预测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中国降脂药行业重点区域市场研究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2023-2024年重点区域降脂药市场发展概况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2019-2023年中国降脂药行业进出口情况分析</w:t>
      </w:r>
      <w:r>
        <w:rPr>
          <w:rFonts w:hint="eastAsia"/>
        </w:rPr>
        <w:br/>
      </w:r>
      <w:r>
        <w:rPr>
          <w:rFonts w:hint="eastAsia"/>
        </w:rPr>
        <w:t>　　第一节 降脂药行业进口情况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一、2019-2023年降脂药进口规模及增长情况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二、降脂药主要进口来源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降脂药行业出口情况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一、2019-2023年降脂药出口规模及增长情况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二、降脂药主要出口目的地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2019-2023年中国降脂药行业总体发展与财务状况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2019-2023年中国降脂药行业规模情况</w:t>
      </w:r>
      <w:r>
        <w:rPr>
          <w:rFonts w:hint="eastAsia"/>
        </w:rPr>
        <w:br/>
      </w:r>
      <w:r>
        <w:rPr>
          <w:rFonts w:hint="eastAsia"/>
        </w:rPr>
        <w:t>　　　　一、降脂药行业企业数量规模</w:t>
      </w:r>
      <w:r>
        <w:rPr>
          <w:rFonts w:hint="eastAsia"/>
        </w:rPr>
        <w:br/>
      </w:r>
      <w:r>
        <w:rPr>
          <w:rFonts w:hint="eastAsia"/>
        </w:rPr>
        <w:t>　　　　二、降脂药行业从业人员规模</w:t>
      </w:r>
      <w:r>
        <w:rPr>
          <w:rFonts w:hint="eastAsia"/>
        </w:rPr>
        <w:br/>
      </w:r>
      <w:r>
        <w:rPr>
          <w:rFonts w:hint="eastAsia"/>
        </w:rPr>
        <w:t>　　　　三、降脂药行业市场敏感性分析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2019-2023年中国降脂药行业财务能力分析</w:t>
      </w:r>
      <w:r>
        <w:rPr>
          <w:rFonts w:hint="eastAsia"/>
        </w:rPr>
        <w:br/>
      </w:r>
      <w:r>
        <w:rPr>
          <w:rFonts w:hint="eastAsia"/>
        </w:rPr>
        <w:t>　　　　一、降脂药行业盈利能力</w:t>
      </w:r>
      <w:r>
        <w:rPr>
          <w:rFonts w:hint="eastAsia"/>
        </w:rPr>
        <w:br/>
      </w:r>
      <w:r>
        <w:rPr>
          <w:rFonts w:hint="eastAsia"/>
        </w:rPr>
        <w:t>　　　　二、降脂药行业偿债能力</w:t>
      </w:r>
      <w:r>
        <w:rPr>
          <w:rFonts w:hint="eastAsia"/>
        </w:rPr>
        <w:br/>
      </w:r>
      <w:r>
        <w:rPr>
          <w:rFonts w:hint="eastAsia"/>
        </w:rPr>
        <w:t>　　　　三、降脂药行业营运能力</w:t>
      </w:r>
      <w:r>
        <w:rPr>
          <w:rFonts w:hint="eastAsia"/>
        </w:rPr>
        <w:br/>
      </w:r>
      <w:r>
        <w:rPr>
          <w:rFonts w:hint="eastAsia"/>
        </w:rPr>
        <w:t>　　　　四、降脂药行业发展能力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降脂药行业重点企业调研分析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中国降脂药行业竞争格局分析</w:t>
      </w:r>
      <w:r>
        <w:rPr>
          <w:rFonts w:hint="eastAsia"/>
        </w:rPr>
        <w:br/>
      </w:r>
      <w:r>
        <w:rPr>
          <w:rFonts w:hint="eastAsia"/>
        </w:rPr>
        <w:t>　　第一节 降脂药行业竞争格局总览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2023-2024年降脂药行业竞争力分析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2019-2023年降脂药行业企业并购活动分析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2023-2024年降脂药行业会展与招投标活动分析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一、降脂药行业会展活动及其市场影响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2024年中国降脂药企业发展企业发展策略与建议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降脂药销售模式与渠道策略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降脂药品牌与市场推广策略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降脂药研发投入与技术创新能力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降脂药合作联盟与资源整合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中国降脂药行业风险与对策</w:t>
      </w:r>
      <w:r>
        <w:rPr>
          <w:rFonts w:hint="eastAsia"/>
        </w:rPr>
        <w:br/>
      </w:r>
      <w:r>
        <w:rPr>
          <w:rFonts w:hint="eastAsia"/>
        </w:rPr>
        <w:t>　　第一节 降脂药行业SWOT分析</w:t>
      </w:r>
      <w:r>
        <w:rPr>
          <w:rFonts w:hint="eastAsia"/>
        </w:rPr>
        <w:br/>
      </w:r>
      <w:r>
        <w:rPr>
          <w:rFonts w:hint="eastAsia"/>
        </w:rPr>
        <w:t>　　　　一、降脂药行业优势</w:t>
      </w:r>
      <w:r>
        <w:rPr>
          <w:rFonts w:hint="eastAsia"/>
        </w:rPr>
        <w:br/>
      </w:r>
      <w:r>
        <w:rPr>
          <w:rFonts w:hint="eastAsia"/>
        </w:rPr>
        <w:t>　　　　二、降脂药行业劣势</w:t>
      </w:r>
      <w:r>
        <w:rPr>
          <w:rFonts w:hint="eastAsia"/>
        </w:rPr>
        <w:br/>
      </w:r>
      <w:r>
        <w:rPr>
          <w:rFonts w:hint="eastAsia"/>
        </w:rPr>
        <w:t>　　　　三、降脂药市场机会</w:t>
      </w:r>
      <w:r>
        <w:rPr>
          <w:rFonts w:hint="eastAsia"/>
        </w:rPr>
        <w:br/>
      </w:r>
      <w:r>
        <w:rPr>
          <w:rFonts w:hint="eastAsia"/>
        </w:rPr>
        <w:t>　　　　四、降脂药市场威胁</w:t>
      </w:r>
      <w:r>
        <w:rPr>
          <w:rFonts w:hint="eastAsia"/>
        </w:rPr>
        <w:br/>
      </w:r>
      <w:r>
        <w:rPr>
          <w:rFonts w:hint="eastAsia"/>
        </w:rPr>
        <w:t>　　第二节 降脂药行业风险及对策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2024-2030年中国降脂药行业前景与发展趋势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2023-2024年降脂药行业发展环境分析</w:t>
      </w:r>
      <w:r>
        <w:rPr>
          <w:rFonts w:hint="eastAsia"/>
        </w:rPr>
        <w:br/>
      </w:r>
      <w:r>
        <w:rPr>
          <w:rFonts w:hint="eastAsia"/>
        </w:rPr>
        <w:t>　　　　一、降脂药行业主管部门与监管体制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二、降脂药行业主要法律法规及政策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三、降脂药行业标准与质量监管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2024-2030年降脂药行业发展趋势与方向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2024-2030年降脂药行业发展潜力与机遇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降脂药行业研究结论与建议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[.中智.林.]降脂药行业发展建议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降脂药行业类别</w:t>
      </w:r>
      <w:r>
        <w:rPr>
          <w:rFonts w:hint="eastAsia"/>
        </w:rPr>
        <w:br/>
      </w:r>
      <w:r>
        <w:rPr>
          <w:rFonts w:hint="eastAsia"/>
        </w:rPr>
        <w:t>　　图表 降脂药行业产业链调研</w:t>
      </w:r>
      <w:r>
        <w:rPr>
          <w:rFonts w:hint="eastAsia"/>
        </w:rPr>
        <w:br/>
      </w:r>
      <w:r>
        <w:rPr>
          <w:rFonts w:hint="eastAsia"/>
        </w:rPr>
        <w:t>　　图表 降脂药行业现状</w:t>
      </w:r>
      <w:r>
        <w:rPr>
          <w:rFonts w:hint="eastAsia"/>
        </w:rPr>
        <w:br/>
      </w:r>
      <w:r>
        <w:rPr>
          <w:rFonts w:hint="eastAsia"/>
        </w:rPr>
        <w:t>　　图表 降脂药行业标准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2019-2023年中国降脂药行业市场规模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2024年中国降脂药行业产能</w:t>
      </w:r>
      <w:r>
        <w:rPr>
          <w:rFonts w:hint="eastAsia"/>
        </w:rPr>
        <w:br/>
      </w:r>
      <w:r>
        <w:rPr>
          <w:rFonts w:hint="eastAsia"/>
        </w:rPr>
        <w:t>　　图表 2019-2023年中国降脂药行业产量统计</w:t>
      </w:r>
      <w:r>
        <w:rPr>
          <w:rFonts w:hint="eastAsia"/>
        </w:rPr>
        <w:br/>
      </w:r>
      <w:r>
        <w:rPr>
          <w:rFonts w:hint="eastAsia"/>
        </w:rPr>
        <w:t>　　图表 降脂药行业动态</w:t>
      </w:r>
      <w:r>
        <w:rPr>
          <w:rFonts w:hint="eastAsia"/>
        </w:rPr>
        <w:br/>
      </w:r>
      <w:r>
        <w:rPr>
          <w:rFonts w:hint="eastAsia"/>
        </w:rPr>
        <w:t>　　图表 2019-2023年中国降脂药市场需求量</w:t>
      </w:r>
      <w:r>
        <w:rPr>
          <w:rFonts w:hint="eastAsia"/>
        </w:rPr>
        <w:br/>
      </w:r>
      <w:r>
        <w:rPr>
          <w:rFonts w:hint="eastAsia"/>
        </w:rPr>
        <w:t>　　图表 2024年中国降脂药行业需求区域调研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2019-2023年中国降脂药行情</w:t>
      </w:r>
      <w:r>
        <w:rPr>
          <w:rFonts w:hint="eastAsia"/>
        </w:rPr>
        <w:br/>
      </w:r>
      <w:r>
        <w:rPr>
          <w:rFonts w:hint="eastAsia"/>
        </w:rPr>
        <w:t>　　图表 2019-2023年中国降脂药价格走势图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2019-2023年中国降脂药行业销售收入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2019-2023年中国降脂药行业盈利情况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2019-2023年中国降脂药行业利润总额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2019-2023年中国降脂药进口统计</w:t>
      </w:r>
      <w:r>
        <w:rPr>
          <w:rFonts w:hint="eastAsia"/>
        </w:rPr>
        <w:br/>
      </w:r>
      <w:r>
        <w:rPr>
          <w:rFonts w:hint="eastAsia"/>
        </w:rPr>
        <w:t>　　图表 2019-2023年中国降脂药出口统计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2019-2023年中国降脂药行业企业数量统计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**地区降脂药市场规模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**地区降脂药市场调研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**地区降脂药市场规模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**地区降脂药市场调研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降脂药行业竞争对手分析</w:t>
      </w:r>
      <w:r>
        <w:rPr>
          <w:rFonts w:hint="eastAsia"/>
        </w:rPr>
        <w:br/>
      </w:r>
      <w:r>
        <w:rPr>
          <w:rFonts w:hint="eastAsia"/>
        </w:rPr>
        <w:t>　　图表 降脂药重点企业（一）基本信息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2024-2030年中国降脂药行业产能预测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2024-2030年中国降脂药行业产量预测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2024-2030年中国降脂药市场需求预测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2024-2030年中国降脂药行业市场规模预测</w:t>
      </w:r>
      <w:r>
        <w:rPr>
          <w:rFonts w:hint="eastAsia"/>
        </w:rPr>
        <w:br/>
      </w:r>
      <w:r>
        <w:rPr>
          <w:rFonts w:hint="eastAsia"/>
        </w:rPr>
        <w:t>　　图表 降脂药行业准入条件</w:t>
      </w:r>
      <w:r>
        <w:rPr>
          <w:rFonts w:hint="eastAsia"/>
        </w:rPr>
        <w:br/>
      </w:r>
      <w:r>
        <w:rPr>
          <w:rFonts w:hint="eastAsia"/>
        </w:rPr>
        <w:t>　　图表 2024年中国降脂药市场前景</w:t>
      </w:r>
      <w:r>
        <w:rPr>
          <w:rFonts w:hint="eastAsia"/>
        </w:rPr>
        <w:br/>
      </w:r>
      <w:r>
        <w:rPr>
          <w:rFonts w:hint="eastAsia"/>
        </w:rPr>
        <w:t>　　图表 2024-2030年中国降脂药行业信息化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2024-2030年中国降脂药行业风险分析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2024-2030年中国降脂药行业发展趋势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2ebe1e6b94a5f" w:history="1">
        <w:r>
          <w:rPr>
            <w:rStyle w:val="Hyperlink"/>
          </w:rPr>
          <w:t>中国降脂药市场现状分析与前景趋势报告（2024-2030年）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2ebe1e6b94a5f" w:history="1">
        <w:r>
          <w:rPr>
            <w:rStyle w:val="Hyperlink"/>
          </w:rPr>
          <w:t>https://www.20087.com/3/99/JiangZhiYaoShiChangQianJingFenXi.html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9ed76f71a4d60" w:history="1">
      <w:r>
        <w:rPr>
          <w:rStyle w:val="Hyperlink"/>
        </w:rPr>
        <w:t>中国降脂药市场现状分析与前景趋势报告（2024-2030年）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ngZhiYaoShiChangQianJingFenXi.html" TargetMode="External" Id="R4e72ebe1e6b9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ngZhiYaoShiChangQianJingFenXi.html" TargetMode="External" Id="Rb399ed76f71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2024-10-02T23:03:34Z</dcterms:created>
  <dcterms:modified xsi:type="dcterms:W3CDTF">2024-10-03T00:03:34Z</dcterms:modified>
  <dc:subject>中国降脂药市场现状分析与前景趋势报告（2024-2030年）</dc:subject>
  <dc:title>中国降脂药市场现状分析与前景趋势报告（2024-2030年）</dc:title>
  <cp:keywords>中国降脂药市场现状分析与前景趋势报告（2024-2030年）</cp:keywords>
  <dc:description>中国降脂药市场现状分析与前景趋势报告（2024-2030年）</dc:description>
</cp:coreProperties>
</file>