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c8f7aa3fa14bf2" w:history="1">
              <w:r>
                <w:rPr>
                  <w:rStyle w:val="Hyperlink"/>
                </w:rPr>
                <w:t>2026-2032年中国宠物CT机市场现状及发展前景分析报告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c8f7aa3fa14bf2" w:history="1">
              <w:r>
                <w:rPr>
                  <w:rStyle w:val="Hyperlink"/>
                </w:rPr>
                <w:t>2026-2032年中国宠物CT机市场现状及发展前景分析报告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c8f7aa3fa14bf2" w:history="1">
                <w:r>
                  <w:rPr>
                    <w:rStyle w:val="Hyperlink"/>
                  </w:rPr>
                  <w:t>https://www.20087.com/6/89/ChongWuCTJiShiChangXianZhuangHeQianJing.html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CT机是小动物医学影像诊断的高端设备，在大型宠物医院、教学机构及兽药研发实验室逐步普及。该设备基于锥形束或螺旋CT技术，具备快速扫描（数秒内完成）、低剂量成像及三维重建能力，支持对骨骼、肺部、肿瘤及神经系统疾病的精准评估。主流产品强调动物专用固定装置、呼吸门控及麻醉集成接口，部分高端机型配备AI辅助病灶识别与器官分割功能。然而，设备购置与维护成本高昂，操作需专业兽医影像师；且缺乏统一的动物解剖图谱与诊断标准，影响结果一致性。</w:t>
      </w:r>
      <w:r>
        <w:rPr>
          <w:rFonts w:hint="eastAsia"/>
        </w:rPr>
        <w:br/>
      </w:r>
      <w:r>
        <w:rPr>
          <w:rFonts w:hint="eastAsia"/>
        </w:rPr>
        <w:t>　　未来，宠物CT机将朝着小型化、智能化与临床整合方向加速演进。市场调研网认为，桌面级低剂量CT设备将降低中小型诊所准入门槛；边缘AI芯片可实现术中实时三维导航与手术规划。在精准兽医领域，CT数据将与病理、基因检测联动，构建个体化诊疗模型。远程影像会诊平台支持基层医院上传数据获取专家诊断，提升资源可及性。此外，面向实验动物研究，开发高分辨率（&lt;50μm）显微CT模块，将强化其在药物疗效评估中的价值。行业标准体系与认证培训机制的建立，将成为推动宠物CT从“高端配置”走向“常规诊断工具”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c8f7aa3fa14bf2" w:history="1">
        <w:r>
          <w:rPr>
            <w:rStyle w:val="Hyperlink"/>
          </w:rPr>
          <w:t>2026-2032年中国宠物CT机市场现状及发展前景分析报告</w:t>
        </w:r>
      </w:hyperlink>
      <w:r>
        <w:rPr>
          <w:rFonts w:hint="eastAsia"/>
        </w:rPr>
        <w:t>》，2025年宠物CT机行业市场规模达 亿元，预计2032年市场规模将达 亿元，期间年均复合增长率（CAGR）达 %。报告系统分析了我国宠物CT机行业的市场规模、竞争格局及技术发展现状，梳理了产业链结构和重点企业表现。报告基于宠物CT机行业发展轨迹，结合政策环境与宠物CT机市场需求变化，研判了宠物CT机行业未来发展趋势与技术演进方向，客观评估了宠物CT机市场机遇与潜在风险。报告为投资者和从业者提供了专业的市场参考，有助于把握宠物CT机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宠物CT机市场概述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按照不同产品类型，宠物CT机主要可以分为如下几个类别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中国不同产品类型宠物CT机增长趋势2021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　　1.2.4 便携式</w:t>
      </w:r>
      <w:r>
        <w:rPr>
          <w:rFonts w:hint="eastAsia"/>
        </w:rPr>
        <w:br/>
      </w:r>
      <w:r>
        <w:rPr>
          <w:rFonts w:hint="eastAsia"/>
        </w:rPr>
        <w:t>　　1.3 按照不同层数，宠物CT机主要可以分为如下几个类别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中国不同层数宠物CT机增长趋势2021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单层CT</w:t>
      </w:r>
      <w:r>
        <w:rPr>
          <w:rFonts w:hint="eastAsia"/>
        </w:rPr>
        <w:br/>
      </w:r>
      <w:r>
        <w:rPr>
          <w:rFonts w:hint="eastAsia"/>
        </w:rPr>
        <w:t>　　　　1.3.3 4层CT</w:t>
      </w:r>
      <w:r>
        <w:rPr>
          <w:rFonts w:hint="eastAsia"/>
        </w:rPr>
        <w:br/>
      </w:r>
      <w:r>
        <w:rPr>
          <w:rFonts w:hint="eastAsia"/>
        </w:rPr>
        <w:t>　　　　1.3.4 8层CT</w:t>
      </w:r>
      <w:r>
        <w:rPr>
          <w:rFonts w:hint="eastAsia"/>
        </w:rPr>
        <w:br/>
      </w:r>
      <w:r>
        <w:rPr>
          <w:rFonts w:hint="eastAsia"/>
        </w:rPr>
        <w:t>　　　　1.3.5 16层CT</w:t>
      </w:r>
      <w:r>
        <w:rPr>
          <w:rFonts w:hint="eastAsia"/>
        </w:rPr>
        <w:br/>
      </w:r>
      <w:r>
        <w:rPr>
          <w:rFonts w:hint="eastAsia"/>
        </w:rPr>
        <w:t>　　　　1.3.6 32层CT</w:t>
      </w:r>
      <w:r>
        <w:rPr>
          <w:rFonts w:hint="eastAsia"/>
        </w:rPr>
        <w:br/>
      </w:r>
      <w:r>
        <w:rPr>
          <w:rFonts w:hint="eastAsia"/>
        </w:rPr>
        <w:t>　　　　1.3.7 64层CT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按照不同扫描方式，宠物CT机主要可以分为如下几个类别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中国不同扫描方式宠物CT机增长趋势2021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轴向扫描</w:t>
      </w:r>
      <w:r>
        <w:rPr>
          <w:rFonts w:hint="eastAsia"/>
        </w:rPr>
        <w:br/>
      </w:r>
      <w:r>
        <w:rPr>
          <w:rFonts w:hint="eastAsia"/>
        </w:rPr>
        <w:t>　　　　1.4.3 螺旋扫描</w:t>
      </w:r>
      <w:r>
        <w:rPr>
          <w:rFonts w:hint="eastAsia"/>
        </w:rPr>
        <w:br/>
      </w:r>
      <w:r>
        <w:rPr>
          <w:rFonts w:hint="eastAsia"/>
        </w:rPr>
        <w:t>　　　　1.4.4 动态扫描</w:t>
      </w:r>
      <w:r>
        <w:rPr>
          <w:rFonts w:hint="eastAsia"/>
        </w:rPr>
        <w:br/>
      </w:r>
      <w:r>
        <w:rPr>
          <w:rFonts w:hint="eastAsia"/>
        </w:rPr>
        <w:t>　　1.5 从不同应用，宠物CT机主要包括如下几个方面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中国不同应用宠物CT机增长趋势2021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科研机构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中国宠物CT机发展现状及未来趋势（2021-2032）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中国市场宠物CT机收入及增长率（2021-2032）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中国市场宠物CT机销量及增长率（2021-2032）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中国市场主要宠物CT机厂商分析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中国市场主要厂商宠物CT机销量及市场占有率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中国市场主要厂商宠物CT机销量（2021-2026）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中国市场主要厂商宠物CT机销量市场份额（2021-2026）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中国市场主要厂商宠物CT机收入及市场占有率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中国市场主要厂商宠物CT机收入（2021-2026）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中国市场主要厂商宠物CT机收入市场份额（2021-2026）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2025年中国市场主要厂商宠物CT机收入排名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中国市场主要厂商宠物CT机价格（2021-2026）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中国市场主要厂商宠物CT机总部及产地分布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中国市场主要厂商成立时间及宠物CT机商业化日期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中国市场主要厂商宠物CT机产品类型及应用</w:t>
      </w:r>
      <w:r>
        <w:rPr>
          <w:rFonts w:hint="eastAsia"/>
        </w:rPr>
        <w:br/>
      </w:r>
      <w:r>
        <w:rPr>
          <w:rFonts w:hint="eastAsia"/>
        </w:rPr>
        <w:t>　　2.7 宠物CT机行业集中度、竞争程度分析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宠物CT机行业集中度分析：2025年中国Top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中国市场宠物CT机第一梯队、第二梯队和第三梯队厂商（品牌）及2025年市场份额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重点企业（30）在中国市场宠物CT机销量、收入、价格及毛利率（2021-2026）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不同产品类型宠物CT机分析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中国市场不同产品类型宠物CT机销量（2021-2032）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中国市场不同产品类型宠物CT机销量及市场份额（2021-2026）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中国市场不同产品类型宠物CT机销量预测（2027-2032）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中国市场不同产品类型宠物CT机规模（2021-2032）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中国市场不同产品类型宠物CT机规模及市场份额（2021-2026）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中国市场不同产品类型宠物CT机规模预测（2027-2032）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中国市场不同产品类型宠物CT机价格走势（2021-2032）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不同应用宠物CT机分析</w:t>
      </w:r>
      <w:r>
        <w:rPr>
          <w:rFonts w:hint="eastAsia"/>
        </w:rPr>
        <w:br/>
      </w:r>
      <w:r>
        <w:rPr>
          <w:rFonts w:hint="eastAsia"/>
        </w:rPr>
        <w:t>　　5.1 中国市场不同应用宠物CT机销量（2021-2032）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中国市场不同应用宠物CT机销量及市场份额（2021-2026）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中国市场不同应用宠物CT机销量预测（2027-2032）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中国市场不同应用宠物CT机规模（2021-2032）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中国市场不同应用宠物CT机规模及市场份额（2021-2026）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中国市场不同应用宠物CT机规模预测（2027-2032）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中国市场不同应用宠物CT机价格走势（2021-2032）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宠物CT机行业发展分析---发展趋势</w:t>
      </w:r>
      <w:r>
        <w:rPr>
          <w:rFonts w:hint="eastAsia"/>
        </w:rPr>
        <w:br/>
      </w:r>
      <w:r>
        <w:rPr>
          <w:rFonts w:hint="eastAsia"/>
        </w:rPr>
        <w:t>　　6.2 宠物CT机行业发展分析---厂商壁垒</w:t>
      </w:r>
      <w:r>
        <w:rPr>
          <w:rFonts w:hint="eastAsia"/>
        </w:rPr>
        <w:br/>
      </w:r>
      <w:r>
        <w:rPr>
          <w:rFonts w:hint="eastAsia"/>
        </w:rPr>
        <w:t>　　6.3 宠物CT机行业发展分析---驱动因素</w:t>
      </w:r>
      <w:r>
        <w:rPr>
          <w:rFonts w:hint="eastAsia"/>
        </w:rPr>
        <w:br/>
      </w:r>
      <w:r>
        <w:rPr>
          <w:rFonts w:hint="eastAsia"/>
        </w:rPr>
        <w:t>　　6.4 宠物CT机行业发展分析---制约因素</w:t>
      </w:r>
      <w:r>
        <w:rPr>
          <w:rFonts w:hint="eastAsia"/>
        </w:rPr>
        <w:br/>
      </w:r>
      <w:r>
        <w:rPr>
          <w:rFonts w:hint="eastAsia"/>
        </w:rPr>
        <w:t>　　6.5 宠物CT机中国企业SWOT分析</w:t>
      </w:r>
      <w:r>
        <w:rPr>
          <w:rFonts w:hint="eastAsia"/>
        </w:rPr>
        <w:br/>
      </w:r>
      <w:r>
        <w:rPr>
          <w:rFonts w:hint="eastAsia"/>
        </w:rPr>
        <w:t>　　6.6 宠物CT机行业发展分析---行业政策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宠物CT机行业产业链简介</w:t>
      </w:r>
      <w:r>
        <w:rPr>
          <w:rFonts w:hint="eastAsia"/>
        </w:rPr>
        <w:br/>
      </w:r>
      <w:r>
        <w:rPr>
          <w:rFonts w:hint="eastAsia"/>
        </w:rPr>
        <w:t>　　7.2 宠物CT机产业链分析-上游</w:t>
      </w:r>
      <w:r>
        <w:rPr>
          <w:rFonts w:hint="eastAsia"/>
        </w:rPr>
        <w:br/>
      </w:r>
      <w:r>
        <w:rPr>
          <w:rFonts w:hint="eastAsia"/>
        </w:rPr>
        <w:t>　　7.3 宠物CT机产业链分析-中游</w:t>
      </w:r>
      <w:r>
        <w:rPr>
          <w:rFonts w:hint="eastAsia"/>
        </w:rPr>
        <w:br/>
      </w:r>
      <w:r>
        <w:rPr>
          <w:rFonts w:hint="eastAsia"/>
        </w:rPr>
        <w:t>　　7.4 宠物CT机产业链分析-下游</w:t>
      </w:r>
      <w:r>
        <w:rPr>
          <w:rFonts w:hint="eastAsia"/>
        </w:rPr>
        <w:br/>
      </w:r>
      <w:r>
        <w:rPr>
          <w:rFonts w:hint="eastAsia"/>
        </w:rPr>
        <w:t>　　7.5 宠物CT机行业采购模式</w:t>
      </w:r>
      <w:r>
        <w:rPr>
          <w:rFonts w:hint="eastAsia"/>
        </w:rPr>
        <w:br/>
      </w:r>
      <w:r>
        <w:rPr>
          <w:rFonts w:hint="eastAsia"/>
        </w:rPr>
        <w:t>　　7.6 宠物CT机行业生产模式</w:t>
      </w:r>
      <w:r>
        <w:rPr>
          <w:rFonts w:hint="eastAsia"/>
        </w:rPr>
        <w:br/>
      </w:r>
      <w:r>
        <w:rPr>
          <w:rFonts w:hint="eastAsia"/>
        </w:rPr>
        <w:t>　　7.7 宠物CT机行业销售模式及销售渠道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中国本土宠物CT机产能、产量分析</w:t>
      </w:r>
      <w:r>
        <w:rPr>
          <w:rFonts w:hint="eastAsia"/>
        </w:rPr>
        <w:br/>
      </w:r>
      <w:r>
        <w:rPr>
          <w:rFonts w:hint="eastAsia"/>
        </w:rPr>
        <w:t>　　8.1 中国宠物CT机供需现状及预测（2021-2032）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中国宠物CT机产能、产量、产能利用率及发展趋势（2021-2032）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中国宠物CT机产量、市场需求量及发展趋势（2021-2032）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中国宠物CT机进出口分析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中国市场宠物CT机主要进口来源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中国市场宠物CT机主要出口目的地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不同产品类型宠物CT机市场规模2021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不同层数宠物CT机市场规模2021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不同扫描方式宠物CT机市场规模2021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不同应用宠物CT机市场规模2021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中国市场主要厂商宠物CT机销量（2021-2026）&amp;（千台）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中国市场主要厂商宠物CT机销量市场份额（2021-2026）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中国市场主要厂商宠物CT机收入（2021-2026）&amp;（万元）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中国市场主要厂商宠物CT机收入份额（2021-2026）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2025年中国主要生产商宠物CT机收入排名（万元）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中国市场主要厂商宠物CT机价格（2021-2026）&amp;（元/台）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中国市场主要厂商宠物CT机总部及产地分布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中国市场主要厂商成立时间及宠物CT机商业化日期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中国市场主要厂商宠物CT机产品类型及应用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2025年中国市场宠物CT机主要厂商市场地位（第一梯队、第二梯队和第三梯队）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宠物CT机市场投资、并购等现状分析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宠物CT机生产基地、总部、竞争对手及市场地位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宠物CT机产品规格、参数及市场应用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宠物CT机销量（千台）、收入（万元）、价格（元/台）及毛利率（2021-2026）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中国市场不同产品类型宠物CT机销量（2021-2026）&amp;（千台）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中国市场不同产品类型宠物CT机销量市场份额（2021-2026）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中国市场不同产品类型宠物CT机销量预测（2027-2032）&amp;（千台）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169： 中国市场不同产品类型宠物CT机销量市场份额预测（2027-2032）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中国市场不同产品类型宠物CT机规模（2021-2026）&amp;（万元）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中国市场不同产品类型宠物CT机规模市场份额（2021-2026）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中国市场不同产品类型宠物CT机规模预测（2027-2032）&amp;（万元）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中国市场不同产品类型宠物CT机规模市场份额预测（2027-2032）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中国市场不同应用宠物CT机销量（2021-2026）&amp;（千台）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175： 中国市场不同应用宠物CT机销量市场份额（2021-2026）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中国市场不同应用宠物CT机销量预测（2027-2032）&amp;（千台）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中国市场不同应用宠物CT机销量市场份额预测（2027-2032）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中国市场不同应用宠物CT机规模（2021-2026）&amp;（万元）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中国市场不同应用宠物CT机规模市场份额（2021-2026）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中国市场不同应用宠物CT机规模预测（2027-2032）&amp;（万元）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中国市场不同应用宠物CT机规模市场份额预测（2027-2032）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宠物CT机行业发展分析---发展趋势</w:t>
      </w:r>
      <w:r>
        <w:rPr>
          <w:rFonts w:hint="eastAsia"/>
        </w:rPr>
        <w:br/>
      </w:r>
      <w:r>
        <w:rPr>
          <w:rFonts w:hint="eastAsia"/>
        </w:rPr>
        <w:t>　　表 183： 宠物CT机行业发展分析---厂商壁垒</w:t>
      </w:r>
      <w:r>
        <w:rPr>
          <w:rFonts w:hint="eastAsia"/>
        </w:rPr>
        <w:br/>
      </w:r>
      <w:r>
        <w:rPr>
          <w:rFonts w:hint="eastAsia"/>
        </w:rPr>
        <w:t>　　表 184： 宠物CT机行业发展分析---驱动因素</w:t>
      </w:r>
      <w:r>
        <w:rPr>
          <w:rFonts w:hint="eastAsia"/>
        </w:rPr>
        <w:br/>
      </w:r>
      <w:r>
        <w:rPr>
          <w:rFonts w:hint="eastAsia"/>
        </w:rPr>
        <w:t>　　表 185： 宠物CT机行业发展分析---制约因素</w:t>
      </w:r>
      <w:r>
        <w:rPr>
          <w:rFonts w:hint="eastAsia"/>
        </w:rPr>
        <w:br/>
      </w:r>
      <w:r>
        <w:rPr>
          <w:rFonts w:hint="eastAsia"/>
        </w:rPr>
        <w:t>　　表 186： 宠物CT机行业相关重点政策一览</w:t>
      </w:r>
      <w:r>
        <w:rPr>
          <w:rFonts w:hint="eastAsia"/>
        </w:rPr>
        <w:br/>
      </w:r>
      <w:r>
        <w:rPr>
          <w:rFonts w:hint="eastAsia"/>
        </w:rPr>
        <w:t>　　表 187： 宠物CT机行业供应链分析</w:t>
      </w:r>
      <w:r>
        <w:rPr>
          <w:rFonts w:hint="eastAsia"/>
        </w:rPr>
        <w:br/>
      </w:r>
      <w:r>
        <w:rPr>
          <w:rFonts w:hint="eastAsia"/>
        </w:rPr>
        <w:t>　　表 188： 宠物CT机上游原料供应商</w:t>
      </w:r>
      <w:r>
        <w:rPr>
          <w:rFonts w:hint="eastAsia"/>
        </w:rPr>
        <w:br/>
      </w:r>
      <w:r>
        <w:rPr>
          <w:rFonts w:hint="eastAsia"/>
        </w:rPr>
        <w:t>　　表 189： 宠物CT机行业主要下游客户</w:t>
      </w:r>
      <w:r>
        <w:rPr>
          <w:rFonts w:hint="eastAsia"/>
        </w:rPr>
        <w:br/>
      </w:r>
      <w:r>
        <w:rPr>
          <w:rFonts w:hint="eastAsia"/>
        </w:rPr>
        <w:t>　　表 190： 宠物CT机典型经销商</w:t>
      </w:r>
      <w:r>
        <w:rPr>
          <w:rFonts w:hint="eastAsia"/>
        </w:rPr>
        <w:br/>
      </w:r>
      <w:r>
        <w:rPr>
          <w:rFonts w:hint="eastAsia"/>
        </w:rPr>
        <w:t>　　表 191： 中国宠物CT机产量、销量、进口量及出口量（2021-2026）&amp;（千台）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192： 中国宠物CT机产量、销量、进口量及出口量预测（2027-2032）&amp;（千台）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193： 中国市场宠物CT机主要进口来源</w:t>
      </w:r>
      <w:r>
        <w:rPr>
          <w:rFonts w:hint="eastAsia"/>
        </w:rPr>
        <w:br/>
      </w:r>
      <w:r>
        <w:rPr>
          <w:rFonts w:hint="eastAsia"/>
        </w:rPr>
        <w:t>　　表 194： 中国市场宠物CT机主要出口目的地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宠物CT机产品图片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中国不同产品类型宠物CT机市场规模市场份额2025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固定式产品图片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便携式产品图片</w:t>
      </w:r>
      <w:r>
        <w:rPr>
          <w:rFonts w:hint="eastAsia"/>
        </w:rPr>
        <w:br/>
      </w:r>
      <w:r>
        <w:rPr>
          <w:rFonts w:hint="eastAsia"/>
        </w:rPr>
        <w:t>　　图 6： 中国不同层数宠物CT机市场规模市场份额2025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单层CT产品图片</w:t>
      </w:r>
      <w:r>
        <w:rPr>
          <w:rFonts w:hint="eastAsia"/>
        </w:rPr>
        <w:br/>
      </w:r>
      <w:r>
        <w:rPr>
          <w:rFonts w:hint="eastAsia"/>
        </w:rPr>
        <w:t>　　图 8： 4层CT产品图片</w:t>
      </w:r>
      <w:r>
        <w:rPr>
          <w:rFonts w:hint="eastAsia"/>
        </w:rPr>
        <w:br/>
      </w:r>
      <w:r>
        <w:rPr>
          <w:rFonts w:hint="eastAsia"/>
        </w:rPr>
        <w:t>　　图 9： 8层CT产品图片</w:t>
      </w:r>
      <w:r>
        <w:rPr>
          <w:rFonts w:hint="eastAsia"/>
        </w:rPr>
        <w:br/>
      </w:r>
      <w:r>
        <w:rPr>
          <w:rFonts w:hint="eastAsia"/>
        </w:rPr>
        <w:t>　　图 10： 16层CT产品图片</w:t>
      </w:r>
      <w:r>
        <w:rPr>
          <w:rFonts w:hint="eastAsia"/>
        </w:rPr>
        <w:br/>
      </w:r>
      <w:r>
        <w:rPr>
          <w:rFonts w:hint="eastAsia"/>
        </w:rPr>
        <w:t>　　图 11： 32层CT产品图片</w:t>
      </w:r>
      <w:r>
        <w:rPr>
          <w:rFonts w:hint="eastAsia"/>
        </w:rPr>
        <w:br/>
      </w:r>
      <w:r>
        <w:rPr>
          <w:rFonts w:hint="eastAsia"/>
        </w:rPr>
        <w:t>　　图 12： 64层CT产品图片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中国不同扫描方式宠物CT机市场规模市场份额2025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轴向扫描产品图片</w:t>
      </w:r>
      <w:r>
        <w:rPr>
          <w:rFonts w:hint="eastAsia"/>
        </w:rPr>
        <w:br/>
      </w:r>
      <w:r>
        <w:rPr>
          <w:rFonts w:hint="eastAsia"/>
        </w:rPr>
        <w:t>　　图 16： 螺旋扫描产品图片</w:t>
      </w:r>
      <w:r>
        <w:rPr>
          <w:rFonts w:hint="eastAsia"/>
        </w:rPr>
        <w:br/>
      </w:r>
      <w:r>
        <w:rPr>
          <w:rFonts w:hint="eastAsia"/>
        </w:rPr>
        <w:t>　　图 17： 动态扫描产品图片</w:t>
      </w:r>
      <w:r>
        <w:rPr>
          <w:rFonts w:hint="eastAsia"/>
        </w:rPr>
        <w:br/>
      </w:r>
      <w:r>
        <w:rPr>
          <w:rFonts w:hint="eastAsia"/>
        </w:rPr>
        <w:t>　　图 18： 中国不同应用宠物CT机市场份额2025 &amp; 2032</w:t>
      </w:r>
      <w:r>
        <w:rPr>
          <w:rFonts w:hint="eastAsia"/>
        </w:rPr>
        <w:br/>
      </w:r>
      <w:r>
        <w:rPr>
          <w:rFonts w:hint="eastAsia"/>
        </w:rPr>
        <w:t>　　图 19： 宠物医院</w:t>
      </w:r>
      <w:r>
        <w:rPr>
          <w:rFonts w:hint="eastAsia"/>
        </w:rPr>
        <w:br/>
      </w:r>
      <w:r>
        <w:rPr>
          <w:rFonts w:hint="eastAsia"/>
        </w:rPr>
        <w:t>　　图 20： 科研机构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中国市场宠物CT机市场规模，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中国市场宠物CT机收入及增长率（2021-2032）&amp;（万元）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中国市场宠物CT机销量及增长率（2021-2032）&amp;（千台）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2025年中国市场主要厂商宠物CT机销量市场份额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2025年中国市场主要厂商宠物CT机收入市场份额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2025年中国市场前五大厂商宠物CT机市场份额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2025年中国市场宠物CT机第一梯队、第二梯队和第三梯队厂商（品牌）及市场份额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中国市场不同产品类型宠物CT机价格走势（2021-2032）&amp;（元/台）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中国市场不同应用宠物CT机价格走势（2021-2032）&amp;（元/台）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宠物CT机中国企业SWOT分析</w:t>
      </w:r>
      <w:r>
        <w:rPr>
          <w:rFonts w:hint="eastAsia"/>
        </w:rPr>
        <w:br/>
      </w:r>
      <w:r>
        <w:rPr>
          <w:rFonts w:hint="eastAsia"/>
        </w:rPr>
        <w:t>　　图 32： 宠物CT机产业链</w:t>
      </w:r>
      <w:r>
        <w:rPr>
          <w:rFonts w:hint="eastAsia"/>
        </w:rPr>
        <w:br/>
      </w:r>
      <w:r>
        <w:rPr>
          <w:rFonts w:hint="eastAsia"/>
        </w:rPr>
        <w:t>　　图 33： 宠物CT机行业采购模式分析</w:t>
      </w:r>
      <w:r>
        <w:rPr>
          <w:rFonts w:hint="eastAsia"/>
        </w:rPr>
        <w:br/>
      </w:r>
      <w:r>
        <w:rPr>
          <w:rFonts w:hint="eastAsia"/>
        </w:rPr>
        <w:t>　　图 34： 宠物CT机行业生产模式分析</w:t>
      </w:r>
      <w:r>
        <w:rPr>
          <w:rFonts w:hint="eastAsia"/>
        </w:rPr>
        <w:br/>
      </w:r>
      <w:r>
        <w:rPr>
          <w:rFonts w:hint="eastAsia"/>
        </w:rPr>
        <w:t>　　图 35： 宠物CT机行业销售模式分析</w:t>
      </w:r>
      <w:r>
        <w:rPr>
          <w:rFonts w:hint="eastAsia"/>
        </w:rPr>
        <w:br/>
      </w:r>
      <w:r>
        <w:rPr>
          <w:rFonts w:hint="eastAsia"/>
        </w:rPr>
        <w:t>　　图 36： 中国宠物CT机产能、产量、产能利用率及发展趋势（2021-2032）&amp;（千台）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中国宠物CT机产量、市场需求量及发展趋势（2021-2032）&amp;（千台）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c8f7aa3fa14bf2" w:history="1">
        <w:r>
          <w:rPr>
            <w:rStyle w:val="Hyperlink"/>
          </w:rPr>
          <w:t>2026-2032年中国宠物CT机市场现状及发展前景分析报告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c8f7aa3fa14bf2" w:history="1">
        <w:r>
          <w:rPr>
            <w:rStyle w:val="Hyperlink"/>
          </w:rPr>
          <w:t>https://www.20087.com/6/89/ChongWuCTJiShiChangXianZhuangHeQianJing.html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热点：宠物ct多少钱、宠物CT机架、兽用ct机器多少钱一台、宠物CT机报价、小动物CT、宠物CT机价格、动物x光机价格、宠物CT机房建设规范最新版、宠物CT机器价格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cf83b340b74aba" w:history="1">
      <w:r>
        <w:rPr>
          <w:rStyle w:val="Hyperlink"/>
        </w:rPr>
        <w:t>2026-2032年中国宠物CT机市场现状及发展前景分析报告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ChongWuCTJiShiChangXianZhuangHeQianJing.html" TargetMode="External" Id="R75c8f7aa3fa14b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ChongWuCTJiShiChangXianZhuangHeQianJing.html" TargetMode="External" Id="R2acf83b340b74a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2026-08-24T06:46:18Z</dcterms:created>
  <dcterms:modified xsi:type="dcterms:W3CDTF">2026-08-24T07:46:18Z</dcterms:modified>
  <dc:subject>2026-2032年中国宠物CT机市场现状及发展前景分析报告</dc:subject>
  <dc:title>2026-2032年中国宠物CT机市场现状及发展前景分析报告</dc:title>
  <cp:keywords>2026-2032年中国宠物CT机市场现状及发展前景分析报告</cp:keywords>
  <dc:description>2026-2032年中国宠物CT机市场现状及发展前景分析报告</dc:description>
</cp:coreProperties>
</file>